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D7C" w:rsidRDefault="00D81D7C" w:rsidP="00D81D7C">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 xml:space="preserve">Управление </w:t>
      </w:r>
      <w:r w:rsidR="00B17A1A">
        <w:rPr>
          <w:rFonts w:ascii="Times New Roman" w:hAnsi="Times New Roman" w:cs="Times New Roman"/>
          <w:sz w:val="28"/>
          <w:szCs w:val="28"/>
        </w:rPr>
        <w:t xml:space="preserve">по образованию </w:t>
      </w:r>
    </w:p>
    <w:p w:rsidR="00D81D7C" w:rsidRDefault="00D81D7C" w:rsidP="00D81D7C">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 xml:space="preserve">Могилевского </w:t>
      </w:r>
      <w:r w:rsidR="00567B57">
        <w:rPr>
          <w:rFonts w:ascii="Times New Roman" w:hAnsi="Times New Roman" w:cs="Times New Roman"/>
          <w:sz w:val="28"/>
          <w:szCs w:val="28"/>
        </w:rPr>
        <w:t>городского исполнительного комитета</w:t>
      </w:r>
    </w:p>
    <w:p w:rsidR="00D81D7C" w:rsidRDefault="00D81D7C" w:rsidP="00D81D7C">
      <w:pPr>
        <w:spacing w:after="0" w:line="240" w:lineRule="auto"/>
        <w:jc w:val="center"/>
        <w:outlineLvl w:val="0"/>
        <w:rPr>
          <w:rFonts w:ascii="Times New Roman" w:hAnsi="Times New Roman" w:cs="Times New Roman"/>
          <w:sz w:val="28"/>
          <w:szCs w:val="28"/>
        </w:rPr>
      </w:pPr>
    </w:p>
    <w:p w:rsidR="00D81D7C" w:rsidRDefault="00D81D7C" w:rsidP="00D81D7C">
      <w:pPr>
        <w:spacing w:after="0" w:line="240" w:lineRule="auto"/>
        <w:jc w:val="center"/>
        <w:outlineLvl w:val="0"/>
        <w:rPr>
          <w:rFonts w:ascii="Times New Roman" w:hAnsi="Times New Roman" w:cs="Times New Roman"/>
          <w:sz w:val="28"/>
          <w:szCs w:val="28"/>
        </w:rPr>
      </w:pPr>
      <w:r w:rsidRPr="00731FD9">
        <w:rPr>
          <w:rFonts w:ascii="Times New Roman" w:hAnsi="Times New Roman" w:cs="Times New Roman"/>
          <w:sz w:val="28"/>
          <w:szCs w:val="28"/>
        </w:rPr>
        <w:t>Государственное учрежде</w:t>
      </w:r>
      <w:r>
        <w:rPr>
          <w:rFonts w:ascii="Times New Roman" w:hAnsi="Times New Roman" w:cs="Times New Roman"/>
          <w:sz w:val="28"/>
          <w:szCs w:val="28"/>
        </w:rPr>
        <w:t>ние дополнительного образования</w:t>
      </w:r>
    </w:p>
    <w:p w:rsidR="00D81D7C" w:rsidRPr="00731FD9" w:rsidRDefault="00D81D7C" w:rsidP="00D81D7C">
      <w:pPr>
        <w:spacing w:after="0" w:line="240" w:lineRule="auto"/>
        <w:jc w:val="center"/>
        <w:outlineLvl w:val="0"/>
        <w:rPr>
          <w:rFonts w:ascii="Times New Roman" w:hAnsi="Times New Roman" w:cs="Times New Roman"/>
          <w:sz w:val="28"/>
          <w:szCs w:val="28"/>
        </w:rPr>
      </w:pPr>
      <w:r w:rsidRPr="00731FD9">
        <w:rPr>
          <w:rFonts w:ascii="Times New Roman" w:hAnsi="Times New Roman" w:cs="Times New Roman"/>
          <w:sz w:val="28"/>
          <w:szCs w:val="28"/>
        </w:rPr>
        <w:t>«Многопрофильный центр по работе с детьми и молодёжью</w:t>
      </w:r>
    </w:p>
    <w:p w:rsidR="00D81D7C" w:rsidRDefault="00D81D7C" w:rsidP="00D81D7C">
      <w:pPr>
        <w:spacing w:after="0" w:line="240" w:lineRule="auto"/>
        <w:jc w:val="center"/>
        <w:outlineLvl w:val="0"/>
        <w:rPr>
          <w:rFonts w:ascii="Times New Roman" w:hAnsi="Times New Roman" w:cs="Times New Roman"/>
          <w:sz w:val="28"/>
          <w:szCs w:val="28"/>
        </w:rPr>
      </w:pPr>
      <w:r w:rsidRPr="00731FD9">
        <w:rPr>
          <w:rFonts w:ascii="Times New Roman" w:hAnsi="Times New Roman" w:cs="Times New Roman"/>
          <w:sz w:val="28"/>
          <w:szCs w:val="28"/>
        </w:rPr>
        <w:t>«Юность» г. Могилева»</w:t>
      </w:r>
    </w:p>
    <w:p w:rsidR="00D81D7C" w:rsidRDefault="00D81D7C" w:rsidP="00D81D7C">
      <w:pPr>
        <w:spacing w:after="0" w:line="240" w:lineRule="auto"/>
        <w:jc w:val="center"/>
        <w:outlineLvl w:val="0"/>
        <w:rPr>
          <w:rFonts w:ascii="Times New Roman" w:hAnsi="Times New Roman" w:cs="Times New Roman"/>
          <w:sz w:val="28"/>
          <w:szCs w:val="28"/>
        </w:rPr>
      </w:pPr>
    </w:p>
    <w:p w:rsidR="00D81D7C" w:rsidRDefault="00D81D7C" w:rsidP="00D81D7C">
      <w:pPr>
        <w:spacing w:after="0" w:line="240" w:lineRule="auto"/>
        <w:jc w:val="center"/>
        <w:outlineLvl w:val="0"/>
        <w:rPr>
          <w:rFonts w:ascii="Times New Roman" w:hAnsi="Times New Roman" w:cs="Times New Roman"/>
          <w:sz w:val="28"/>
          <w:szCs w:val="28"/>
        </w:rPr>
      </w:pPr>
    </w:p>
    <w:p w:rsidR="00D81D7C" w:rsidRDefault="00D81D7C" w:rsidP="00D81D7C">
      <w:pPr>
        <w:spacing w:after="0" w:line="240" w:lineRule="auto"/>
        <w:jc w:val="center"/>
        <w:outlineLvl w:val="0"/>
        <w:rPr>
          <w:rFonts w:ascii="Times New Roman" w:hAnsi="Times New Roman" w:cs="Times New Roman"/>
          <w:sz w:val="28"/>
          <w:szCs w:val="28"/>
        </w:rPr>
      </w:pPr>
    </w:p>
    <w:p w:rsidR="00D81D7C" w:rsidRDefault="00D81D7C" w:rsidP="00D81D7C">
      <w:pPr>
        <w:spacing w:after="0" w:line="240" w:lineRule="auto"/>
        <w:jc w:val="center"/>
        <w:outlineLvl w:val="0"/>
        <w:rPr>
          <w:rFonts w:ascii="Times New Roman" w:hAnsi="Times New Roman" w:cs="Times New Roman"/>
          <w:sz w:val="28"/>
          <w:szCs w:val="28"/>
        </w:rPr>
      </w:pPr>
    </w:p>
    <w:p w:rsidR="00D81D7C" w:rsidRDefault="00D81D7C" w:rsidP="00D81D7C">
      <w:pPr>
        <w:spacing w:after="0" w:line="240" w:lineRule="auto"/>
        <w:jc w:val="center"/>
        <w:outlineLvl w:val="0"/>
        <w:rPr>
          <w:rFonts w:ascii="Times New Roman" w:hAnsi="Times New Roman" w:cs="Times New Roman"/>
          <w:sz w:val="28"/>
          <w:szCs w:val="28"/>
        </w:rPr>
      </w:pPr>
    </w:p>
    <w:p w:rsidR="00D81D7C" w:rsidRDefault="00D81D7C" w:rsidP="00D81D7C">
      <w:pPr>
        <w:spacing w:after="0" w:line="240" w:lineRule="auto"/>
        <w:jc w:val="center"/>
        <w:outlineLvl w:val="0"/>
        <w:rPr>
          <w:rFonts w:ascii="Times New Roman" w:hAnsi="Times New Roman" w:cs="Times New Roman"/>
          <w:sz w:val="28"/>
          <w:szCs w:val="28"/>
        </w:rPr>
      </w:pPr>
    </w:p>
    <w:p w:rsidR="00D81D7C" w:rsidRPr="00731FD9" w:rsidRDefault="00D81D7C" w:rsidP="00D81D7C">
      <w:pPr>
        <w:spacing w:after="0" w:line="240" w:lineRule="auto"/>
        <w:jc w:val="center"/>
        <w:outlineLvl w:val="0"/>
        <w:rPr>
          <w:rFonts w:ascii="Times New Roman" w:hAnsi="Times New Roman" w:cs="Times New Roman"/>
          <w:sz w:val="28"/>
          <w:szCs w:val="28"/>
        </w:rPr>
      </w:pPr>
    </w:p>
    <w:p w:rsidR="00D81D7C" w:rsidRDefault="00D81D7C" w:rsidP="00D81D7C">
      <w:pPr>
        <w:spacing w:after="0"/>
        <w:jc w:val="center"/>
        <w:rPr>
          <w:rFonts w:ascii="Times New Roman" w:hAnsi="Times New Roman"/>
          <w:b/>
          <w:sz w:val="52"/>
          <w:szCs w:val="28"/>
        </w:rPr>
      </w:pPr>
      <w:r w:rsidRPr="00D81D7C">
        <w:rPr>
          <w:rFonts w:ascii="Times New Roman" w:hAnsi="Times New Roman"/>
          <w:b/>
          <w:sz w:val="52"/>
          <w:szCs w:val="28"/>
        </w:rPr>
        <w:t xml:space="preserve">Подготовка почётного караула </w:t>
      </w:r>
    </w:p>
    <w:p w:rsidR="00D81D7C" w:rsidRDefault="00D81D7C" w:rsidP="00D81D7C">
      <w:pPr>
        <w:spacing w:after="0"/>
        <w:jc w:val="center"/>
        <w:rPr>
          <w:rFonts w:ascii="Times New Roman" w:hAnsi="Times New Roman"/>
          <w:b/>
          <w:sz w:val="52"/>
          <w:szCs w:val="28"/>
        </w:rPr>
      </w:pPr>
      <w:r w:rsidRPr="00D81D7C">
        <w:rPr>
          <w:rFonts w:ascii="Times New Roman" w:hAnsi="Times New Roman"/>
          <w:b/>
          <w:sz w:val="52"/>
          <w:szCs w:val="28"/>
        </w:rPr>
        <w:t xml:space="preserve">к несению Вахты Памяти </w:t>
      </w:r>
    </w:p>
    <w:p w:rsidR="00D81D7C" w:rsidRDefault="00D81D7C" w:rsidP="00D81D7C">
      <w:pPr>
        <w:spacing w:after="0"/>
        <w:jc w:val="center"/>
        <w:rPr>
          <w:rFonts w:ascii="Times New Roman" w:hAnsi="Times New Roman"/>
          <w:b/>
          <w:sz w:val="52"/>
          <w:szCs w:val="28"/>
        </w:rPr>
      </w:pPr>
      <w:r w:rsidRPr="00D81D7C">
        <w:rPr>
          <w:rFonts w:ascii="Times New Roman" w:hAnsi="Times New Roman"/>
          <w:b/>
          <w:sz w:val="52"/>
          <w:szCs w:val="28"/>
        </w:rPr>
        <w:t>на Почётном Посту Памяти</w:t>
      </w:r>
    </w:p>
    <w:p w:rsidR="00D81D7C" w:rsidRDefault="00D81D7C" w:rsidP="00D81D7C">
      <w:pPr>
        <w:spacing w:after="0"/>
        <w:jc w:val="center"/>
        <w:rPr>
          <w:rFonts w:ascii="Times New Roman" w:hAnsi="Times New Roman"/>
          <w:b/>
          <w:sz w:val="52"/>
          <w:szCs w:val="28"/>
        </w:rPr>
      </w:pPr>
      <w:r w:rsidRPr="00D81D7C">
        <w:rPr>
          <w:rFonts w:ascii="Times New Roman" w:hAnsi="Times New Roman"/>
          <w:b/>
          <w:sz w:val="52"/>
          <w:szCs w:val="28"/>
        </w:rPr>
        <w:t>павших</w:t>
      </w:r>
      <w:r w:rsidR="00570EBB">
        <w:rPr>
          <w:rFonts w:ascii="Times New Roman" w:hAnsi="Times New Roman"/>
          <w:b/>
          <w:sz w:val="52"/>
          <w:szCs w:val="28"/>
        </w:rPr>
        <w:t xml:space="preserve"> </w:t>
      </w:r>
      <w:r w:rsidRPr="00D81D7C">
        <w:rPr>
          <w:rFonts w:ascii="Times New Roman" w:hAnsi="Times New Roman"/>
          <w:b/>
          <w:sz w:val="52"/>
          <w:szCs w:val="28"/>
        </w:rPr>
        <w:t>за Отечество г. Могилёва</w:t>
      </w:r>
    </w:p>
    <w:p w:rsidR="00D81D7C" w:rsidRDefault="00D81D7C" w:rsidP="00D81D7C">
      <w:pPr>
        <w:jc w:val="center"/>
        <w:rPr>
          <w:rFonts w:ascii="Times New Roman" w:hAnsi="Times New Roman"/>
          <w:sz w:val="40"/>
          <w:szCs w:val="40"/>
        </w:rPr>
      </w:pPr>
    </w:p>
    <w:p w:rsidR="00D81D7C" w:rsidRDefault="00D81D7C" w:rsidP="00D81D7C">
      <w:pPr>
        <w:jc w:val="center"/>
        <w:rPr>
          <w:rFonts w:ascii="Times New Roman" w:hAnsi="Times New Roman"/>
          <w:sz w:val="40"/>
          <w:szCs w:val="40"/>
        </w:rPr>
      </w:pPr>
      <w:r w:rsidRPr="00D81D7C">
        <w:rPr>
          <w:noProof/>
          <w:sz w:val="44"/>
        </w:rPr>
        <w:drawing>
          <wp:anchor distT="0" distB="0" distL="114300" distR="114300" simplePos="0" relativeHeight="251692032" behindDoc="1" locked="0" layoutInCell="1" allowOverlap="1">
            <wp:simplePos x="0" y="0"/>
            <wp:positionH relativeFrom="column">
              <wp:posOffset>1944370</wp:posOffset>
            </wp:positionH>
            <wp:positionV relativeFrom="paragraph">
              <wp:posOffset>906562</wp:posOffset>
            </wp:positionV>
            <wp:extent cx="2974975" cy="2974975"/>
            <wp:effectExtent l="0" t="0" r="0" b="0"/>
            <wp:wrapNone/>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4975" cy="2974975"/>
                    </a:xfrm>
                    <a:prstGeom prst="rect">
                      <a:avLst/>
                    </a:prstGeom>
                    <a:noFill/>
                    <a:ln>
                      <a:noFill/>
                    </a:ln>
                  </pic:spPr>
                </pic:pic>
              </a:graphicData>
            </a:graphic>
          </wp:anchor>
        </w:drawing>
      </w:r>
      <w:r w:rsidRPr="00D81D7C">
        <w:rPr>
          <w:rFonts w:ascii="Times New Roman" w:hAnsi="Times New Roman"/>
          <w:sz w:val="40"/>
          <w:szCs w:val="40"/>
        </w:rPr>
        <w:t xml:space="preserve">методические рекомендации </w:t>
      </w:r>
    </w:p>
    <w:p w:rsidR="00D81D7C" w:rsidRDefault="00D81D7C" w:rsidP="00D81D7C">
      <w:pPr>
        <w:jc w:val="center"/>
        <w:rPr>
          <w:rFonts w:ascii="Times New Roman" w:hAnsi="Times New Roman"/>
          <w:sz w:val="40"/>
          <w:szCs w:val="40"/>
        </w:rPr>
      </w:pPr>
    </w:p>
    <w:p w:rsidR="00D81D7C" w:rsidRDefault="00D81D7C" w:rsidP="00D81D7C">
      <w:pPr>
        <w:jc w:val="center"/>
        <w:rPr>
          <w:rFonts w:ascii="Times New Roman" w:hAnsi="Times New Roman"/>
          <w:sz w:val="40"/>
          <w:szCs w:val="40"/>
        </w:rPr>
      </w:pPr>
    </w:p>
    <w:p w:rsidR="00D81D7C" w:rsidRDefault="00D81D7C" w:rsidP="00D81D7C">
      <w:pPr>
        <w:jc w:val="center"/>
        <w:rPr>
          <w:rFonts w:ascii="Times New Roman" w:hAnsi="Times New Roman"/>
          <w:sz w:val="40"/>
          <w:szCs w:val="40"/>
        </w:rPr>
      </w:pPr>
    </w:p>
    <w:p w:rsidR="00D81D7C" w:rsidRDefault="00D81D7C" w:rsidP="00D81D7C">
      <w:pPr>
        <w:jc w:val="center"/>
        <w:rPr>
          <w:rFonts w:ascii="Times New Roman" w:hAnsi="Times New Roman"/>
          <w:sz w:val="40"/>
          <w:szCs w:val="40"/>
        </w:rPr>
      </w:pPr>
    </w:p>
    <w:p w:rsidR="00D81D7C" w:rsidRDefault="00D81D7C" w:rsidP="00D81D7C">
      <w:pPr>
        <w:jc w:val="center"/>
        <w:rPr>
          <w:rFonts w:ascii="Times New Roman" w:hAnsi="Times New Roman"/>
          <w:sz w:val="40"/>
          <w:szCs w:val="40"/>
        </w:rPr>
      </w:pPr>
    </w:p>
    <w:p w:rsidR="00D81D7C" w:rsidRDefault="00D81D7C" w:rsidP="00D81D7C">
      <w:pPr>
        <w:jc w:val="center"/>
        <w:rPr>
          <w:rFonts w:ascii="Times New Roman" w:hAnsi="Times New Roman"/>
          <w:sz w:val="40"/>
          <w:szCs w:val="40"/>
        </w:rPr>
      </w:pPr>
    </w:p>
    <w:p w:rsidR="00D81D7C" w:rsidRDefault="00D81D7C" w:rsidP="00D81D7C">
      <w:pPr>
        <w:jc w:val="center"/>
        <w:rPr>
          <w:rFonts w:ascii="Times New Roman" w:hAnsi="Times New Roman"/>
          <w:sz w:val="40"/>
          <w:szCs w:val="40"/>
        </w:rPr>
      </w:pPr>
    </w:p>
    <w:p w:rsidR="00D81D7C" w:rsidRDefault="00D81D7C" w:rsidP="00D81D7C">
      <w:pPr>
        <w:jc w:val="center"/>
        <w:rPr>
          <w:rFonts w:ascii="Times New Roman" w:hAnsi="Times New Roman"/>
          <w:sz w:val="40"/>
          <w:szCs w:val="40"/>
        </w:rPr>
      </w:pPr>
    </w:p>
    <w:p w:rsidR="00D81D7C" w:rsidRPr="00D81D7C" w:rsidRDefault="00D81D7C" w:rsidP="00D81D7C">
      <w:pPr>
        <w:jc w:val="center"/>
        <w:rPr>
          <w:rFonts w:ascii="Times New Roman" w:hAnsi="Times New Roman" w:cs="Times New Roman"/>
          <w:sz w:val="40"/>
          <w:szCs w:val="40"/>
        </w:rPr>
      </w:pPr>
      <w:r w:rsidRPr="00D81D7C">
        <w:rPr>
          <w:rFonts w:ascii="Times New Roman" w:hAnsi="Times New Roman"/>
          <w:sz w:val="32"/>
          <w:szCs w:val="40"/>
        </w:rPr>
        <w:t>г.</w:t>
      </w:r>
      <w:r w:rsidR="0082151A">
        <w:rPr>
          <w:rFonts w:ascii="Times New Roman" w:hAnsi="Times New Roman"/>
          <w:sz w:val="32"/>
          <w:szCs w:val="40"/>
        </w:rPr>
        <w:t xml:space="preserve"> </w:t>
      </w:r>
      <w:r w:rsidRPr="00D81D7C">
        <w:rPr>
          <w:rFonts w:ascii="Times New Roman" w:hAnsi="Times New Roman"/>
          <w:sz w:val="32"/>
          <w:szCs w:val="40"/>
        </w:rPr>
        <w:t>Могилева</w:t>
      </w:r>
      <w:r w:rsidRPr="00D81D7C">
        <w:rPr>
          <w:rFonts w:ascii="Times New Roman" w:hAnsi="Times New Roman" w:cs="Times New Roman"/>
          <w:sz w:val="40"/>
          <w:szCs w:val="40"/>
        </w:rPr>
        <w:br w:type="page"/>
      </w:r>
    </w:p>
    <w:p w:rsidR="00731FD9" w:rsidRPr="00731FD9" w:rsidRDefault="00731FD9" w:rsidP="00731FD9">
      <w:pPr>
        <w:spacing w:after="0" w:line="240" w:lineRule="auto"/>
        <w:jc w:val="both"/>
        <w:outlineLvl w:val="0"/>
        <w:rPr>
          <w:rFonts w:ascii="Times New Roman" w:hAnsi="Times New Roman" w:cs="Times New Roman"/>
          <w:sz w:val="28"/>
          <w:szCs w:val="28"/>
        </w:rPr>
      </w:pPr>
      <w:r w:rsidRPr="00731FD9">
        <w:rPr>
          <w:rFonts w:ascii="Times New Roman" w:hAnsi="Times New Roman" w:cs="Times New Roman"/>
          <w:sz w:val="28"/>
          <w:szCs w:val="28"/>
        </w:rPr>
        <w:lastRenderedPageBreak/>
        <w:t xml:space="preserve">Печатается по решению </w:t>
      </w:r>
      <w:r w:rsidR="005A68F8">
        <w:rPr>
          <w:rFonts w:ascii="Times New Roman" w:hAnsi="Times New Roman" w:cs="Times New Roman"/>
          <w:sz w:val="28"/>
          <w:szCs w:val="28"/>
        </w:rPr>
        <w:t xml:space="preserve">методического </w:t>
      </w:r>
      <w:r w:rsidRPr="00731FD9">
        <w:rPr>
          <w:rFonts w:ascii="Times New Roman" w:hAnsi="Times New Roman" w:cs="Times New Roman"/>
          <w:sz w:val="28"/>
          <w:szCs w:val="28"/>
        </w:rPr>
        <w:t>совета ГУДО «Многопрофильный центр по работе с детьми и молодёжью «Юность» г. Могилева»</w:t>
      </w:r>
    </w:p>
    <w:p w:rsidR="00731FD9" w:rsidRPr="00731FD9" w:rsidRDefault="00731FD9" w:rsidP="00731FD9">
      <w:pPr>
        <w:spacing w:after="0" w:line="240" w:lineRule="auto"/>
        <w:outlineLvl w:val="0"/>
        <w:rPr>
          <w:rFonts w:ascii="Times New Roman" w:hAnsi="Times New Roman" w:cs="Times New Roman"/>
          <w:sz w:val="28"/>
          <w:szCs w:val="28"/>
        </w:rPr>
      </w:pPr>
    </w:p>
    <w:p w:rsidR="00731FD9" w:rsidRPr="00731FD9" w:rsidRDefault="00731FD9" w:rsidP="00731FD9">
      <w:pPr>
        <w:spacing w:after="0" w:line="240" w:lineRule="auto"/>
        <w:jc w:val="both"/>
        <w:outlineLvl w:val="0"/>
        <w:rPr>
          <w:rFonts w:ascii="Times New Roman" w:hAnsi="Times New Roman" w:cs="Times New Roman"/>
          <w:sz w:val="28"/>
          <w:szCs w:val="28"/>
        </w:rPr>
      </w:pPr>
    </w:p>
    <w:p w:rsidR="00731FD9" w:rsidRPr="00731FD9" w:rsidRDefault="00731FD9" w:rsidP="00731FD9">
      <w:pPr>
        <w:spacing w:after="0" w:line="240" w:lineRule="auto"/>
        <w:jc w:val="both"/>
        <w:outlineLvl w:val="0"/>
        <w:rPr>
          <w:rFonts w:ascii="Times New Roman" w:hAnsi="Times New Roman" w:cs="Times New Roman"/>
          <w:sz w:val="28"/>
          <w:szCs w:val="28"/>
        </w:rPr>
      </w:pPr>
    </w:p>
    <w:p w:rsidR="00731FD9" w:rsidRPr="00731FD9" w:rsidRDefault="00731FD9" w:rsidP="00731FD9">
      <w:pPr>
        <w:spacing w:after="0" w:line="240" w:lineRule="auto"/>
        <w:jc w:val="both"/>
        <w:outlineLvl w:val="0"/>
        <w:rPr>
          <w:rFonts w:ascii="Times New Roman" w:hAnsi="Times New Roman" w:cs="Times New Roman"/>
          <w:sz w:val="28"/>
          <w:szCs w:val="28"/>
        </w:rPr>
      </w:pPr>
    </w:p>
    <w:p w:rsidR="00731FD9" w:rsidRDefault="00731FD9" w:rsidP="00731FD9">
      <w:pPr>
        <w:spacing w:after="0" w:line="240" w:lineRule="auto"/>
        <w:ind w:left="4320" w:hanging="4320"/>
        <w:jc w:val="both"/>
        <w:outlineLvl w:val="0"/>
        <w:rPr>
          <w:rFonts w:ascii="Times New Roman" w:hAnsi="Times New Roman" w:cs="Times New Roman"/>
          <w:b/>
          <w:sz w:val="28"/>
          <w:szCs w:val="28"/>
        </w:rPr>
      </w:pPr>
      <w:r w:rsidRPr="00731FD9">
        <w:rPr>
          <w:rFonts w:ascii="Times New Roman" w:hAnsi="Times New Roman" w:cs="Times New Roman"/>
          <w:b/>
          <w:sz w:val="28"/>
          <w:szCs w:val="28"/>
        </w:rPr>
        <w:t>Авторы-составители:</w:t>
      </w:r>
    </w:p>
    <w:p w:rsidR="007820BD" w:rsidRPr="00731FD9" w:rsidRDefault="007820BD" w:rsidP="00731FD9">
      <w:pPr>
        <w:spacing w:after="0" w:line="240" w:lineRule="auto"/>
        <w:ind w:left="4320" w:hanging="4320"/>
        <w:jc w:val="both"/>
        <w:outlineLvl w:val="0"/>
        <w:rPr>
          <w:rFonts w:ascii="Times New Roman" w:hAnsi="Times New Roman" w:cs="Times New Roman"/>
          <w:b/>
          <w:sz w:val="28"/>
          <w:szCs w:val="28"/>
        </w:rPr>
      </w:pPr>
    </w:p>
    <w:p w:rsidR="00731FD9" w:rsidRPr="00731FD9" w:rsidRDefault="00731FD9" w:rsidP="00E37AC6">
      <w:pPr>
        <w:spacing w:after="0" w:line="240" w:lineRule="auto"/>
        <w:ind w:left="2976" w:hanging="2835"/>
        <w:jc w:val="both"/>
        <w:outlineLvl w:val="0"/>
        <w:rPr>
          <w:rFonts w:ascii="Times New Roman" w:hAnsi="Times New Roman" w:cs="Times New Roman"/>
          <w:b/>
          <w:sz w:val="28"/>
          <w:szCs w:val="28"/>
        </w:rPr>
      </w:pPr>
      <w:r w:rsidRPr="00731FD9">
        <w:rPr>
          <w:rFonts w:ascii="Times New Roman" w:hAnsi="Times New Roman" w:cs="Times New Roman"/>
          <w:b/>
          <w:sz w:val="28"/>
          <w:szCs w:val="28"/>
        </w:rPr>
        <w:t xml:space="preserve">Кравцова Е.Г. – </w:t>
      </w:r>
      <w:r w:rsidRPr="00731FD9">
        <w:rPr>
          <w:rFonts w:ascii="Times New Roman" w:hAnsi="Times New Roman" w:cs="Times New Roman"/>
          <w:sz w:val="28"/>
          <w:szCs w:val="28"/>
        </w:rPr>
        <w:t>методист отдела физкультурно-спортивной и туристско-краеведческой работы</w:t>
      </w:r>
    </w:p>
    <w:p w:rsidR="00731FD9" w:rsidRPr="00731FD9" w:rsidRDefault="00731FD9" w:rsidP="00E37AC6">
      <w:pPr>
        <w:spacing w:after="0" w:line="240" w:lineRule="auto"/>
        <w:ind w:left="2835" w:hanging="2694"/>
        <w:jc w:val="both"/>
        <w:outlineLvl w:val="0"/>
        <w:rPr>
          <w:rFonts w:ascii="Times New Roman" w:hAnsi="Times New Roman" w:cs="Times New Roman"/>
          <w:sz w:val="28"/>
          <w:szCs w:val="28"/>
        </w:rPr>
      </w:pPr>
      <w:r w:rsidRPr="00731FD9">
        <w:rPr>
          <w:rFonts w:ascii="Times New Roman" w:hAnsi="Times New Roman" w:cs="Times New Roman"/>
          <w:b/>
          <w:sz w:val="28"/>
          <w:szCs w:val="28"/>
        </w:rPr>
        <w:t xml:space="preserve">Марченко Н.Н. – </w:t>
      </w:r>
      <w:r w:rsidRPr="00731FD9">
        <w:rPr>
          <w:rFonts w:ascii="Times New Roman" w:hAnsi="Times New Roman" w:cs="Times New Roman"/>
          <w:sz w:val="28"/>
          <w:szCs w:val="28"/>
        </w:rPr>
        <w:t>педагог дополнительного образования клубного объединения участников Вахты Памяти «Отечество»</w:t>
      </w:r>
    </w:p>
    <w:p w:rsidR="00731FD9" w:rsidRPr="00731FD9" w:rsidRDefault="00731FD9" w:rsidP="00731FD9">
      <w:pPr>
        <w:spacing w:after="0" w:line="240" w:lineRule="auto"/>
        <w:outlineLvl w:val="0"/>
        <w:rPr>
          <w:rFonts w:ascii="Times New Roman" w:hAnsi="Times New Roman" w:cs="Times New Roman"/>
          <w:sz w:val="28"/>
          <w:szCs w:val="28"/>
        </w:rPr>
      </w:pPr>
    </w:p>
    <w:p w:rsidR="00731FD9" w:rsidRPr="00731FD9" w:rsidRDefault="00731FD9" w:rsidP="00731FD9">
      <w:pPr>
        <w:pStyle w:val="ac"/>
        <w:jc w:val="both"/>
        <w:outlineLvl w:val="0"/>
        <w:rPr>
          <w:rFonts w:ascii="Times New Roman" w:hAnsi="Times New Roman"/>
          <w:b/>
          <w:sz w:val="28"/>
          <w:szCs w:val="28"/>
        </w:rPr>
      </w:pPr>
    </w:p>
    <w:p w:rsidR="00731FD9" w:rsidRPr="00731FD9" w:rsidRDefault="00731FD9" w:rsidP="00731FD9">
      <w:pPr>
        <w:pStyle w:val="ac"/>
        <w:jc w:val="both"/>
        <w:outlineLvl w:val="0"/>
        <w:rPr>
          <w:rFonts w:ascii="Times New Roman" w:hAnsi="Times New Roman"/>
          <w:b/>
          <w:sz w:val="28"/>
          <w:szCs w:val="28"/>
        </w:rPr>
      </w:pPr>
    </w:p>
    <w:p w:rsidR="00731FD9" w:rsidRPr="00731FD9" w:rsidRDefault="00731FD9" w:rsidP="00731FD9">
      <w:pPr>
        <w:pStyle w:val="ac"/>
        <w:jc w:val="both"/>
        <w:outlineLvl w:val="0"/>
        <w:rPr>
          <w:rFonts w:ascii="Times New Roman" w:hAnsi="Times New Roman"/>
          <w:b/>
          <w:sz w:val="28"/>
          <w:szCs w:val="28"/>
        </w:rPr>
      </w:pPr>
    </w:p>
    <w:p w:rsidR="00731FD9" w:rsidRPr="00731FD9" w:rsidRDefault="00731FD9" w:rsidP="00731FD9">
      <w:pPr>
        <w:pStyle w:val="ac"/>
        <w:jc w:val="both"/>
        <w:outlineLvl w:val="0"/>
        <w:rPr>
          <w:rFonts w:ascii="Times New Roman" w:hAnsi="Times New Roman"/>
          <w:b/>
          <w:sz w:val="28"/>
          <w:szCs w:val="28"/>
        </w:rPr>
      </w:pPr>
    </w:p>
    <w:p w:rsidR="00731FD9" w:rsidRPr="00731FD9" w:rsidRDefault="007820BD" w:rsidP="00731FD9">
      <w:pPr>
        <w:pStyle w:val="ac"/>
        <w:jc w:val="both"/>
        <w:outlineLvl w:val="0"/>
        <w:rPr>
          <w:rFonts w:ascii="Times New Roman" w:hAnsi="Times New Roman"/>
          <w:b/>
          <w:sz w:val="28"/>
          <w:szCs w:val="28"/>
        </w:rPr>
      </w:pPr>
      <w:r>
        <w:rPr>
          <w:rFonts w:ascii="Times New Roman" w:hAnsi="Times New Roman"/>
          <w:b/>
          <w:sz w:val="28"/>
          <w:szCs w:val="28"/>
        </w:rPr>
        <w:t>Подготовка почётного караула к несению Вахты Памяти на Почётном Посту Памяти павших за Отечество г. Могилёва: методические рекомендации</w:t>
      </w:r>
      <w:r w:rsidR="0082151A">
        <w:rPr>
          <w:rFonts w:ascii="Times New Roman" w:hAnsi="Times New Roman"/>
          <w:b/>
          <w:sz w:val="28"/>
          <w:szCs w:val="28"/>
        </w:rPr>
        <w:t xml:space="preserve"> </w:t>
      </w:r>
      <w:r w:rsidR="00731FD9" w:rsidRPr="00731FD9">
        <w:rPr>
          <w:rFonts w:ascii="Times New Roman" w:hAnsi="Times New Roman"/>
          <w:sz w:val="28"/>
          <w:szCs w:val="28"/>
        </w:rPr>
        <w:t xml:space="preserve">– Могилёв. </w:t>
      </w:r>
      <w:r w:rsidR="00AC6BCE">
        <w:rPr>
          <w:rFonts w:ascii="Times New Roman" w:hAnsi="Times New Roman"/>
          <w:sz w:val="28"/>
          <w:szCs w:val="28"/>
        </w:rPr>
        <w:t>ГУДО «МЦ «Юность» г. Могилева»</w:t>
      </w:r>
    </w:p>
    <w:p w:rsidR="00731FD9" w:rsidRPr="00731FD9" w:rsidRDefault="00731FD9" w:rsidP="00731FD9">
      <w:pPr>
        <w:spacing w:after="0" w:line="240" w:lineRule="auto"/>
        <w:outlineLvl w:val="0"/>
        <w:rPr>
          <w:rFonts w:ascii="Times New Roman" w:hAnsi="Times New Roman" w:cs="Times New Roman"/>
          <w:sz w:val="28"/>
          <w:szCs w:val="28"/>
        </w:rPr>
      </w:pPr>
    </w:p>
    <w:p w:rsidR="00731FD9" w:rsidRPr="00731FD9" w:rsidRDefault="00731FD9" w:rsidP="00731FD9">
      <w:pPr>
        <w:spacing w:after="0" w:line="240" w:lineRule="auto"/>
        <w:outlineLvl w:val="0"/>
        <w:rPr>
          <w:rFonts w:ascii="Times New Roman" w:hAnsi="Times New Roman" w:cs="Times New Roman"/>
          <w:sz w:val="28"/>
          <w:szCs w:val="28"/>
        </w:rPr>
      </w:pPr>
    </w:p>
    <w:p w:rsidR="00731FD9" w:rsidRPr="00731FD9" w:rsidRDefault="00731FD9" w:rsidP="00731FD9">
      <w:pPr>
        <w:spacing w:after="0" w:line="240" w:lineRule="auto"/>
        <w:outlineLvl w:val="0"/>
        <w:rPr>
          <w:rFonts w:ascii="Times New Roman" w:hAnsi="Times New Roman" w:cs="Times New Roman"/>
          <w:sz w:val="28"/>
          <w:szCs w:val="28"/>
        </w:rPr>
      </w:pPr>
    </w:p>
    <w:p w:rsidR="00731FD9" w:rsidRPr="00731FD9" w:rsidRDefault="00731FD9" w:rsidP="00731FD9">
      <w:pPr>
        <w:spacing w:after="0" w:line="240" w:lineRule="auto"/>
        <w:outlineLvl w:val="0"/>
        <w:rPr>
          <w:rFonts w:ascii="Times New Roman" w:hAnsi="Times New Roman" w:cs="Times New Roman"/>
          <w:sz w:val="28"/>
          <w:szCs w:val="28"/>
        </w:rPr>
      </w:pPr>
    </w:p>
    <w:p w:rsidR="00731FD9" w:rsidRPr="00731FD9" w:rsidRDefault="00731FD9" w:rsidP="00731FD9">
      <w:pPr>
        <w:spacing w:after="0" w:line="240" w:lineRule="auto"/>
        <w:outlineLvl w:val="0"/>
        <w:rPr>
          <w:rFonts w:ascii="Times New Roman" w:hAnsi="Times New Roman" w:cs="Times New Roman"/>
          <w:sz w:val="28"/>
          <w:szCs w:val="28"/>
        </w:rPr>
      </w:pPr>
    </w:p>
    <w:p w:rsidR="00731FD9" w:rsidRPr="00731FD9" w:rsidRDefault="00731FD9" w:rsidP="00731FD9">
      <w:pPr>
        <w:spacing w:after="0" w:line="240" w:lineRule="auto"/>
        <w:ind w:firstLine="708"/>
        <w:jc w:val="both"/>
        <w:rPr>
          <w:rFonts w:ascii="Times New Roman" w:hAnsi="Times New Roman" w:cs="Times New Roman"/>
          <w:sz w:val="28"/>
          <w:szCs w:val="28"/>
        </w:rPr>
      </w:pPr>
      <w:r w:rsidRPr="00731FD9">
        <w:rPr>
          <w:rFonts w:ascii="Times New Roman" w:hAnsi="Times New Roman" w:cs="Times New Roman"/>
          <w:sz w:val="28"/>
          <w:szCs w:val="28"/>
        </w:rPr>
        <w:t xml:space="preserve">В данном материале </w:t>
      </w:r>
      <w:r w:rsidR="007820BD">
        <w:rPr>
          <w:rFonts w:ascii="Times New Roman" w:hAnsi="Times New Roman" w:cs="Times New Roman"/>
          <w:sz w:val="28"/>
          <w:szCs w:val="28"/>
        </w:rPr>
        <w:t xml:space="preserve">представлены методические рекомендаций по качественной подготовке учащихся к несению Вахты Памяти </w:t>
      </w:r>
      <w:r w:rsidR="007820BD" w:rsidRPr="007820BD">
        <w:rPr>
          <w:rFonts w:ascii="Times New Roman" w:hAnsi="Times New Roman"/>
          <w:sz w:val="28"/>
          <w:szCs w:val="28"/>
        </w:rPr>
        <w:t>на Почётном Посту Памяти павших за Отечество г. Могилёва</w:t>
      </w:r>
      <w:r w:rsidR="007820BD">
        <w:rPr>
          <w:rFonts w:ascii="Times New Roman" w:hAnsi="Times New Roman" w:cs="Times New Roman"/>
          <w:sz w:val="28"/>
          <w:szCs w:val="28"/>
        </w:rPr>
        <w:t xml:space="preserve"> у Вечного огня на площади Славы г. Могилёва.</w:t>
      </w:r>
    </w:p>
    <w:p w:rsidR="00731FD9" w:rsidRPr="00731FD9" w:rsidRDefault="00731FD9" w:rsidP="00731FD9">
      <w:pPr>
        <w:spacing w:after="0" w:line="240" w:lineRule="auto"/>
        <w:jc w:val="both"/>
        <w:outlineLvl w:val="0"/>
        <w:rPr>
          <w:rFonts w:ascii="Times New Roman" w:hAnsi="Times New Roman" w:cs="Times New Roman"/>
          <w:sz w:val="28"/>
          <w:szCs w:val="28"/>
        </w:rPr>
      </w:pPr>
      <w:r w:rsidRPr="00731FD9">
        <w:rPr>
          <w:rFonts w:ascii="Times New Roman" w:hAnsi="Times New Roman" w:cs="Times New Roman"/>
          <w:sz w:val="28"/>
          <w:szCs w:val="28"/>
        </w:rPr>
        <w:tab/>
      </w:r>
      <w:r w:rsidR="007820BD">
        <w:rPr>
          <w:rFonts w:ascii="Times New Roman" w:hAnsi="Times New Roman" w:cs="Times New Roman"/>
          <w:sz w:val="28"/>
          <w:szCs w:val="28"/>
        </w:rPr>
        <w:t>Материал п</w:t>
      </w:r>
      <w:r w:rsidRPr="00731FD9">
        <w:rPr>
          <w:rFonts w:ascii="Times New Roman" w:hAnsi="Times New Roman" w:cs="Times New Roman"/>
          <w:sz w:val="28"/>
          <w:szCs w:val="28"/>
        </w:rPr>
        <w:t xml:space="preserve">редназначен для педагогов, методистов, заместителей директоров по воспитательной работе </w:t>
      </w:r>
      <w:r w:rsidR="007820BD">
        <w:rPr>
          <w:rFonts w:ascii="Times New Roman" w:hAnsi="Times New Roman" w:cs="Times New Roman"/>
          <w:sz w:val="28"/>
          <w:szCs w:val="28"/>
        </w:rPr>
        <w:t>учреждений образования</w:t>
      </w:r>
      <w:r w:rsidRPr="00731FD9">
        <w:rPr>
          <w:rFonts w:ascii="Times New Roman" w:hAnsi="Times New Roman" w:cs="Times New Roman"/>
          <w:sz w:val="28"/>
          <w:szCs w:val="28"/>
        </w:rPr>
        <w:t>.</w:t>
      </w:r>
    </w:p>
    <w:p w:rsidR="00731FD9" w:rsidRPr="00731FD9" w:rsidRDefault="00731FD9" w:rsidP="00731FD9">
      <w:pPr>
        <w:spacing w:after="0" w:line="240" w:lineRule="auto"/>
        <w:jc w:val="both"/>
        <w:outlineLvl w:val="0"/>
        <w:rPr>
          <w:rFonts w:ascii="Times New Roman" w:hAnsi="Times New Roman" w:cs="Times New Roman"/>
          <w:sz w:val="28"/>
          <w:szCs w:val="28"/>
        </w:rPr>
      </w:pPr>
    </w:p>
    <w:p w:rsidR="00731FD9" w:rsidRPr="00731FD9" w:rsidRDefault="00731FD9" w:rsidP="00731FD9">
      <w:pPr>
        <w:spacing w:after="0" w:line="240" w:lineRule="auto"/>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Default="00731FD9" w:rsidP="007820BD">
      <w:pPr>
        <w:spacing w:after="0" w:line="240" w:lineRule="auto"/>
        <w:outlineLvl w:val="0"/>
        <w:rPr>
          <w:rFonts w:ascii="Times New Roman" w:hAnsi="Times New Roman" w:cs="Times New Roman"/>
          <w:sz w:val="28"/>
          <w:szCs w:val="28"/>
        </w:rPr>
      </w:pPr>
    </w:p>
    <w:p w:rsidR="007820BD" w:rsidRDefault="007820BD" w:rsidP="007820BD">
      <w:pPr>
        <w:spacing w:after="0" w:line="240" w:lineRule="auto"/>
        <w:outlineLvl w:val="0"/>
        <w:rPr>
          <w:rFonts w:ascii="Times New Roman" w:hAnsi="Times New Roman" w:cs="Times New Roman"/>
          <w:sz w:val="28"/>
          <w:szCs w:val="28"/>
        </w:rPr>
      </w:pPr>
    </w:p>
    <w:p w:rsidR="00D81D7C" w:rsidRDefault="00D81D7C" w:rsidP="007820BD">
      <w:pPr>
        <w:spacing w:after="0" w:line="240" w:lineRule="auto"/>
        <w:outlineLvl w:val="0"/>
        <w:rPr>
          <w:rFonts w:ascii="Times New Roman" w:hAnsi="Times New Roman" w:cs="Times New Roman"/>
          <w:sz w:val="28"/>
          <w:szCs w:val="28"/>
        </w:rPr>
      </w:pPr>
    </w:p>
    <w:p w:rsidR="007820BD" w:rsidRPr="00731FD9" w:rsidRDefault="007820BD" w:rsidP="007820BD">
      <w:pPr>
        <w:spacing w:after="0" w:line="240" w:lineRule="auto"/>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4C281D" w:rsidRDefault="004C281D" w:rsidP="00731FD9">
      <w:pPr>
        <w:spacing w:after="0" w:line="240" w:lineRule="auto"/>
        <w:jc w:val="center"/>
        <w:outlineLvl w:val="0"/>
        <w:rPr>
          <w:rFonts w:ascii="Times New Roman" w:hAnsi="Times New Roman" w:cs="Times New Roman"/>
          <w:sz w:val="28"/>
          <w:szCs w:val="28"/>
        </w:rPr>
      </w:pPr>
    </w:p>
    <w:p w:rsidR="004C281D" w:rsidRDefault="004C281D" w:rsidP="00731FD9">
      <w:pPr>
        <w:spacing w:after="0" w:line="240" w:lineRule="auto"/>
        <w:jc w:val="center"/>
        <w:outlineLvl w:val="0"/>
        <w:rPr>
          <w:rFonts w:ascii="Times New Roman" w:hAnsi="Times New Roman" w:cs="Times New Roman"/>
          <w:sz w:val="28"/>
          <w:szCs w:val="28"/>
        </w:rPr>
      </w:pPr>
    </w:p>
    <w:p w:rsidR="004C281D" w:rsidRDefault="004C281D" w:rsidP="00731FD9">
      <w:pPr>
        <w:spacing w:after="0" w:line="240" w:lineRule="auto"/>
        <w:jc w:val="center"/>
        <w:outlineLvl w:val="0"/>
        <w:rPr>
          <w:rFonts w:ascii="Times New Roman" w:hAnsi="Times New Roman" w:cs="Times New Roman"/>
          <w:sz w:val="28"/>
          <w:szCs w:val="28"/>
        </w:rPr>
      </w:pPr>
    </w:p>
    <w:p w:rsidR="004C281D" w:rsidRDefault="004C281D" w:rsidP="00731FD9">
      <w:pPr>
        <w:spacing w:after="0" w:line="240" w:lineRule="auto"/>
        <w:jc w:val="center"/>
        <w:outlineLvl w:val="0"/>
        <w:rPr>
          <w:rFonts w:ascii="Times New Roman" w:hAnsi="Times New Roman" w:cs="Times New Roman"/>
          <w:sz w:val="28"/>
          <w:szCs w:val="28"/>
        </w:rPr>
      </w:pPr>
    </w:p>
    <w:p w:rsidR="004C281D" w:rsidRDefault="004C281D" w:rsidP="00731FD9">
      <w:pPr>
        <w:spacing w:after="0" w:line="240" w:lineRule="auto"/>
        <w:jc w:val="center"/>
        <w:outlineLvl w:val="0"/>
        <w:rPr>
          <w:rFonts w:ascii="Times New Roman" w:hAnsi="Times New Roman" w:cs="Times New Roman"/>
          <w:sz w:val="28"/>
          <w:szCs w:val="28"/>
        </w:rPr>
      </w:pPr>
    </w:p>
    <w:p w:rsidR="00B35ABF" w:rsidRDefault="00731FD9" w:rsidP="00731FD9">
      <w:pPr>
        <w:spacing w:after="0" w:line="240" w:lineRule="auto"/>
        <w:jc w:val="center"/>
        <w:outlineLvl w:val="0"/>
        <w:rPr>
          <w:rFonts w:ascii="Times New Roman" w:hAnsi="Times New Roman" w:cs="Times New Roman"/>
          <w:sz w:val="28"/>
          <w:szCs w:val="28"/>
        </w:rPr>
      </w:pPr>
      <w:r w:rsidRPr="00731FD9">
        <w:rPr>
          <w:rFonts w:ascii="Times New Roman" w:hAnsi="Times New Roman" w:cs="Times New Roman"/>
          <w:sz w:val="28"/>
          <w:szCs w:val="28"/>
        </w:rPr>
        <w:t>Государственное учрежде</w:t>
      </w:r>
      <w:r w:rsidR="00B35ABF">
        <w:rPr>
          <w:rFonts w:ascii="Times New Roman" w:hAnsi="Times New Roman" w:cs="Times New Roman"/>
          <w:sz w:val="28"/>
          <w:szCs w:val="28"/>
        </w:rPr>
        <w:t>ние дополнительного образования</w:t>
      </w:r>
    </w:p>
    <w:p w:rsidR="00731FD9" w:rsidRPr="00731FD9" w:rsidRDefault="00731FD9" w:rsidP="00731FD9">
      <w:pPr>
        <w:spacing w:after="0" w:line="240" w:lineRule="auto"/>
        <w:jc w:val="center"/>
        <w:outlineLvl w:val="0"/>
        <w:rPr>
          <w:rFonts w:ascii="Times New Roman" w:hAnsi="Times New Roman" w:cs="Times New Roman"/>
          <w:sz w:val="28"/>
          <w:szCs w:val="28"/>
        </w:rPr>
      </w:pPr>
      <w:r w:rsidRPr="00731FD9">
        <w:rPr>
          <w:rFonts w:ascii="Times New Roman" w:hAnsi="Times New Roman" w:cs="Times New Roman"/>
          <w:sz w:val="28"/>
          <w:szCs w:val="28"/>
        </w:rPr>
        <w:t>«Многопрофильный центр по работе с детьми и молодёжью</w:t>
      </w:r>
    </w:p>
    <w:p w:rsidR="00731FD9" w:rsidRPr="00731FD9" w:rsidRDefault="00731FD9" w:rsidP="00731FD9">
      <w:pPr>
        <w:spacing w:after="0" w:line="240" w:lineRule="auto"/>
        <w:jc w:val="center"/>
        <w:outlineLvl w:val="0"/>
        <w:rPr>
          <w:rFonts w:ascii="Times New Roman" w:hAnsi="Times New Roman" w:cs="Times New Roman"/>
          <w:sz w:val="28"/>
          <w:szCs w:val="28"/>
        </w:rPr>
      </w:pPr>
      <w:r w:rsidRPr="00731FD9">
        <w:rPr>
          <w:rFonts w:ascii="Times New Roman" w:hAnsi="Times New Roman" w:cs="Times New Roman"/>
          <w:sz w:val="28"/>
          <w:szCs w:val="28"/>
        </w:rPr>
        <w:t>«Юность» г. Могилева»</w:t>
      </w:r>
    </w:p>
    <w:p w:rsidR="00731FD9" w:rsidRPr="00731FD9" w:rsidRDefault="00731FD9" w:rsidP="00731FD9">
      <w:pPr>
        <w:spacing w:after="0" w:line="240" w:lineRule="auto"/>
        <w:jc w:val="center"/>
        <w:rPr>
          <w:rFonts w:ascii="Times New Roman" w:hAnsi="Times New Roman" w:cs="Times New Roman"/>
          <w:b/>
          <w:sz w:val="28"/>
          <w:szCs w:val="28"/>
          <w:lang w:val="en-US" w:eastAsia="en-US"/>
        </w:rPr>
      </w:pPr>
      <w:r w:rsidRPr="00731FD9">
        <w:rPr>
          <w:rFonts w:ascii="Times New Roman" w:hAnsi="Times New Roman" w:cs="Times New Roman"/>
          <w:b/>
          <w:sz w:val="28"/>
          <w:szCs w:val="28"/>
          <w:lang w:eastAsia="en-US"/>
        </w:rPr>
        <w:t>Содержание</w:t>
      </w:r>
    </w:p>
    <w:p w:rsidR="00731FD9" w:rsidRPr="00731FD9" w:rsidRDefault="00731FD9" w:rsidP="00731FD9">
      <w:pPr>
        <w:spacing w:after="0" w:line="240" w:lineRule="auto"/>
        <w:ind w:left="360"/>
        <w:jc w:val="center"/>
        <w:rPr>
          <w:rFonts w:ascii="Times New Roman" w:hAnsi="Times New Roman" w:cs="Times New Roman"/>
          <w:b/>
          <w:sz w:val="28"/>
          <w:szCs w:val="28"/>
          <w:lang w:val="en-US" w:eastAsia="en-US"/>
        </w:rPr>
      </w:pPr>
    </w:p>
    <w:tbl>
      <w:tblPr>
        <w:tblStyle w:val="af0"/>
        <w:tblW w:w="10239" w:type="dxa"/>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88"/>
        <w:gridCol w:w="851"/>
      </w:tblGrid>
      <w:tr w:rsidR="00B35ABF" w:rsidRPr="00731FD9" w:rsidTr="00613F66">
        <w:tc>
          <w:tcPr>
            <w:tcW w:w="9388" w:type="dxa"/>
          </w:tcPr>
          <w:p w:rsidR="00B35ABF" w:rsidRPr="00731FD9" w:rsidRDefault="00B35ABF" w:rsidP="00B35ABF">
            <w:pPr>
              <w:pStyle w:val="ac"/>
              <w:rPr>
                <w:rFonts w:ascii="Times New Roman" w:hAnsi="Times New Roman"/>
                <w:sz w:val="28"/>
                <w:szCs w:val="28"/>
              </w:rPr>
            </w:pPr>
            <w:r w:rsidRPr="00731FD9">
              <w:rPr>
                <w:rFonts w:ascii="Times New Roman" w:hAnsi="Times New Roman"/>
                <w:sz w:val="28"/>
                <w:szCs w:val="28"/>
              </w:rPr>
              <w:t>В</w:t>
            </w:r>
            <w:r>
              <w:rPr>
                <w:rFonts w:ascii="Times New Roman" w:hAnsi="Times New Roman"/>
                <w:sz w:val="28"/>
                <w:szCs w:val="28"/>
              </w:rPr>
              <w:t>ведение</w:t>
            </w:r>
            <w:r w:rsidRPr="00731FD9">
              <w:rPr>
                <w:rFonts w:ascii="Times New Roman" w:hAnsi="Times New Roman"/>
                <w:sz w:val="28"/>
                <w:szCs w:val="28"/>
              </w:rPr>
              <w:t>……………………………………………………….....</w:t>
            </w:r>
            <w:r>
              <w:rPr>
                <w:rFonts w:ascii="Times New Roman" w:hAnsi="Times New Roman"/>
                <w:sz w:val="28"/>
                <w:szCs w:val="28"/>
              </w:rPr>
              <w:t>.........................</w:t>
            </w:r>
          </w:p>
          <w:p w:rsidR="00B35ABF" w:rsidRPr="00731FD9" w:rsidRDefault="00B35ABF" w:rsidP="00B35ABF">
            <w:pPr>
              <w:pStyle w:val="ac"/>
              <w:rPr>
                <w:rFonts w:ascii="Times New Roman" w:hAnsi="Times New Roman"/>
                <w:sz w:val="28"/>
                <w:szCs w:val="28"/>
              </w:rPr>
            </w:pPr>
          </w:p>
        </w:tc>
        <w:tc>
          <w:tcPr>
            <w:tcW w:w="851" w:type="dxa"/>
          </w:tcPr>
          <w:p w:rsidR="00B35ABF" w:rsidRPr="00731FD9" w:rsidRDefault="00B35ABF" w:rsidP="00731FD9">
            <w:pPr>
              <w:pStyle w:val="ac"/>
              <w:jc w:val="center"/>
              <w:rPr>
                <w:rFonts w:ascii="Times New Roman" w:hAnsi="Times New Roman"/>
                <w:sz w:val="28"/>
                <w:szCs w:val="28"/>
              </w:rPr>
            </w:pPr>
            <w:r w:rsidRPr="00731FD9">
              <w:rPr>
                <w:rFonts w:ascii="Times New Roman" w:hAnsi="Times New Roman"/>
                <w:sz w:val="28"/>
                <w:szCs w:val="28"/>
              </w:rPr>
              <w:t>3</w:t>
            </w:r>
          </w:p>
        </w:tc>
      </w:tr>
      <w:tr w:rsidR="00B35ABF" w:rsidRPr="00731FD9" w:rsidTr="00613F66">
        <w:tc>
          <w:tcPr>
            <w:tcW w:w="9388" w:type="dxa"/>
          </w:tcPr>
          <w:p w:rsidR="00B35ABF" w:rsidRDefault="00B35ABF" w:rsidP="00B35ABF">
            <w:pPr>
              <w:pStyle w:val="ac"/>
              <w:rPr>
                <w:rFonts w:ascii="Times New Roman" w:hAnsi="Times New Roman"/>
                <w:sz w:val="28"/>
                <w:szCs w:val="28"/>
              </w:rPr>
            </w:pPr>
            <w:r w:rsidRPr="00731FD9">
              <w:rPr>
                <w:rFonts w:ascii="Times New Roman" w:hAnsi="Times New Roman"/>
                <w:color w:val="000000"/>
                <w:sz w:val="28"/>
                <w:szCs w:val="28"/>
              </w:rPr>
              <w:t>Почётный Пост Памяти павших за Отечество</w:t>
            </w:r>
            <w:r>
              <w:rPr>
                <w:rFonts w:ascii="Times New Roman" w:hAnsi="Times New Roman"/>
                <w:sz w:val="28"/>
                <w:szCs w:val="28"/>
              </w:rPr>
              <w:t>:</w:t>
            </w:r>
          </w:p>
          <w:p w:rsidR="00B35ABF" w:rsidRPr="00731FD9" w:rsidRDefault="00B35ABF" w:rsidP="00B35ABF">
            <w:pPr>
              <w:pStyle w:val="ac"/>
              <w:rPr>
                <w:rFonts w:ascii="Times New Roman" w:hAnsi="Times New Roman"/>
                <w:sz w:val="28"/>
                <w:szCs w:val="28"/>
              </w:rPr>
            </w:pPr>
            <w:r>
              <w:rPr>
                <w:rFonts w:ascii="Times New Roman" w:hAnsi="Times New Roman"/>
                <w:sz w:val="28"/>
                <w:szCs w:val="28"/>
              </w:rPr>
              <w:t>историческая справка</w:t>
            </w:r>
            <w:r w:rsidRPr="00731FD9">
              <w:rPr>
                <w:rFonts w:ascii="Times New Roman" w:hAnsi="Times New Roman"/>
                <w:sz w:val="28"/>
                <w:szCs w:val="28"/>
              </w:rPr>
              <w:t>………….........................</w:t>
            </w:r>
            <w:r>
              <w:rPr>
                <w:rFonts w:ascii="Times New Roman" w:hAnsi="Times New Roman"/>
                <w:sz w:val="28"/>
                <w:szCs w:val="28"/>
              </w:rPr>
              <w:t>...................................................</w:t>
            </w:r>
            <w:r w:rsidRPr="00731FD9">
              <w:rPr>
                <w:rFonts w:ascii="Times New Roman" w:hAnsi="Times New Roman"/>
                <w:sz w:val="28"/>
                <w:szCs w:val="28"/>
              </w:rPr>
              <w:t>.</w:t>
            </w:r>
          </w:p>
          <w:p w:rsidR="00B35ABF" w:rsidRPr="00731FD9" w:rsidRDefault="00B35ABF" w:rsidP="00B35ABF">
            <w:pPr>
              <w:pStyle w:val="ac"/>
              <w:rPr>
                <w:rFonts w:ascii="Times New Roman" w:hAnsi="Times New Roman"/>
                <w:sz w:val="28"/>
                <w:szCs w:val="28"/>
              </w:rPr>
            </w:pPr>
          </w:p>
        </w:tc>
        <w:tc>
          <w:tcPr>
            <w:tcW w:w="851" w:type="dxa"/>
          </w:tcPr>
          <w:p w:rsidR="00B35ABF" w:rsidRPr="00731FD9" w:rsidRDefault="00B35ABF" w:rsidP="00731FD9">
            <w:pPr>
              <w:pStyle w:val="ac"/>
              <w:jc w:val="center"/>
              <w:rPr>
                <w:rFonts w:ascii="Times New Roman" w:hAnsi="Times New Roman"/>
                <w:sz w:val="28"/>
                <w:szCs w:val="28"/>
              </w:rPr>
            </w:pPr>
          </w:p>
          <w:p w:rsidR="00B35ABF" w:rsidRPr="00731FD9" w:rsidRDefault="00B35ABF" w:rsidP="00731FD9">
            <w:pPr>
              <w:pStyle w:val="ac"/>
              <w:jc w:val="center"/>
              <w:rPr>
                <w:rFonts w:ascii="Times New Roman" w:hAnsi="Times New Roman"/>
                <w:sz w:val="28"/>
                <w:szCs w:val="28"/>
              </w:rPr>
            </w:pPr>
            <w:r>
              <w:rPr>
                <w:rFonts w:ascii="Times New Roman" w:hAnsi="Times New Roman"/>
                <w:sz w:val="28"/>
                <w:szCs w:val="28"/>
              </w:rPr>
              <w:t>4</w:t>
            </w:r>
          </w:p>
        </w:tc>
      </w:tr>
      <w:tr w:rsidR="00B35ABF" w:rsidRPr="00731FD9" w:rsidTr="00613F66">
        <w:tc>
          <w:tcPr>
            <w:tcW w:w="9388" w:type="dxa"/>
          </w:tcPr>
          <w:p w:rsidR="00B35ABF" w:rsidRDefault="00B35ABF" w:rsidP="00613F66">
            <w:pPr>
              <w:shd w:val="clear" w:color="auto" w:fill="FFFFFF"/>
              <w:tabs>
                <w:tab w:val="left" w:pos="6480"/>
              </w:tabs>
              <w:ind w:right="-136"/>
              <w:outlineLvl w:val="0"/>
              <w:rPr>
                <w:rFonts w:ascii="Times New Roman" w:hAnsi="Times New Roman" w:cs="Times New Roman"/>
                <w:bCs/>
                <w:color w:val="000000"/>
                <w:sz w:val="28"/>
                <w:szCs w:val="28"/>
              </w:rPr>
            </w:pPr>
            <w:r w:rsidRPr="00731FD9">
              <w:rPr>
                <w:rFonts w:ascii="Times New Roman" w:hAnsi="Times New Roman" w:cs="Times New Roman"/>
                <w:bCs/>
                <w:color w:val="000000"/>
                <w:sz w:val="28"/>
                <w:szCs w:val="28"/>
              </w:rPr>
              <w:t>Положение о постоянно действующем Почётном Посту Памяти павших за Отечество у Вечного огня на площади</w:t>
            </w:r>
            <w:r>
              <w:rPr>
                <w:rFonts w:ascii="Times New Roman" w:hAnsi="Times New Roman" w:cs="Times New Roman"/>
                <w:bCs/>
                <w:color w:val="000000"/>
                <w:sz w:val="28"/>
                <w:szCs w:val="28"/>
              </w:rPr>
              <w:t xml:space="preserve"> Славы г. Могилёва</w:t>
            </w:r>
            <w:r w:rsidR="00613F66">
              <w:rPr>
                <w:rFonts w:ascii="Times New Roman" w:hAnsi="Times New Roman" w:cs="Times New Roman"/>
                <w:bCs/>
                <w:color w:val="000000"/>
                <w:sz w:val="28"/>
                <w:szCs w:val="28"/>
              </w:rPr>
              <w:t>…………………</w:t>
            </w:r>
          </w:p>
          <w:p w:rsidR="00613F66" w:rsidRPr="00613F66" w:rsidRDefault="00613F66" w:rsidP="00613F66">
            <w:pPr>
              <w:shd w:val="clear" w:color="auto" w:fill="FFFFFF"/>
              <w:tabs>
                <w:tab w:val="left" w:pos="6480"/>
              </w:tabs>
              <w:ind w:right="-136"/>
              <w:outlineLvl w:val="0"/>
              <w:rPr>
                <w:rFonts w:ascii="Times New Roman" w:hAnsi="Times New Roman" w:cs="Times New Roman"/>
                <w:bCs/>
                <w:color w:val="000000"/>
                <w:sz w:val="28"/>
                <w:szCs w:val="28"/>
              </w:rPr>
            </w:pPr>
          </w:p>
        </w:tc>
        <w:tc>
          <w:tcPr>
            <w:tcW w:w="851" w:type="dxa"/>
          </w:tcPr>
          <w:p w:rsidR="00613F66" w:rsidRDefault="00613F66" w:rsidP="005F51C2">
            <w:pPr>
              <w:pStyle w:val="ac"/>
              <w:jc w:val="center"/>
              <w:rPr>
                <w:rFonts w:ascii="Times New Roman" w:hAnsi="Times New Roman"/>
                <w:sz w:val="28"/>
                <w:szCs w:val="28"/>
              </w:rPr>
            </w:pPr>
          </w:p>
          <w:p w:rsidR="00B35ABF" w:rsidRPr="00731FD9" w:rsidRDefault="00B35ABF" w:rsidP="005F51C2">
            <w:pPr>
              <w:pStyle w:val="ac"/>
              <w:jc w:val="center"/>
              <w:rPr>
                <w:rFonts w:ascii="Times New Roman" w:hAnsi="Times New Roman"/>
                <w:sz w:val="28"/>
                <w:szCs w:val="28"/>
              </w:rPr>
            </w:pPr>
            <w:r w:rsidRPr="00731FD9">
              <w:rPr>
                <w:rFonts w:ascii="Times New Roman" w:hAnsi="Times New Roman"/>
                <w:sz w:val="28"/>
                <w:szCs w:val="28"/>
              </w:rPr>
              <w:t>1</w:t>
            </w:r>
            <w:r w:rsidR="005F51C2">
              <w:rPr>
                <w:rFonts w:ascii="Times New Roman" w:hAnsi="Times New Roman"/>
                <w:sz w:val="28"/>
                <w:szCs w:val="28"/>
              </w:rPr>
              <w:t>1</w:t>
            </w:r>
          </w:p>
        </w:tc>
      </w:tr>
      <w:tr w:rsidR="00B35ABF" w:rsidRPr="00731FD9" w:rsidTr="00613F66">
        <w:tc>
          <w:tcPr>
            <w:tcW w:w="9388" w:type="dxa"/>
          </w:tcPr>
          <w:p w:rsidR="00B35ABF" w:rsidRPr="00731FD9" w:rsidRDefault="00B35ABF" w:rsidP="00B35ABF">
            <w:pPr>
              <w:outlineLvl w:val="0"/>
              <w:rPr>
                <w:rFonts w:ascii="Times New Roman" w:hAnsi="Times New Roman" w:cs="Times New Roman"/>
                <w:sz w:val="28"/>
                <w:szCs w:val="28"/>
              </w:rPr>
            </w:pPr>
            <w:r w:rsidRPr="00731FD9">
              <w:rPr>
                <w:rFonts w:ascii="Times New Roman" w:hAnsi="Times New Roman" w:cs="Times New Roman"/>
                <w:sz w:val="28"/>
                <w:szCs w:val="28"/>
              </w:rPr>
              <w:t xml:space="preserve">Рекомендации по подготовке Почётного караула к несению </w:t>
            </w:r>
          </w:p>
          <w:p w:rsidR="00B35ABF" w:rsidRDefault="00B35ABF" w:rsidP="00B35ABF">
            <w:pPr>
              <w:pStyle w:val="ac"/>
              <w:rPr>
                <w:rFonts w:ascii="Times New Roman" w:hAnsi="Times New Roman"/>
                <w:sz w:val="28"/>
                <w:szCs w:val="28"/>
              </w:rPr>
            </w:pPr>
            <w:r w:rsidRPr="00731FD9">
              <w:rPr>
                <w:rFonts w:ascii="Times New Roman" w:hAnsi="Times New Roman"/>
                <w:sz w:val="28"/>
                <w:szCs w:val="28"/>
              </w:rPr>
              <w:t>Вахты Памяти у Ве</w:t>
            </w:r>
            <w:r w:rsidR="005F51C2">
              <w:rPr>
                <w:rFonts w:ascii="Times New Roman" w:hAnsi="Times New Roman"/>
                <w:sz w:val="28"/>
                <w:szCs w:val="28"/>
              </w:rPr>
              <w:t>чного огня на площади Славы</w:t>
            </w:r>
            <w:r w:rsidR="00613F66">
              <w:rPr>
                <w:rFonts w:ascii="Times New Roman" w:hAnsi="Times New Roman"/>
                <w:sz w:val="28"/>
                <w:szCs w:val="28"/>
              </w:rPr>
              <w:t xml:space="preserve"> г. Могилева </w:t>
            </w:r>
            <w:r w:rsidR="005F51C2">
              <w:rPr>
                <w:rFonts w:ascii="Times New Roman" w:hAnsi="Times New Roman"/>
                <w:sz w:val="28"/>
                <w:szCs w:val="28"/>
              </w:rPr>
              <w:t xml:space="preserve">………... </w:t>
            </w:r>
            <w:r w:rsidRPr="00731FD9">
              <w:rPr>
                <w:rFonts w:ascii="Times New Roman" w:hAnsi="Times New Roman"/>
                <w:sz w:val="28"/>
                <w:szCs w:val="28"/>
              </w:rPr>
              <w:t>…..</w:t>
            </w:r>
          </w:p>
          <w:p w:rsidR="00613F66" w:rsidRPr="00731FD9" w:rsidRDefault="00613F66" w:rsidP="00B35ABF">
            <w:pPr>
              <w:pStyle w:val="ac"/>
              <w:rPr>
                <w:rFonts w:ascii="Times New Roman" w:hAnsi="Times New Roman"/>
                <w:sz w:val="28"/>
                <w:szCs w:val="28"/>
              </w:rPr>
            </w:pPr>
          </w:p>
        </w:tc>
        <w:tc>
          <w:tcPr>
            <w:tcW w:w="851" w:type="dxa"/>
          </w:tcPr>
          <w:p w:rsidR="005F51C2" w:rsidRDefault="005F51C2" w:rsidP="00731FD9">
            <w:pPr>
              <w:pStyle w:val="ac"/>
              <w:jc w:val="center"/>
              <w:rPr>
                <w:rFonts w:ascii="Times New Roman" w:hAnsi="Times New Roman"/>
                <w:sz w:val="28"/>
                <w:szCs w:val="28"/>
              </w:rPr>
            </w:pPr>
          </w:p>
          <w:p w:rsidR="00B35ABF" w:rsidRPr="00731FD9" w:rsidRDefault="005F51C2" w:rsidP="00731FD9">
            <w:pPr>
              <w:pStyle w:val="ac"/>
              <w:jc w:val="center"/>
              <w:rPr>
                <w:rFonts w:ascii="Times New Roman" w:hAnsi="Times New Roman"/>
                <w:sz w:val="28"/>
                <w:szCs w:val="28"/>
              </w:rPr>
            </w:pPr>
            <w:r>
              <w:rPr>
                <w:rFonts w:ascii="Times New Roman" w:hAnsi="Times New Roman"/>
                <w:sz w:val="28"/>
                <w:szCs w:val="28"/>
              </w:rPr>
              <w:t>12</w:t>
            </w:r>
          </w:p>
        </w:tc>
      </w:tr>
      <w:tr w:rsidR="00B35ABF" w:rsidRPr="00731FD9" w:rsidTr="00613F66">
        <w:tc>
          <w:tcPr>
            <w:tcW w:w="9388" w:type="dxa"/>
          </w:tcPr>
          <w:p w:rsidR="00B35ABF" w:rsidRPr="00731FD9" w:rsidRDefault="00B35ABF" w:rsidP="00B35ABF">
            <w:pPr>
              <w:pStyle w:val="ac"/>
              <w:rPr>
                <w:rFonts w:ascii="Times New Roman" w:hAnsi="Times New Roman"/>
                <w:sz w:val="28"/>
                <w:szCs w:val="28"/>
              </w:rPr>
            </w:pPr>
            <w:r w:rsidRPr="00731FD9">
              <w:rPr>
                <w:rFonts w:ascii="Times New Roman" w:hAnsi="Times New Roman"/>
                <w:sz w:val="28"/>
                <w:szCs w:val="28"/>
              </w:rPr>
              <w:t xml:space="preserve">Распорядок дня </w:t>
            </w:r>
            <w:r w:rsidR="005F51C2">
              <w:rPr>
                <w:rFonts w:ascii="Times New Roman" w:hAnsi="Times New Roman"/>
                <w:sz w:val="28"/>
                <w:szCs w:val="28"/>
              </w:rPr>
              <w:t>почётного караула на</w:t>
            </w:r>
            <w:r w:rsidRPr="00731FD9">
              <w:rPr>
                <w:rFonts w:ascii="Times New Roman" w:hAnsi="Times New Roman"/>
                <w:sz w:val="28"/>
                <w:szCs w:val="28"/>
              </w:rPr>
              <w:t xml:space="preserve"> Почётно</w:t>
            </w:r>
            <w:r w:rsidR="005F51C2">
              <w:rPr>
                <w:rFonts w:ascii="Times New Roman" w:hAnsi="Times New Roman"/>
                <w:sz w:val="28"/>
                <w:szCs w:val="28"/>
              </w:rPr>
              <w:t>м</w:t>
            </w:r>
            <w:r w:rsidRPr="00731FD9">
              <w:rPr>
                <w:rFonts w:ascii="Times New Roman" w:hAnsi="Times New Roman"/>
                <w:sz w:val="28"/>
                <w:szCs w:val="28"/>
              </w:rPr>
              <w:t xml:space="preserve"> Пост</w:t>
            </w:r>
            <w:r w:rsidR="005F51C2">
              <w:rPr>
                <w:rFonts w:ascii="Times New Roman" w:hAnsi="Times New Roman"/>
                <w:sz w:val="28"/>
                <w:szCs w:val="28"/>
              </w:rPr>
              <w:t>у</w:t>
            </w:r>
            <w:r w:rsidRPr="00731FD9">
              <w:rPr>
                <w:rFonts w:ascii="Times New Roman" w:hAnsi="Times New Roman"/>
                <w:sz w:val="28"/>
                <w:szCs w:val="28"/>
              </w:rPr>
              <w:t xml:space="preserve"> Памяти павших за Отечество </w:t>
            </w:r>
            <w:r w:rsidR="005F51C2">
              <w:rPr>
                <w:rFonts w:ascii="Times New Roman" w:hAnsi="Times New Roman"/>
                <w:sz w:val="28"/>
                <w:szCs w:val="28"/>
              </w:rPr>
              <w:t>………………………………………………..</w:t>
            </w:r>
            <w:r w:rsidRPr="00731FD9">
              <w:rPr>
                <w:rFonts w:ascii="Times New Roman" w:hAnsi="Times New Roman"/>
                <w:sz w:val="28"/>
                <w:szCs w:val="28"/>
              </w:rPr>
              <w:t>………………………..</w:t>
            </w:r>
          </w:p>
          <w:p w:rsidR="00B35ABF" w:rsidRPr="00731FD9" w:rsidRDefault="00B35ABF" w:rsidP="00B35ABF">
            <w:pPr>
              <w:pStyle w:val="ac"/>
              <w:rPr>
                <w:rFonts w:ascii="Times New Roman" w:hAnsi="Times New Roman"/>
                <w:sz w:val="28"/>
                <w:szCs w:val="28"/>
              </w:rPr>
            </w:pPr>
          </w:p>
        </w:tc>
        <w:tc>
          <w:tcPr>
            <w:tcW w:w="851" w:type="dxa"/>
          </w:tcPr>
          <w:p w:rsidR="00B35ABF" w:rsidRPr="00731FD9" w:rsidRDefault="00B35ABF" w:rsidP="00731FD9">
            <w:pPr>
              <w:pStyle w:val="ac"/>
              <w:jc w:val="center"/>
              <w:rPr>
                <w:rFonts w:ascii="Times New Roman" w:hAnsi="Times New Roman"/>
                <w:sz w:val="28"/>
                <w:szCs w:val="28"/>
              </w:rPr>
            </w:pPr>
          </w:p>
          <w:p w:rsidR="00B35ABF" w:rsidRPr="00731FD9" w:rsidRDefault="005F51C2" w:rsidP="005F51C2">
            <w:pPr>
              <w:pStyle w:val="ac"/>
              <w:jc w:val="center"/>
              <w:rPr>
                <w:rFonts w:ascii="Times New Roman" w:hAnsi="Times New Roman"/>
                <w:sz w:val="28"/>
                <w:szCs w:val="28"/>
              </w:rPr>
            </w:pPr>
            <w:r>
              <w:rPr>
                <w:rFonts w:ascii="Times New Roman" w:hAnsi="Times New Roman"/>
                <w:sz w:val="28"/>
                <w:szCs w:val="28"/>
              </w:rPr>
              <w:t>17</w:t>
            </w:r>
          </w:p>
        </w:tc>
      </w:tr>
      <w:tr w:rsidR="00B35ABF" w:rsidRPr="00731FD9" w:rsidTr="00613F66">
        <w:tc>
          <w:tcPr>
            <w:tcW w:w="9388" w:type="dxa"/>
          </w:tcPr>
          <w:p w:rsidR="00B35ABF" w:rsidRPr="00731FD9" w:rsidRDefault="002A1FAD" w:rsidP="005F51C2">
            <w:pPr>
              <w:ind w:hanging="360"/>
              <w:outlineLvl w:val="0"/>
              <w:rPr>
                <w:rFonts w:ascii="Times New Roman" w:hAnsi="Times New Roman" w:cs="Times New Roman"/>
                <w:sz w:val="28"/>
                <w:szCs w:val="28"/>
              </w:rPr>
            </w:pPr>
            <w:r>
              <w:rPr>
                <w:rFonts w:ascii="Times New Roman" w:hAnsi="Times New Roman" w:cs="Times New Roman"/>
                <w:sz w:val="28"/>
                <w:szCs w:val="28"/>
              </w:rPr>
              <w:pict>
                <v:line id="_x0000_s1052" style="position:absolute;z-index:251685888;mso-position-horizontal-relative:margin;mso-position-vertical-relative:text" from="11in,-45pt" to="11in,512.3pt" strokeweight="4.1pt">
                  <w10:wrap anchorx="margin"/>
                </v:line>
              </w:pict>
            </w:r>
            <w:r w:rsidR="00B17A1A">
              <w:rPr>
                <w:rFonts w:ascii="Times New Roman" w:hAnsi="Times New Roman" w:cs="Times New Roman"/>
                <w:sz w:val="28"/>
                <w:szCs w:val="28"/>
              </w:rPr>
              <w:t>ППр</w:t>
            </w:r>
            <w:r w:rsidR="00B35ABF" w:rsidRPr="00731FD9">
              <w:rPr>
                <w:rFonts w:ascii="Times New Roman" w:hAnsi="Times New Roman" w:cs="Times New Roman"/>
                <w:sz w:val="28"/>
                <w:szCs w:val="28"/>
              </w:rPr>
              <w:t xml:space="preserve">авила внутреннего распорядка и поведения </w:t>
            </w:r>
            <w:r w:rsidR="005F51C2">
              <w:rPr>
                <w:rFonts w:ascii="Times New Roman" w:hAnsi="Times New Roman" w:cs="Times New Roman"/>
                <w:sz w:val="28"/>
                <w:szCs w:val="28"/>
              </w:rPr>
              <w:t>участников Вахты Памяти в караульном помещении Почётного Пост Памяти</w:t>
            </w:r>
            <w:r w:rsidR="00613F66">
              <w:rPr>
                <w:rFonts w:ascii="Times New Roman" w:hAnsi="Times New Roman" w:cs="Times New Roman"/>
                <w:sz w:val="28"/>
                <w:szCs w:val="28"/>
              </w:rPr>
              <w:t xml:space="preserve"> павших за Отечество…</w:t>
            </w:r>
            <w:r w:rsidR="005F51C2">
              <w:rPr>
                <w:rFonts w:ascii="Times New Roman" w:hAnsi="Times New Roman" w:cs="Times New Roman"/>
                <w:sz w:val="28"/>
                <w:szCs w:val="28"/>
              </w:rPr>
              <w:t>......</w:t>
            </w:r>
          </w:p>
          <w:p w:rsidR="00B35ABF" w:rsidRPr="00731FD9" w:rsidRDefault="00B35ABF" w:rsidP="00B35ABF">
            <w:pPr>
              <w:pStyle w:val="ac"/>
              <w:rPr>
                <w:rFonts w:ascii="Times New Roman" w:hAnsi="Times New Roman"/>
                <w:sz w:val="28"/>
                <w:szCs w:val="28"/>
              </w:rPr>
            </w:pPr>
          </w:p>
        </w:tc>
        <w:tc>
          <w:tcPr>
            <w:tcW w:w="851" w:type="dxa"/>
          </w:tcPr>
          <w:p w:rsidR="00B35ABF" w:rsidRPr="00731FD9" w:rsidRDefault="00B35ABF" w:rsidP="00731FD9">
            <w:pPr>
              <w:pStyle w:val="ac"/>
              <w:jc w:val="center"/>
              <w:rPr>
                <w:rFonts w:ascii="Times New Roman" w:hAnsi="Times New Roman"/>
                <w:sz w:val="28"/>
                <w:szCs w:val="28"/>
              </w:rPr>
            </w:pPr>
          </w:p>
          <w:p w:rsidR="00B35ABF" w:rsidRPr="00731FD9" w:rsidRDefault="005F51C2" w:rsidP="005F51C2">
            <w:pPr>
              <w:pStyle w:val="ac"/>
              <w:jc w:val="center"/>
              <w:rPr>
                <w:rFonts w:ascii="Times New Roman" w:hAnsi="Times New Roman"/>
                <w:sz w:val="28"/>
                <w:szCs w:val="28"/>
              </w:rPr>
            </w:pPr>
            <w:r>
              <w:rPr>
                <w:rFonts w:ascii="Times New Roman" w:hAnsi="Times New Roman"/>
                <w:sz w:val="28"/>
                <w:szCs w:val="28"/>
              </w:rPr>
              <w:t>18</w:t>
            </w:r>
          </w:p>
        </w:tc>
      </w:tr>
      <w:tr w:rsidR="00B35ABF" w:rsidRPr="00731FD9" w:rsidTr="00613F66">
        <w:tc>
          <w:tcPr>
            <w:tcW w:w="9388" w:type="dxa"/>
          </w:tcPr>
          <w:p w:rsidR="00B35ABF" w:rsidRPr="00731FD9" w:rsidRDefault="00B35ABF" w:rsidP="00B35ABF">
            <w:pPr>
              <w:pStyle w:val="ac"/>
              <w:rPr>
                <w:rFonts w:ascii="Times New Roman" w:hAnsi="Times New Roman"/>
                <w:sz w:val="28"/>
                <w:szCs w:val="28"/>
              </w:rPr>
            </w:pPr>
            <w:r w:rsidRPr="00731FD9">
              <w:rPr>
                <w:rFonts w:ascii="Times New Roman" w:hAnsi="Times New Roman"/>
                <w:sz w:val="28"/>
                <w:szCs w:val="28"/>
              </w:rPr>
              <w:t>Должностные обязанности участников Вахты Памяти ……</w:t>
            </w:r>
            <w:r w:rsidR="00613F66">
              <w:rPr>
                <w:rFonts w:ascii="Times New Roman" w:hAnsi="Times New Roman"/>
                <w:sz w:val="28"/>
                <w:szCs w:val="28"/>
              </w:rPr>
              <w:t>………………..</w:t>
            </w:r>
          </w:p>
          <w:p w:rsidR="00B35ABF" w:rsidRPr="00731FD9" w:rsidRDefault="00B35ABF" w:rsidP="00B35ABF">
            <w:pPr>
              <w:pStyle w:val="ac"/>
              <w:rPr>
                <w:rFonts w:ascii="Times New Roman" w:hAnsi="Times New Roman"/>
                <w:sz w:val="28"/>
                <w:szCs w:val="28"/>
              </w:rPr>
            </w:pPr>
          </w:p>
        </w:tc>
        <w:tc>
          <w:tcPr>
            <w:tcW w:w="851" w:type="dxa"/>
          </w:tcPr>
          <w:p w:rsidR="00B35ABF" w:rsidRPr="00731FD9" w:rsidRDefault="00613F66" w:rsidP="00731FD9">
            <w:pPr>
              <w:pStyle w:val="ac"/>
              <w:jc w:val="center"/>
              <w:rPr>
                <w:rFonts w:ascii="Times New Roman" w:hAnsi="Times New Roman"/>
                <w:sz w:val="28"/>
                <w:szCs w:val="28"/>
              </w:rPr>
            </w:pPr>
            <w:r>
              <w:rPr>
                <w:rFonts w:ascii="Times New Roman" w:hAnsi="Times New Roman"/>
                <w:sz w:val="28"/>
                <w:szCs w:val="28"/>
              </w:rPr>
              <w:t>19</w:t>
            </w:r>
          </w:p>
        </w:tc>
      </w:tr>
      <w:tr w:rsidR="00B35ABF" w:rsidRPr="00731FD9" w:rsidTr="00613F66">
        <w:tc>
          <w:tcPr>
            <w:tcW w:w="9388" w:type="dxa"/>
          </w:tcPr>
          <w:p w:rsidR="00B35ABF" w:rsidRPr="00731FD9" w:rsidRDefault="00B35ABF" w:rsidP="00B35ABF">
            <w:pPr>
              <w:pStyle w:val="ac"/>
              <w:rPr>
                <w:rFonts w:ascii="Times New Roman" w:hAnsi="Times New Roman"/>
                <w:sz w:val="28"/>
                <w:szCs w:val="28"/>
              </w:rPr>
            </w:pPr>
            <w:r w:rsidRPr="00731FD9">
              <w:rPr>
                <w:rFonts w:ascii="Times New Roman" w:hAnsi="Times New Roman"/>
                <w:sz w:val="28"/>
                <w:szCs w:val="28"/>
              </w:rPr>
              <w:t>Торжественные ритуалы на Почётном Посту Памяти павших за Отечество и методика их выполнения …………</w:t>
            </w:r>
            <w:r w:rsidR="00613F66">
              <w:rPr>
                <w:rFonts w:ascii="Times New Roman" w:hAnsi="Times New Roman"/>
                <w:sz w:val="28"/>
                <w:szCs w:val="28"/>
              </w:rPr>
              <w:t>……………………………………………</w:t>
            </w:r>
          </w:p>
        </w:tc>
        <w:tc>
          <w:tcPr>
            <w:tcW w:w="851" w:type="dxa"/>
          </w:tcPr>
          <w:p w:rsidR="00613F66" w:rsidRDefault="00613F66" w:rsidP="00731FD9">
            <w:pPr>
              <w:pStyle w:val="ac"/>
              <w:jc w:val="center"/>
              <w:rPr>
                <w:rFonts w:ascii="Times New Roman" w:hAnsi="Times New Roman"/>
                <w:sz w:val="28"/>
                <w:szCs w:val="28"/>
              </w:rPr>
            </w:pPr>
          </w:p>
          <w:p w:rsidR="00B35ABF" w:rsidRDefault="00613F66" w:rsidP="00613F66">
            <w:pPr>
              <w:pStyle w:val="ac"/>
              <w:jc w:val="center"/>
              <w:rPr>
                <w:rFonts w:ascii="Times New Roman" w:hAnsi="Times New Roman"/>
                <w:sz w:val="28"/>
                <w:szCs w:val="28"/>
              </w:rPr>
            </w:pPr>
            <w:r>
              <w:rPr>
                <w:rFonts w:ascii="Times New Roman" w:hAnsi="Times New Roman"/>
                <w:sz w:val="28"/>
                <w:szCs w:val="28"/>
              </w:rPr>
              <w:t>21</w:t>
            </w:r>
          </w:p>
          <w:p w:rsidR="00613F66" w:rsidRPr="00731FD9" w:rsidRDefault="00613F66" w:rsidP="00613F66">
            <w:pPr>
              <w:pStyle w:val="ac"/>
              <w:jc w:val="center"/>
              <w:rPr>
                <w:rFonts w:ascii="Times New Roman" w:hAnsi="Times New Roman"/>
                <w:sz w:val="28"/>
                <w:szCs w:val="28"/>
              </w:rPr>
            </w:pPr>
          </w:p>
        </w:tc>
      </w:tr>
      <w:tr w:rsidR="00B35ABF" w:rsidRPr="00731FD9" w:rsidTr="00613F66">
        <w:tc>
          <w:tcPr>
            <w:tcW w:w="9388" w:type="dxa"/>
          </w:tcPr>
          <w:p w:rsidR="00B35ABF" w:rsidRPr="00731FD9" w:rsidRDefault="00B35ABF" w:rsidP="00B35ABF">
            <w:pPr>
              <w:pStyle w:val="ac"/>
              <w:rPr>
                <w:rFonts w:ascii="Times New Roman" w:hAnsi="Times New Roman"/>
                <w:sz w:val="28"/>
                <w:szCs w:val="28"/>
              </w:rPr>
            </w:pPr>
            <w:r w:rsidRPr="00731FD9">
              <w:rPr>
                <w:rFonts w:ascii="Times New Roman" w:hAnsi="Times New Roman"/>
                <w:sz w:val="28"/>
                <w:szCs w:val="28"/>
              </w:rPr>
              <w:t>Торжественная клятва</w:t>
            </w:r>
            <w:r w:rsidR="00613F66">
              <w:rPr>
                <w:rFonts w:ascii="Times New Roman" w:hAnsi="Times New Roman"/>
                <w:sz w:val="28"/>
                <w:szCs w:val="28"/>
              </w:rPr>
              <w:t>…………………………………………………………..</w:t>
            </w:r>
          </w:p>
        </w:tc>
        <w:tc>
          <w:tcPr>
            <w:tcW w:w="851" w:type="dxa"/>
          </w:tcPr>
          <w:p w:rsidR="00B35ABF" w:rsidRDefault="00613F66" w:rsidP="00731FD9">
            <w:pPr>
              <w:pStyle w:val="ac"/>
              <w:jc w:val="center"/>
              <w:rPr>
                <w:rFonts w:ascii="Times New Roman" w:hAnsi="Times New Roman"/>
                <w:sz w:val="28"/>
                <w:szCs w:val="28"/>
              </w:rPr>
            </w:pPr>
            <w:r>
              <w:rPr>
                <w:rFonts w:ascii="Times New Roman" w:hAnsi="Times New Roman"/>
                <w:sz w:val="28"/>
                <w:szCs w:val="28"/>
              </w:rPr>
              <w:t>26</w:t>
            </w:r>
          </w:p>
          <w:p w:rsidR="00613F66" w:rsidRPr="00731FD9" w:rsidRDefault="00613F66" w:rsidP="00731FD9">
            <w:pPr>
              <w:pStyle w:val="ac"/>
              <w:jc w:val="center"/>
              <w:rPr>
                <w:rFonts w:ascii="Times New Roman" w:hAnsi="Times New Roman"/>
                <w:sz w:val="28"/>
                <w:szCs w:val="28"/>
              </w:rPr>
            </w:pPr>
          </w:p>
        </w:tc>
      </w:tr>
      <w:tr w:rsidR="00B35ABF" w:rsidRPr="00731FD9" w:rsidTr="00613F66">
        <w:tc>
          <w:tcPr>
            <w:tcW w:w="9388" w:type="dxa"/>
          </w:tcPr>
          <w:p w:rsidR="00B35ABF" w:rsidRPr="00613F66" w:rsidRDefault="00B35ABF" w:rsidP="00B35ABF">
            <w:pPr>
              <w:pStyle w:val="ac"/>
              <w:rPr>
                <w:rFonts w:ascii="Times New Roman" w:hAnsi="Times New Roman"/>
                <w:sz w:val="28"/>
                <w:szCs w:val="28"/>
              </w:rPr>
            </w:pPr>
            <w:r w:rsidRPr="00613F66">
              <w:rPr>
                <w:rFonts w:ascii="Times New Roman" w:hAnsi="Times New Roman"/>
                <w:sz w:val="28"/>
                <w:szCs w:val="28"/>
              </w:rPr>
              <w:t>Критерии оценки результатов деятельности караулов на Почётном Посту Памяти павших за Отечество</w:t>
            </w:r>
            <w:r w:rsidR="00613F66">
              <w:rPr>
                <w:rFonts w:ascii="Times New Roman" w:hAnsi="Times New Roman"/>
                <w:sz w:val="28"/>
                <w:szCs w:val="28"/>
              </w:rPr>
              <w:t xml:space="preserve"> …………………………………………………..</w:t>
            </w:r>
          </w:p>
        </w:tc>
        <w:tc>
          <w:tcPr>
            <w:tcW w:w="851" w:type="dxa"/>
          </w:tcPr>
          <w:p w:rsidR="00613F66" w:rsidRDefault="00613F66" w:rsidP="00731FD9">
            <w:pPr>
              <w:pStyle w:val="ac"/>
              <w:jc w:val="center"/>
              <w:rPr>
                <w:rFonts w:ascii="Times New Roman" w:hAnsi="Times New Roman"/>
                <w:sz w:val="28"/>
                <w:szCs w:val="28"/>
              </w:rPr>
            </w:pPr>
          </w:p>
          <w:p w:rsidR="00B35ABF" w:rsidRPr="00731FD9" w:rsidRDefault="00613F66" w:rsidP="00731FD9">
            <w:pPr>
              <w:pStyle w:val="ac"/>
              <w:jc w:val="center"/>
              <w:rPr>
                <w:rFonts w:ascii="Times New Roman" w:hAnsi="Times New Roman"/>
                <w:sz w:val="28"/>
                <w:szCs w:val="28"/>
              </w:rPr>
            </w:pPr>
            <w:r>
              <w:rPr>
                <w:rFonts w:ascii="Times New Roman" w:hAnsi="Times New Roman"/>
                <w:sz w:val="28"/>
                <w:szCs w:val="28"/>
              </w:rPr>
              <w:t>27</w:t>
            </w:r>
          </w:p>
        </w:tc>
      </w:tr>
    </w:tbl>
    <w:p w:rsidR="00B35ABF" w:rsidRDefault="00B35ABF" w:rsidP="00731FD9">
      <w:pPr>
        <w:shd w:val="clear" w:color="auto" w:fill="FFFFFF"/>
        <w:spacing w:after="0" w:line="240" w:lineRule="auto"/>
        <w:ind w:left="360" w:right="19" w:hanging="360"/>
        <w:jc w:val="center"/>
        <w:outlineLvl w:val="0"/>
        <w:rPr>
          <w:rFonts w:ascii="Times New Roman" w:hAnsi="Times New Roman" w:cs="Times New Roman"/>
          <w:b/>
          <w:color w:val="000000"/>
          <w:sz w:val="28"/>
          <w:szCs w:val="28"/>
        </w:rPr>
      </w:pPr>
    </w:p>
    <w:p w:rsidR="00731FD9" w:rsidRDefault="00731FD9"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5F51C2" w:rsidRDefault="005F51C2" w:rsidP="00731FD9">
      <w:pPr>
        <w:spacing w:after="0" w:line="240" w:lineRule="auto"/>
        <w:jc w:val="center"/>
        <w:outlineLvl w:val="0"/>
        <w:rPr>
          <w:rFonts w:ascii="Times New Roman" w:hAnsi="Times New Roman" w:cs="Times New Roman"/>
          <w:b/>
          <w:sz w:val="28"/>
          <w:szCs w:val="28"/>
        </w:rPr>
      </w:pPr>
    </w:p>
    <w:p w:rsidR="005F51C2" w:rsidRDefault="005F51C2"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B35ABF" w:rsidRDefault="00B35ABF" w:rsidP="00731FD9">
      <w:pPr>
        <w:spacing w:after="0" w:line="240" w:lineRule="auto"/>
        <w:jc w:val="center"/>
        <w:outlineLvl w:val="0"/>
        <w:rPr>
          <w:rFonts w:ascii="Times New Roman" w:hAnsi="Times New Roman" w:cs="Times New Roman"/>
          <w:b/>
          <w:sz w:val="28"/>
          <w:szCs w:val="28"/>
        </w:rPr>
      </w:pPr>
    </w:p>
    <w:p w:rsidR="00731FD9" w:rsidRPr="008D69F8" w:rsidRDefault="00731FD9" w:rsidP="00731FD9">
      <w:pPr>
        <w:spacing w:after="0" w:line="240" w:lineRule="auto"/>
        <w:jc w:val="center"/>
        <w:outlineLvl w:val="0"/>
        <w:rPr>
          <w:rFonts w:ascii="Times New Roman" w:hAnsi="Times New Roman" w:cs="Times New Roman"/>
          <w:b/>
          <w:caps/>
          <w:sz w:val="28"/>
          <w:szCs w:val="28"/>
        </w:rPr>
      </w:pPr>
      <w:bookmarkStart w:id="0" w:name="_GoBack"/>
      <w:bookmarkEnd w:id="0"/>
      <w:r w:rsidRPr="008D69F8">
        <w:rPr>
          <w:rFonts w:ascii="Times New Roman" w:hAnsi="Times New Roman" w:cs="Times New Roman"/>
          <w:b/>
          <w:caps/>
          <w:sz w:val="28"/>
          <w:szCs w:val="28"/>
        </w:rPr>
        <w:t>Введение</w:t>
      </w:r>
    </w:p>
    <w:p w:rsidR="00731FD9" w:rsidRPr="00731FD9" w:rsidRDefault="00731FD9" w:rsidP="00731FD9">
      <w:pPr>
        <w:spacing w:after="0" w:line="240" w:lineRule="auto"/>
        <w:jc w:val="center"/>
        <w:rPr>
          <w:rFonts w:ascii="Times New Roman" w:hAnsi="Times New Roman" w:cs="Times New Roman"/>
          <w:b/>
          <w:sz w:val="28"/>
          <w:szCs w:val="28"/>
        </w:rPr>
      </w:pPr>
    </w:p>
    <w:p w:rsidR="00731FD9" w:rsidRPr="00731FD9" w:rsidRDefault="00FF46BF" w:rsidP="00731FD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Память – </w:t>
      </w:r>
      <w:r w:rsidR="00731FD9" w:rsidRPr="00731FD9">
        <w:rPr>
          <w:rFonts w:ascii="Times New Roman" w:hAnsi="Times New Roman" w:cs="Times New Roman"/>
          <w:sz w:val="28"/>
          <w:szCs w:val="28"/>
        </w:rPr>
        <w:t>святое человеческое чувство! Она живет в нашем сознании вечно. И не просто живет, а зовет новые поколения людей на подвиги, равняя дела сегодняшние на свершения героев прошлого.</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Испокон веков на Беларуси заботливо хранили память о погибших воинах, о героях родной земли. Павшие на ратном поле всегда считались героями, память об их подвигах передавалась из поколения в поколение. Память нужна живым, чтобы быть достойными тех, кто отдал жизнь за свободу и независимость Родины.</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Память не может быть избирательной. Наши предки сохранили и завещали нам память о Петре Мстиславце</w:t>
      </w:r>
      <w:r w:rsidR="00FF46BF">
        <w:rPr>
          <w:rFonts w:ascii="Times New Roman" w:hAnsi="Times New Roman" w:cs="Times New Roman"/>
          <w:sz w:val="28"/>
          <w:szCs w:val="28"/>
        </w:rPr>
        <w:t>,</w:t>
      </w:r>
      <w:r w:rsidRPr="00731FD9">
        <w:rPr>
          <w:rFonts w:ascii="Times New Roman" w:hAnsi="Times New Roman" w:cs="Times New Roman"/>
          <w:sz w:val="28"/>
          <w:szCs w:val="28"/>
        </w:rPr>
        <w:t xml:space="preserve"> Спиридоне Соболе, Отто Юльевиче Шмидте, Евдокиме Романовиче Романове, о павших в Отечественной войне 1812 года у д. Салтановка и </w:t>
      </w:r>
      <w:r w:rsidR="00FF46BF">
        <w:rPr>
          <w:rFonts w:ascii="Times New Roman" w:hAnsi="Times New Roman" w:cs="Times New Roman"/>
          <w:sz w:val="28"/>
          <w:szCs w:val="28"/>
        </w:rPr>
        <w:t xml:space="preserve">Первой </w:t>
      </w:r>
      <w:r w:rsidRPr="00731FD9">
        <w:rPr>
          <w:rFonts w:ascii="Times New Roman" w:hAnsi="Times New Roman" w:cs="Times New Roman"/>
          <w:sz w:val="28"/>
          <w:szCs w:val="28"/>
        </w:rPr>
        <w:t>мировой войне 1914-1918 годов. Наш народ славит самоотверженность, мужество и героизм солдат и командиров 35-го бронеотряда, погибших в годы Гражданской войны и бойцов 172</w:t>
      </w:r>
      <w:r w:rsidR="00FF46BF">
        <w:rPr>
          <w:rFonts w:ascii="Times New Roman" w:hAnsi="Times New Roman" w:cs="Times New Roman"/>
          <w:sz w:val="28"/>
          <w:szCs w:val="28"/>
        </w:rPr>
        <w:t>-й</w:t>
      </w:r>
      <w:r w:rsidRPr="00731FD9">
        <w:rPr>
          <w:rFonts w:ascii="Times New Roman" w:hAnsi="Times New Roman" w:cs="Times New Roman"/>
          <w:sz w:val="28"/>
          <w:szCs w:val="28"/>
        </w:rPr>
        <w:t xml:space="preserve"> стрелковой дивизии, которые погибли в июльские дни </w:t>
      </w:r>
      <w:smartTag w:uri="urn:schemas-microsoft-com:office:smarttags" w:element="metricconverter">
        <w:smartTagPr>
          <w:attr w:name="ProductID" w:val="1941 г"/>
        </w:smartTagPr>
        <w:r w:rsidRPr="00731FD9">
          <w:rPr>
            <w:rFonts w:ascii="Times New Roman" w:hAnsi="Times New Roman" w:cs="Times New Roman"/>
            <w:sz w:val="28"/>
            <w:szCs w:val="28"/>
          </w:rPr>
          <w:t>1941 г</w:t>
        </w:r>
      </w:smartTag>
      <w:r w:rsidRPr="00731FD9">
        <w:rPr>
          <w:rFonts w:ascii="Times New Roman" w:hAnsi="Times New Roman" w:cs="Times New Roman"/>
          <w:sz w:val="28"/>
          <w:szCs w:val="28"/>
        </w:rPr>
        <w:t xml:space="preserve">. на Буйническом поле, локальных войн и военных конфликтов </w:t>
      </w:r>
      <w:r w:rsidRPr="00731FD9">
        <w:rPr>
          <w:rFonts w:ascii="Times New Roman" w:hAnsi="Times New Roman" w:cs="Times New Roman"/>
          <w:sz w:val="28"/>
          <w:szCs w:val="28"/>
          <w:lang w:val="en-US"/>
        </w:rPr>
        <w:t>XX</w:t>
      </w:r>
      <w:r w:rsidRPr="00731FD9">
        <w:rPr>
          <w:rFonts w:ascii="Times New Roman" w:hAnsi="Times New Roman" w:cs="Times New Roman"/>
          <w:sz w:val="28"/>
          <w:szCs w:val="28"/>
        </w:rPr>
        <w:t>-го века.</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Люди погибали, защищая свой дом, село, город, близких, Отечество. Умирая, герои шагали в бессмертие, их подвиги живут и будут жить вечно! Об этом свидетельствуют сотни мемориалов и памятников, запечатлевших  героев в граните и бронзе. Нельзя научиться любить живых, не храня память о мертвых. Молодые поколения должны знать всю правду о героических свершениях своих предков. Воспитание молодежи на исторических фактах было и остается важным инструментом привития гражданственности, подлинного патриотизма и гуманизма. </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Память – главный фактор державы. Нет памяти о погибших защитниках Родины – нет и государства.</w:t>
      </w:r>
    </w:p>
    <w:p w:rsid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Как символ всенародной признательности и неисчерпаемой памяти о </w:t>
      </w:r>
      <w:r w:rsidR="00B17A1A">
        <w:rPr>
          <w:rFonts w:ascii="Times New Roman" w:hAnsi="Times New Roman" w:cs="Times New Roman"/>
          <w:sz w:val="28"/>
          <w:szCs w:val="28"/>
        </w:rPr>
        <w:t>тех, кто погиб за Родину, в 1982</w:t>
      </w:r>
      <w:r w:rsidRPr="00731FD9">
        <w:rPr>
          <w:rFonts w:ascii="Times New Roman" w:hAnsi="Times New Roman" w:cs="Times New Roman"/>
          <w:sz w:val="28"/>
          <w:szCs w:val="28"/>
        </w:rPr>
        <w:t xml:space="preserve"> году на Советской Площади города Могилева зажглось пламя Вечного Огня.</w:t>
      </w:r>
    </w:p>
    <w:p w:rsidR="006172B2" w:rsidRPr="00731FD9" w:rsidRDefault="006172B2" w:rsidP="00731FD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Анализируя опыт прошлых лет и работу на Почётном Посту Памяти павших за От</w:t>
      </w:r>
      <w:r w:rsidR="008D69F8">
        <w:rPr>
          <w:rFonts w:ascii="Times New Roman" w:hAnsi="Times New Roman" w:cs="Times New Roman"/>
          <w:sz w:val="28"/>
          <w:szCs w:val="28"/>
        </w:rPr>
        <w:t xml:space="preserve">ечество, авторы данного сборника подготовили ряд методических рекомендаций для педагогов учреждений образования по совершенствованию подготовки учащихся к несению Вахты Памяти.  </w:t>
      </w: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8D69F8" w:rsidRDefault="008D69F8" w:rsidP="00731FD9">
      <w:pPr>
        <w:spacing w:after="0" w:line="240" w:lineRule="auto"/>
        <w:jc w:val="center"/>
        <w:outlineLvl w:val="0"/>
        <w:rPr>
          <w:rFonts w:ascii="Times New Roman" w:hAnsi="Times New Roman" w:cs="Times New Roman"/>
          <w:sz w:val="28"/>
          <w:szCs w:val="28"/>
        </w:rPr>
      </w:pPr>
    </w:p>
    <w:p w:rsidR="005F51C2" w:rsidRDefault="005F51C2" w:rsidP="00731FD9">
      <w:pPr>
        <w:spacing w:after="0" w:line="240" w:lineRule="auto"/>
        <w:jc w:val="center"/>
        <w:outlineLvl w:val="0"/>
        <w:rPr>
          <w:rFonts w:ascii="Times New Roman" w:hAnsi="Times New Roman" w:cs="Times New Roman"/>
          <w:sz w:val="28"/>
          <w:szCs w:val="28"/>
        </w:rPr>
      </w:pPr>
    </w:p>
    <w:p w:rsidR="005F51C2" w:rsidRDefault="005F51C2" w:rsidP="00731FD9">
      <w:pPr>
        <w:spacing w:after="0" w:line="240" w:lineRule="auto"/>
        <w:jc w:val="center"/>
        <w:outlineLvl w:val="0"/>
        <w:rPr>
          <w:rFonts w:ascii="Times New Roman" w:hAnsi="Times New Roman" w:cs="Times New Roman"/>
          <w:sz w:val="28"/>
          <w:szCs w:val="28"/>
        </w:rPr>
      </w:pPr>
    </w:p>
    <w:p w:rsidR="00731FD9" w:rsidRPr="008D69F8" w:rsidRDefault="00731FD9" w:rsidP="00731FD9">
      <w:pPr>
        <w:spacing w:after="0" w:line="240" w:lineRule="auto"/>
        <w:jc w:val="center"/>
        <w:outlineLvl w:val="0"/>
        <w:rPr>
          <w:rFonts w:ascii="Times New Roman" w:hAnsi="Times New Roman" w:cs="Times New Roman"/>
          <w:b/>
          <w:caps/>
          <w:sz w:val="28"/>
          <w:szCs w:val="28"/>
        </w:rPr>
      </w:pPr>
      <w:r w:rsidRPr="008D69F8">
        <w:rPr>
          <w:rFonts w:ascii="Times New Roman" w:hAnsi="Times New Roman" w:cs="Times New Roman"/>
          <w:b/>
          <w:caps/>
          <w:sz w:val="28"/>
          <w:szCs w:val="28"/>
        </w:rPr>
        <w:t xml:space="preserve">Почётный Пост </w:t>
      </w:r>
    </w:p>
    <w:p w:rsidR="00731FD9" w:rsidRPr="00731FD9" w:rsidRDefault="00731FD9" w:rsidP="00731FD9">
      <w:pPr>
        <w:spacing w:after="0" w:line="240" w:lineRule="auto"/>
        <w:jc w:val="center"/>
        <w:outlineLvl w:val="0"/>
        <w:rPr>
          <w:rFonts w:ascii="Times New Roman" w:hAnsi="Times New Roman" w:cs="Times New Roman"/>
          <w:b/>
          <w:sz w:val="28"/>
          <w:szCs w:val="28"/>
        </w:rPr>
      </w:pPr>
      <w:r w:rsidRPr="008D69F8">
        <w:rPr>
          <w:rFonts w:ascii="Times New Roman" w:hAnsi="Times New Roman" w:cs="Times New Roman"/>
          <w:b/>
          <w:caps/>
          <w:sz w:val="28"/>
          <w:szCs w:val="28"/>
        </w:rPr>
        <w:t>Памяти павших за Отечество</w:t>
      </w:r>
    </w:p>
    <w:p w:rsidR="00731FD9" w:rsidRPr="008D69F8" w:rsidRDefault="00731FD9" w:rsidP="00731FD9">
      <w:pPr>
        <w:spacing w:after="0" w:line="240" w:lineRule="auto"/>
        <w:jc w:val="center"/>
        <w:rPr>
          <w:rFonts w:ascii="Times New Roman" w:hAnsi="Times New Roman" w:cs="Times New Roman"/>
          <w:b/>
          <w:i/>
          <w:sz w:val="28"/>
          <w:szCs w:val="28"/>
        </w:rPr>
      </w:pPr>
      <w:r w:rsidRPr="008D69F8">
        <w:rPr>
          <w:rFonts w:ascii="Times New Roman" w:hAnsi="Times New Roman" w:cs="Times New Roman"/>
          <w:b/>
          <w:i/>
          <w:sz w:val="28"/>
          <w:szCs w:val="28"/>
        </w:rPr>
        <w:t>(историческая справка)</w:t>
      </w:r>
    </w:p>
    <w:p w:rsidR="00731FD9" w:rsidRPr="00C15421" w:rsidRDefault="00731FD9" w:rsidP="00731FD9">
      <w:pPr>
        <w:spacing w:after="0" w:line="240" w:lineRule="auto"/>
        <w:jc w:val="center"/>
        <w:rPr>
          <w:rFonts w:ascii="Times New Roman" w:hAnsi="Times New Roman" w:cs="Times New Roman"/>
          <w:i/>
          <w:sz w:val="16"/>
          <w:szCs w:val="16"/>
        </w:rPr>
      </w:pPr>
    </w:p>
    <w:p w:rsidR="00731FD9" w:rsidRPr="00731FD9" w:rsidRDefault="00731FD9" w:rsidP="00731FD9">
      <w:pPr>
        <w:shd w:val="clear" w:color="auto" w:fill="FFFFFF"/>
        <w:spacing w:after="0" w:line="240" w:lineRule="auto"/>
        <w:ind w:right="14" w:firstLine="540"/>
        <w:jc w:val="both"/>
        <w:rPr>
          <w:rFonts w:ascii="Times New Roman" w:hAnsi="Times New Roman" w:cs="Times New Roman"/>
          <w:color w:val="000000"/>
          <w:sz w:val="28"/>
          <w:szCs w:val="28"/>
        </w:rPr>
      </w:pPr>
      <w:r w:rsidRPr="00731FD9">
        <w:rPr>
          <w:rFonts w:ascii="Times New Roman" w:hAnsi="Times New Roman" w:cs="Times New Roman"/>
          <w:color w:val="000000"/>
          <w:sz w:val="28"/>
          <w:szCs w:val="28"/>
        </w:rPr>
        <w:t>История Почётного Поста началась с создания постоянно действующего комсомольско-пионерского «Почётного Поста №1» у Вечного огня в мемориальном комплексе «Борцам за советскую власть» на Советской площади (нынешняя площадь Славы) в историческом центре города Могилева.</w:t>
      </w:r>
    </w:p>
    <w:p w:rsidR="00731FD9" w:rsidRPr="00731FD9" w:rsidRDefault="00731FD9" w:rsidP="00731FD9">
      <w:pPr>
        <w:spacing w:after="0" w:line="240" w:lineRule="auto"/>
        <w:ind w:right="70"/>
        <w:jc w:val="center"/>
        <w:rPr>
          <w:rFonts w:ascii="Times New Roman" w:hAnsi="Times New Roman" w:cs="Times New Roman"/>
          <w:sz w:val="28"/>
          <w:szCs w:val="28"/>
        </w:rPr>
      </w:pPr>
      <w:r w:rsidRPr="00731FD9">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1981200</wp:posOffset>
            </wp:positionH>
            <wp:positionV relativeFrom="paragraph">
              <wp:posOffset>106680</wp:posOffset>
            </wp:positionV>
            <wp:extent cx="2819400" cy="2162175"/>
            <wp:effectExtent l="19050" t="0" r="0" b="0"/>
            <wp:wrapTight wrapText="bothSides">
              <wp:wrapPolygon edited="0">
                <wp:start x="-146" y="0"/>
                <wp:lineTo x="-146" y="21505"/>
                <wp:lineTo x="21600" y="21505"/>
                <wp:lineTo x="21600" y="0"/>
                <wp:lineTo x="-146" y="0"/>
              </wp:wrapPolygon>
            </wp:wrapTight>
            <wp:docPr id="3" name="Рисунок 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3"/>
                    <pic:cNvPicPr>
                      <a:picLocks noChangeAspect="1" noChangeArrowheads="1"/>
                    </pic:cNvPicPr>
                  </pic:nvPicPr>
                  <pic:blipFill>
                    <a:blip r:embed="rId9" cstate="print"/>
                    <a:srcRect/>
                    <a:stretch>
                      <a:fillRect/>
                    </a:stretch>
                  </pic:blipFill>
                  <pic:spPr bwMode="auto">
                    <a:xfrm>
                      <a:off x="0" y="0"/>
                      <a:ext cx="2819400" cy="2162175"/>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ind w:left="1363" w:right="998" w:firstLine="900"/>
        <w:rPr>
          <w:rFonts w:ascii="Times New Roman" w:hAnsi="Times New Roman" w:cs="Times New Roman"/>
          <w:sz w:val="28"/>
          <w:szCs w:val="28"/>
        </w:rPr>
      </w:pPr>
    </w:p>
    <w:p w:rsidR="00731FD9" w:rsidRP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731FD9" w:rsidRP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731FD9" w:rsidRP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731FD9" w:rsidRP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731FD9" w:rsidRP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731FD9" w:rsidRP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731FD9" w:rsidRP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731FD9" w:rsidRP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731FD9" w:rsidRDefault="00731FD9" w:rsidP="00731FD9">
      <w:pPr>
        <w:shd w:val="clear" w:color="auto" w:fill="FFFFFF"/>
        <w:spacing w:after="0" w:line="240" w:lineRule="auto"/>
        <w:jc w:val="center"/>
        <w:outlineLvl w:val="0"/>
        <w:rPr>
          <w:rFonts w:ascii="Times New Roman" w:hAnsi="Times New Roman" w:cs="Times New Roman"/>
          <w:i/>
          <w:color w:val="000000"/>
          <w:sz w:val="28"/>
          <w:szCs w:val="28"/>
        </w:rPr>
      </w:pPr>
    </w:p>
    <w:p w:rsidR="00C15421" w:rsidRPr="00C15421" w:rsidRDefault="00C15421" w:rsidP="00731FD9">
      <w:pPr>
        <w:shd w:val="clear" w:color="auto" w:fill="FFFFFF"/>
        <w:spacing w:after="0" w:line="240" w:lineRule="auto"/>
        <w:jc w:val="center"/>
        <w:outlineLvl w:val="0"/>
        <w:rPr>
          <w:rFonts w:ascii="Times New Roman" w:hAnsi="Times New Roman" w:cs="Times New Roman"/>
          <w:i/>
          <w:color w:val="000000"/>
          <w:sz w:val="16"/>
          <w:szCs w:val="16"/>
        </w:rPr>
      </w:pPr>
    </w:p>
    <w:p w:rsidR="00731FD9" w:rsidRDefault="00731FD9" w:rsidP="00731FD9">
      <w:pPr>
        <w:shd w:val="clear" w:color="auto" w:fill="FFFFFF"/>
        <w:spacing w:after="0" w:line="240" w:lineRule="auto"/>
        <w:jc w:val="center"/>
        <w:outlineLvl w:val="0"/>
        <w:rPr>
          <w:rFonts w:ascii="Times New Roman" w:hAnsi="Times New Roman" w:cs="Times New Roman"/>
          <w:i/>
          <w:color w:val="000000"/>
          <w:sz w:val="24"/>
          <w:szCs w:val="24"/>
        </w:rPr>
      </w:pPr>
      <w:r w:rsidRPr="00C15421">
        <w:rPr>
          <w:rFonts w:ascii="Times New Roman" w:hAnsi="Times New Roman" w:cs="Times New Roman"/>
          <w:i/>
          <w:color w:val="000000"/>
          <w:sz w:val="24"/>
          <w:szCs w:val="24"/>
        </w:rPr>
        <w:t xml:space="preserve">Почётный караул учащихся СШ № </w:t>
      </w:r>
      <w:smartTag w:uri="urn:schemas-microsoft-com:office:smarttags" w:element="metricconverter">
        <w:smartTagPr>
          <w:attr w:name="ProductID" w:val="5 г"/>
        </w:smartTagPr>
        <w:r w:rsidRPr="00C15421">
          <w:rPr>
            <w:rFonts w:ascii="Times New Roman" w:hAnsi="Times New Roman" w:cs="Times New Roman"/>
            <w:i/>
            <w:color w:val="000000"/>
            <w:sz w:val="24"/>
            <w:szCs w:val="24"/>
          </w:rPr>
          <w:t>5 г</w:t>
        </w:r>
      </w:smartTag>
      <w:r w:rsidRPr="00C15421">
        <w:rPr>
          <w:rFonts w:ascii="Times New Roman" w:hAnsi="Times New Roman" w:cs="Times New Roman"/>
          <w:i/>
          <w:color w:val="000000"/>
          <w:sz w:val="24"/>
          <w:szCs w:val="24"/>
        </w:rPr>
        <w:t>. Могилёва (</w:t>
      </w:r>
      <w:smartTag w:uri="urn:schemas-microsoft-com:office:smarttags" w:element="metricconverter">
        <w:smartTagPr>
          <w:attr w:name="ProductID" w:val="1991 г"/>
        </w:smartTagPr>
        <w:r w:rsidRPr="00C15421">
          <w:rPr>
            <w:rFonts w:ascii="Times New Roman" w:hAnsi="Times New Roman" w:cs="Times New Roman"/>
            <w:i/>
            <w:color w:val="000000"/>
            <w:sz w:val="24"/>
            <w:szCs w:val="24"/>
          </w:rPr>
          <w:t>1991 г</w:t>
        </w:r>
      </w:smartTag>
      <w:r w:rsidRPr="00C15421">
        <w:rPr>
          <w:rFonts w:ascii="Times New Roman" w:hAnsi="Times New Roman" w:cs="Times New Roman"/>
          <w:i/>
          <w:color w:val="000000"/>
          <w:sz w:val="24"/>
          <w:szCs w:val="24"/>
        </w:rPr>
        <w:t>.)</w:t>
      </w:r>
    </w:p>
    <w:p w:rsidR="00C15421" w:rsidRPr="00C15421" w:rsidRDefault="00C15421" w:rsidP="00731FD9">
      <w:pPr>
        <w:shd w:val="clear" w:color="auto" w:fill="FFFFFF"/>
        <w:spacing w:after="0" w:line="240" w:lineRule="auto"/>
        <w:jc w:val="center"/>
        <w:outlineLvl w:val="0"/>
        <w:rPr>
          <w:rFonts w:ascii="Times New Roman" w:hAnsi="Times New Roman" w:cs="Times New Roman"/>
          <w:i/>
          <w:color w:val="000000"/>
          <w:sz w:val="16"/>
          <w:szCs w:val="16"/>
        </w:rPr>
      </w:pPr>
    </w:p>
    <w:p w:rsidR="00731FD9" w:rsidRPr="00731FD9" w:rsidRDefault="00C15421" w:rsidP="00C15421">
      <w:pPr>
        <w:shd w:val="clear" w:color="auto" w:fill="FFFFFF"/>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column">
              <wp:posOffset>2677160</wp:posOffset>
            </wp:positionH>
            <wp:positionV relativeFrom="paragraph">
              <wp:posOffset>1535430</wp:posOffset>
            </wp:positionV>
            <wp:extent cx="1657350" cy="2200275"/>
            <wp:effectExtent l="19050" t="0" r="0" b="0"/>
            <wp:wrapTight wrapText="bothSides">
              <wp:wrapPolygon edited="0">
                <wp:start x="-248" y="0"/>
                <wp:lineTo x="-248" y="21506"/>
                <wp:lineTo x="21600" y="21506"/>
                <wp:lineTo x="21600" y="0"/>
                <wp:lineTo x="-248" y="0"/>
              </wp:wrapPolygon>
            </wp:wrapTight>
            <wp:docPr id="4" name="Рисунок 4" descr="Проценко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ценко Г"/>
                    <pic:cNvPicPr>
                      <a:picLocks noChangeAspect="1" noChangeArrowheads="1"/>
                    </pic:cNvPicPr>
                  </pic:nvPicPr>
                  <pic:blipFill>
                    <a:blip r:embed="rId10" cstate="print">
                      <a:lum bright="6000"/>
                    </a:blip>
                    <a:srcRect/>
                    <a:stretch>
                      <a:fillRect/>
                    </a:stretch>
                  </pic:blipFill>
                  <pic:spPr bwMode="auto">
                    <a:xfrm>
                      <a:off x="0" y="0"/>
                      <a:ext cx="1657350" cy="2200275"/>
                    </a:xfrm>
                    <a:prstGeom prst="rect">
                      <a:avLst/>
                    </a:prstGeom>
                    <a:noFill/>
                    <a:ln w="9525">
                      <a:noFill/>
                      <a:miter lim="800000"/>
                      <a:headEnd/>
                      <a:tailEnd/>
                    </a:ln>
                  </pic:spPr>
                </pic:pic>
              </a:graphicData>
            </a:graphic>
          </wp:anchor>
        </w:drawing>
      </w:r>
      <w:r w:rsidR="00731FD9" w:rsidRPr="00731FD9">
        <w:rPr>
          <w:rFonts w:ascii="Times New Roman" w:hAnsi="Times New Roman" w:cs="Times New Roman"/>
          <w:color w:val="000000"/>
          <w:sz w:val="28"/>
          <w:szCs w:val="28"/>
        </w:rPr>
        <w:t>В канун 40-летия освобождения Могилевщины и Беларуси от немецко-фашистских захватчиков городской комитет ЛКСМБ выступил с инициативой организовать почетную Вахту Памяти у Вечного огня в целях улучшения военно-патриотической работы по воспитанию пионеров, комсомольцев и школьников города, области на революционных, боевых и трудовых традициях советского народа, подготовки учащихся к службе в Вооруженных Силах СССР. Эта инициатива была поддержана партийными органами и советской властью города и области.</w:t>
      </w:r>
    </w:p>
    <w:p w:rsidR="00731FD9" w:rsidRPr="00731FD9" w:rsidRDefault="00731FD9" w:rsidP="00731FD9">
      <w:pPr>
        <w:shd w:val="clear" w:color="auto" w:fill="FFFFFF"/>
        <w:spacing w:after="0" w:line="240" w:lineRule="auto"/>
        <w:ind w:firstLine="540"/>
        <w:jc w:val="both"/>
        <w:rPr>
          <w:rFonts w:ascii="Times New Roman" w:hAnsi="Times New Roman" w:cs="Times New Roman"/>
          <w:color w:val="000000"/>
          <w:sz w:val="28"/>
          <w:szCs w:val="28"/>
        </w:rPr>
      </w:pPr>
    </w:p>
    <w:p w:rsidR="00731FD9" w:rsidRPr="00731FD9" w:rsidRDefault="00731FD9" w:rsidP="00731FD9">
      <w:pPr>
        <w:shd w:val="clear" w:color="auto" w:fill="FFFFFF"/>
        <w:spacing w:after="0" w:line="240" w:lineRule="auto"/>
        <w:jc w:val="both"/>
        <w:rPr>
          <w:rFonts w:ascii="Times New Roman" w:hAnsi="Times New Roman" w:cs="Times New Roman"/>
          <w:color w:val="000000"/>
          <w:sz w:val="28"/>
          <w:szCs w:val="28"/>
        </w:rPr>
      </w:pPr>
    </w:p>
    <w:p w:rsidR="00731FD9" w:rsidRPr="00731FD9" w:rsidRDefault="00731FD9" w:rsidP="00731FD9">
      <w:pPr>
        <w:shd w:val="clear" w:color="auto" w:fill="FFFFFF"/>
        <w:spacing w:after="0" w:line="240" w:lineRule="auto"/>
        <w:ind w:firstLine="540"/>
        <w:jc w:val="both"/>
        <w:rPr>
          <w:rFonts w:ascii="Times New Roman" w:hAnsi="Times New Roman" w:cs="Times New Roman"/>
          <w:color w:val="000000"/>
          <w:sz w:val="28"/>
          <w:szCs w:val="28"/>
        </w:rPr>
      </w:pPr>
    </w:p>
    <w:p w:rsidR="00731FD9" w:rsidRPr="00731FD9" w:rsidRDefault="00731FD9" w:rsidP="00731FD9">
      <w:pPr>
        <w:shd w:val="clear" w:color="auto" w:fill="FFFFFF"/>
        <w:spacing w:after="0" w:line="240" w:lineRule="auto"/>
        <w:ind w:firstLine="540"/>
        <w:jc w:val="both"/>
        <w:rPr>
          <w:rFonts w:ascii="Times New Roman" w:hAnsi="Times New Roman" w:cs="Times New Roman"/>
          <w:color w:val="000000"/>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C15421" w:rsidRDefault="00731FD9" w:rsidP="00731FD9">
      <w:pPr>
        <w:spacing w:after="0" w:line="240" w:lineRule="auto"/>
        <w:rPr>
          <w:rFonts w:ascii="Times New Roman" w:hAnsi="Times New Roman" w:cs="Times New Roman"/>
          <w:sz w:val="16"/>
          <w:szCs w:val="16"/>
        </w:rPr>
      </w:pPr>
    </w:p>
    <w:p w:rsidR="00731FD9" w:rsidRPr="00731FD9" w:rsidRDefault="00731FD9" w:rsidP="00731FD9">
      <w:pPr>
        <w:spacing w:after="0" w:line="240" w:lineRule="auto"/>
        <w:jc w:val="center"/>
        <w:rPr>
          <w:rFonts w:ascii="Times New Roman" w:hAnsi="Times New Roman" w:cs="Times New Roman"/>
          <w:i/>
          <w:sz w:val="28"/>
          <w:szCs w:val="28"/>
        </w:rPr>
      </w:pPr>
    </w:p>
    <w:p w:rsidR="00731FD9" w:rsidRPr="00C15421" w:rsidRDefault="00731FD9" w:rsidP="00731FD9">
      <w:pPr>
        <w:spacing w:after="0" w:line="240" w:lineRule="auto"/>
        <w:jc w:val="center"/>
        <w:rPr>
          <w:rFonts w:ascii="Times New Roman" w:hAnsi="Times New Roman" w:cs="Times New Roman"/>
          <w:i/>
          <w:sz w:val="24"/>
          <w:szCs w:val="24"/>
        </w:rPr>
      </w:pPr>
      <w:r w:rsidRPr="00C15421">
        <w:rPr>
          <w:rFonts w:ascii="Times New Roman" w:hAnsi="Times New Roman" w:cs="Times New Roman"/>
          <w:i/>
          <w:sz w:val="24"/>
          <w:szCs w:val="24"/>
        </w:rPr>
        <w:t xml:space="preserve">Проценко Г.И. - начальник штаба Поста №1, </w:t>
      </w:r>
    </w:p>
    <w:p w:rsidR="00731FD9" w:rsidRPr="00C15421" w:rsidRDefault="00731FD9" w:rsidP="00731FD9">
      <w:pPr>
        <w:spacing w:after="0" w:line="240" w:lineRule="auto"/>
        <w:jc w:val="center"/>
        <w:rPr>
          <w:rFonts w:ascii="Times New Roman" w:hAnsi="Times New Roman" w:cs="Times New Roman"/>
          <w:i/>
          <w:sz w:val="24"/>
          <w:szCs w:val="24"/>
        </w:rPr>
      </w:pPr>
      <w:r w:rsidRPr="00C15421">
        <w:rPr>
          <w:rFonts w:ascii="Times New Roman" w:hAnsi="Times New Roman" w:cs="Times New Roman"/>
          <w:i/>
          <w:sz w:val="24"/>
          <w:szCs w:val="24"/>
        </w:rPr>
        <w:t>методист Областного Дворца пионеров и школьников</w:t>
      </w:r>
    </w:p>
    <w:p w:rsidR="00731FD9" w:rsidRPr="00C15421" w:rsidRDefault="00731FD9" w:rsidP="00731FD9">
      <w:pPr>
        <w:spacing w:after="0" w:line="240" w:lineRule="auto"/>
        <w:ind w:firstLine="540"/>
        <w:jc w:val="both"/>
        <w:rPr>
          <w:rFonts w:ascii="Times New Roman" w:hAnsi="Times New Roman" w:cs="Times New Roman"/>
          <w:sz w:val="16"/>
          <w:szCs w:val="16"/>
        </w:rPr>
      </w:pPr>
    </w:p>
    <w:p w:rsidR="00731FD9" w:rsidRPr="00731FD9" w:rsidRDefault="00731FD9" w:rsidP="00731FD9">
      <w:p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ab/>
        <w:t xml:space="preserve">Для организации Вахты 21 марта 1984 года был создан «Почётный Пост №1». Общее руководство работой Поста, его финансовое и материальное обеспечение было возложено на областной Дворец пионеров и школьников. Непосредственная </w:t>
      </w:r>
      <w:r w:rsidRPr="00731FD9">
        <w:rPr>
          <w:rFonts w:ascii="Times New Roman" w:hAnsi="Times New Roman" w:cs="Times New Roman"/>
          <w:sz w:val="28"/>
          <w:szCs w:val="28"/>
        </w:rPr>
        <w:lastRenderedPageBreak/>
        <w:t xml:space="preserve">организация несения Вахты учащимися возлагалась на сформированный штаб Поста, в который вошли представители отделов образования города Могилева, городского комитета ветеранов, районных военных комиссариатов, горкома и райкомов ЛКСМБ. Начальником штаба Поста был назначен </w:t>
      </w:r>
      <w:r w:rsidRPr="00731FD9">
        <w:rPr>
          <w:rFonts w:ascii="Times New Roman" w:hAnsi="Times New Roman" w:cs="Times New Roman"/>
          <w:i/>
          <w:sz w:val="28"/>
          <w:szCs w:val="28"/>
        </w:rPr>
        <w:t xml:space="preserve">Проценко Григорий Иванович – </w:t>
      </w:r>
      <w:r w:rsidRPr="00731FD9">
        <w:rPr>
          <w:rFonts w:ascii="Times New Roman" w:hAnsi="Times New Roman" w:cs="Times New Roman"/>
          <w:sz w:val="28"/>
          <w:szCs w:val="28"/>
        </w:rPr>
        <w:t>методист отдела военно-патриотического воспитания Дворца пионеров и школьников, ветеран Вооруженных Сил СССР, подполковник запаса. Заместителем начальника штаба Поста был назначен методист этого отдела – Гордеев В.А.</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Решением Моггорисполкома для размещения почетного караула были выделены помещения по ул. Первомайская, дом №2. Постановлением горкома ЛКСМБ от 31 мая 1984 года над Постом устанавливалось шефство комсомольских организаций Стройтреста №12, фабрики индпошива и ремонта одежды, производственного объединения «Лифтмаш», завода искусственного волокна имени В.В. Куйбышева.</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Для почетного караула была установлена специальная повседневная и парадная формы одежды. Состав караула был определен в количестве 31 учащегося – 18 мальчиков (начальник караула, 3 разводящих, 12 часовых, дежурный по штабу и посыльный по штабу) и 13 девочек (помощник начальника караула и 12 подчасков).</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Вахта Памяти на Посту у Вечного огня была организована ежедневно с 9 до 18 часов в течение всего календарного года. Для ее несения</w:t>
      </w:r>
      <w:r w:rsidR="002A1FAD">
        <w:rPr>
          <w:rFonts w:ascii="Times New Roman" w:hAnsi="Times New Roman" w:cs="Times New Roman"/>
          <w:sz w:val="28"/>
          <w:szCs w:val="28"/>
        </w:rPr>
        <w:pict>
          <v:line id="_x0000_s1030" style="position:absolute;left:0;text-align:left;z-index:251664384;mso-position-horizontal-relative:margin;mso-position-vertical-relative:text" from="-1in,18pt" to="-1in,300.6pt" strokeweight=".35pt">
            <w10:wrap anchorx="margin"/>
          </v:line>
        </w:pict>
      </w:r>
      <w:r w:rsidR="002A1FAD">
        <w:rPr>
          <w:rFonts w:ascii="Times New Roman" w:hAnsi="Times New Roman" w:cs="Times New Roman"/>
          <w:sz w:val="28"/>
          <w:szCs w:val="28"/>
        </w:rPr>
        <w:pict>
          <v:line id="_x0000_s1031" style="position:absolute;left:0;text-align:left;z-index:251665408;mso-position-horizontal-relative:margin;mso-position-vertical-relative:text" from="11in,-45pt" to="11in,306.7pt" strokeweight=".7pt">
            <w10:wrap anchorx="margin"/>
          </v:line>
        </w:pict>
      </w:r>
      <w:r w:rsidR="002A1FAD">
        <w:rPr>
          <w:rFonts w:ascii="Times New Roman" w:hAnsi="Times New Roman" w:cs="Times New Roman"/>
          <w:sz w:val="28"/>
          <w:szCs w:val="28"/>
        </w:rPr>
        <w:pict>
          <v:line id="_x0000_s1029" style="position:absolute;left:0;text-align:left;z-index:251663360;mso-position-horizontal-relative:margin;mso-position-vertical-relative:text" from="-90pt,-18pt" to="-90pt,441.7pt" strokeweight=".7pt">
            <w10:wrap anchorx="margin"/>
          </v:line>
        </w:pict>
      </w:r>
      <w:r w:rsidRPr="00731FD9">
        <w:rPr>
          <w:rFonts w:ascii="Times New Roman" w:hAnsi="Times New Roman" w:cs="Times New Roman"/>
          <w:sz w:val="28"/>
          <w:szCs w:val="28"/>
        </w:rPr>
        <w:t xml:space="preserve"> в средних школах, ПТУ формировались почетные караулы из учащихся 6 – 10 -х классов города и районов области. Каждый почётный караул нёс Вахту на Посту в течение недели. На Посту устанавливались торжественные ритуалы: движение строевым военным шагом, движение торжественным шагом, торжественная коллективная клятва, минута Памяти у Вечного огня, смена часовых с Поста, заступление смены часовых на Пост, смена караулов и др. Часовые на Посту несли Вахту с оружием (учебные АК) по 30 минут, подчаски (девочки) – без оружия.</w:t>
      </w:r>
    </w:p>
    <w:p w:rsidR="00731FD9" w:rsidRPr="00731FD9" w:rsidRDefault="002A1FAD" w:rsidP="00731FD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pict>
          <v:line id="_x0000_s1032" style="position:absolute;left:0;text-align:left;z-index:251666432;mso-position-horizontal-relative:margin" from="11in,48.8pt" to="11in,464.25pt" strokeweight=".7pt">
            <w10:wrap anchorx="margin"/>
          </v:line>
        </w:pict>
      </w:r>
      <w:r w:rsidR="00731FD9" w:rsidRPr="00731FD9">
        <w:rPr>
          <w:rFonts w:ascii="Times New Roman" w:hAnsi="Times New Roman" w:cs="Times New Roman"/>
          <w:sz w:val="28"/>
          <w:szCs w:val="28"/>
        </w:rPr>
        <w:t xml:space="preserve">Подготовка караула к несению Вахты на Посту №1 в учебном заведении возлагалась на военных руководителей учебных заведений. Караул для несения Вахты прибывал на Почётный Пост в сопровождении военного руководителя. В период несения Вахты караулом в учебном заведении устанавливалась мемориальная неделя Вахты Памяти, в ходе которой проводились различные мероприятия патриотической направленности.       </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Торжественное открытие Вахты Памяти на Почётном Посту № 1состоялось 9 мая 1984 года в 11 часов утра. На открытии Вахты присутствовало руководство города и области, многочисленные ветераны Великой Отечественной войны, жители города, комсомольские отряды по 36 учащихся от каждой школы города (см. репортаж Я</w:t>
      </w:r>
      <w:r w:rsidRPr="00731FD9">
        <w:rPr>
          <w:rFonts w:ascii="Times New Roman" w:hAnsi="Times New Roman" w:cs="Times New Roman"/>
          <w:i/>
          <w:sz w:val="28"/>
          <w:szCs w:val="28"/>
        </w:rPr>
        <w:t xml:space="preserve">. </w:t>
      </w:r>
      <w:r w:rsidRPr="00731FD9">
        <w:rPr>
          <w:rFonts w:ascii="Times New Roman" w:hAnsi="Times New Roman" w:cs="Times New Roman"/>
          <w:sz w:val="28"/>
          <w:szCs w:val="28"/>
        </w:rPr>
        <w:t>Резникова «Клятва на площади» в газете «Могилевская правда» от 12 мая 1984г.).</w:t>
      </w:r>
    </w:p>
    <w:p w:rsidR="00731FD9" w:rsidRPr="00731FD9" w:rsidRDefault="00C15421" w:rsidP="00731FD9">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2010410</wp:posOffset>
            </wp:positionH>
            <wp:positionV relativeFrom="paragraph">
              <wp:posOffset>27940</wp:posOffset>
            </wp:positionV>
            <wp:extent cx="2790825" cy="1905000"/>
            <wp:effectExtent l="19050" t="0" r="9525" b="0"/>
            <wp:wrapTight wrapText="bothSides">
              <wp:wrapPolygon edited="0">
                <wp:start x="-147" y="0"/>
                <wp:lineTo x="-147" y="21384"/>
                <wp:lineTo x="21674" y="21384"/>
                <wp:lineTo x="21674" y="0"/>
                <wp:lineTo x="-147" y="0"/>
              </wp:wrapPolygon>
            </wp:wrapTight>
            <wp:docPr id="1" name="Рисунок 1" descr="DSC_1129.jpg"/>
            <wp:cNvGraphicFramePr/>
            <a:graphic xmlns:a="http://schemas.openxmlformats.org/drawingml/2006/main">
              <a:graphicData uri="http://schemas.openxmlformats.org/drawingml/2006/picture">
                <pic:pic xmlns:pic="http://schemas.openxmlformats.org/drawingml/2006/picture">
                  <pic:nvPicPr>
                    <pic:cNvPr id="4" name="Содержимое 3" descr="DSC_1129.jpg"/>
                    <pic:cNvPicPr>
                      <a:picLocks noGrp="1" noChangeAspect="1"/>
                    </pic:cNvPicPr>
                  </pic:nvPicPr>
                  <pic:blipFill>
                    <a:blip r:embed="rId11" cstate="print"/>
                    <a:srcRect l="7103" t="8304" r="6480" b="18266"/>
                    <a:stretch>
                      <a:fillRect/>
                    </a:stretch>
                  </pic:blipFill>
                  <pic:spPr>
                    <a:xfrm>
                      <a:off x="0" y="0"/>
                      <a:ext cx="2790825" cy="1905000"/>
                    </a:xfrm>
                    <a:prstGeom prst="rect">
                      <a:avLst/>
                    </a:prstGeom>
                  </pic:spPr>
                </pic:pic>
              </a:graphicData>
            </a:graphic>
          </wp:anchor>
        </w:drawing>
      </w: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p>
    <w:p w:rsidR="00731FD9" w:rsidRDefault="00731FD9" w:rsidP="00731FD9">
      <w:pPr>
        <w:spacing w:after="0" w:line="240" w:lineRule="auto"/>
        <w:rPr>
          <w:rFonts w:ascii="Times New Roman" w:hAnsi="Times New Roman" w:cs="Times New Roman"/>
          <w:sz w:val="28"/>
          <w:szCs w:val="28"/>
        </w:rPr>
      </w:pPr>
    </w:p>
    <w:p w:rsidR="00731FD9" w:rsidRDefault="00731FD9" w:rsidP="00731FD9">
      <w:pPr>
        <w:spacing w:after="0" w:line="240" w:lineRule="auto"/>
        <w:jc w:val="center"/>
        <w:outlineLvl w:val="0"/>
        <w:rPr>
          <w:rFonts w:ascii="Times New Roman" w:hAnsi="Times New Roman" w:cs="Times New Roman"/>
          <w:i/>
          <w:sz w:val="24"/>
          <w:szCs w:val="24"/>
        </w:rPr>
      </w:pPr>
    </w:p>
    <w:p w:rsidR="00C15421" w:rsidRPr="00C15421" w:rsidRDefault="00C15421" w:rsidP="00731FD9">
      <w:pPr>
        <w:spacing w:after="0" w:line="240" w:lineRule="auto"/>
        <w:jc w:val="center"/>
        <w:outlineLvl w:val="0"/>
        <w:rPr>
          <w:rFonts w:ascii="Times New Roman" w:hAnsi="Times New Roman" w:cs="Times New Roman"/>
          <w:i/>
          <w:sz w:val="24"/>
          <w:szCs w:val="24"/>
        </w:rPr>
      </w:pPr>
    </w:p>
    <w:p w:rsidR="00731FD9" w:rsidRPr="00C15421" w:rsidRDefault="00731FD9" w:rsidP="00C15421">
      <w:pPr>
        <w:spacing w:after="0" w:line="240" w:lineRule="auto"/>
        <w:jc w:val="center"/>
        <w:outlineLvl w:val="0"/>
        <w:rPr>
          <w:rFonts w:ascii="Times New Roman" w:hAnsi="Times New Roman" w:cs="Times New Roman"/>
          <w:i/>
          <w:sz w:val="24"/>
          <w:szCs w:val="24"/>
        </w:rPr>
      </w:pPr>
      <w:r w:rsidRPr="00C15421">
        <w:rPr>
          <w:rFonts w:ascii="Times New Roman" w:hAnsi="Times New Roman" w:cs="Times New Roman"/>
          <w:i/>
          <w:sz w:val="24"/>
          <w:szCs w:val="24"/>
        </w:rPr>
        <w:lastRenderedPageBreak/>
        <w:t xml:space="preserve">Ветераны Могилева передают </w:t>
      </w:r>
      <w:r w:rsidR="00C15421">
        <w:rPr>
          <w:rFonts w:ascii="Times New Roman" w:hAnsi="Times New Roman" w:cs="Times New Roman"/>
          <w:i/>
          <w:sz w:val="24"/>
          <w:szCs w:val="24"/>
        </w:rPr>
        <w:t>В</w:t>
      </w:r>
      <w:r w:rsidRPr="00C15421">
        <w:rPr>
          <w:rFonts w:ascii="Times New Roman" w:hAnsi="Times New Roman" w:cs="Times New Roman"/>
          <w:i/>
          <w:sz w:val="24"/>
          <w:szCs w:val="24"/>
        </w:rPr>
        <w:t>ахту на Пост</w:t>
      </w:r>
      <w:r w:rsidR="00C15421">
        <w:rPr>
          <w:rFonts w:ascii="Times New Roman" w:hAnsi="Times New Roman" w:cs="Times New Roman"/>
          <w:i/>
          <w:sz w:val="24"/>
          <w:szCs w:val="24"/>
        </w:rPr>
        <w:t>у</w:t>
      </w:r>
      <w:r w:rsidRPr="00C15421">
        <w:rPr>
          <w:rFonts w:ascii="Times New Roman" w:hAnsi="Times New Roman" w:cs="Times New Roman"/>
          <w:i/>
          <w:sz w:val="24"/>
          <w:szCs w:val="24"/>
        </w:rPr>
        <w:t xml:space="preserve"> №1 учащимся СШ№1 г. Могилева</w:t>
      </w:r>
    </w:p>
    <w:p w:rsidR="00731FD9" w:rsidRPr="00731FD9" w:rsidRDefault="00731FD9" w:rsidP="00731FD9">
      <w:pPr>
        <w:spacing w:after="0" w:line="240" w:lineRule="auto"/>
        <w:ind w:firstLine="900"/>
        <w:jc w:val="center"/>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Первыми на Пост у Вечного огня заступили часовые от городского совета ветеранов г. Могилева:</w:t>
      </w:r>
    </w:p>
    <w:p w:rsidR="00731FD9" w:rsidRPr="00731FD9" w:rsidRDefault="00731FD9" w:rsidP="00731FD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Сыромолотов Василий Иванович, ветеран гражданской и Великой Отечественной войн, кавалер орденов Ленина, двух орденов Красного Знамени, ордена Отечественной войны 3-й степени, двух орденов Красной Звезды, ордена  «Знак Почета»;</w:t>
      </w:r>
    </w:p>
    <w:p w:rsidR="00731FD9" w:rsidRPr="00731FD9" w:rsidRDefault="00731FD9" w:rsidP="00731FD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Мишина Анна Ивановна, боевая летчица 46-го гвардейского авиаполка ночных бомбардировщиков (675 боевых вылетов), кавалер двух орденов Красного Знамени, ордена Отечественной войны </w:t>
      </w:r>
      <w:r w:rsidRPr="00731FD9">
        <w:rPr>
          <w:rFonts w:ascii="Times New Roman" w:hAnsi="Times New Roman" w:cs="Times New Roman"/>
          <w:sz w:val="28"/>
          <w:szCs w:val="28"/>
          <w:lang w:val="en-US"/>
        </w:rPr>
        <w:t>II</w:t>
      </w:r>
      <w:r w:rsidRPr="00731FD9">
        <w:rPr>
          <w:rFonts w:ascii="Times New Roman" w:hAnsi="Times New Roman" w:cs="Times New Roman"/>
          <w:sz w:val="28"/>
          <w:szCs w:val="28"/>
        </w:rPr>
        <w:t xml:space="preserve"> степени;</w:t>
      </w:r>
    </w:p>
    <w:p w:rsidR="00731FD9" w:rsidRPr="00731FD9" w:rsidRDefault="00731FD9" w:rsidP="00731FD9">
      <w:pPr>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Тихонов Иван Александрович, участник Великой Отечественной войны, освобождавший Беларусь и прошедший</w:t>
      </w:r>
    </w:p>
    <w:p w:rsidR="00731FD9" w:rsidRPr="00731FD9" w:rsidRDefault="00731FD9" w:rsidP="00731FD9">
      <w:pPr>
        <w:spacing w:after="0" w:line="240" w:lineRule="auto"/>
        <w:ind w:left="360"/>
        <w:jc w:val="both"/>
        <w:rPr>
          <w:rFonts w:ascii="Times New Roman" w:hAnsi="Times New Roman" w:cs="Times New Roman"/>
          <w:sz w:val="28"/>
          <w:szCs w:val="28"/>
        </w:rPr>
      </w:pPr>
      <w:r w:rsidRPr="00731FD9">
        <w:rPr>
          <w:rFonts w:ascii="Times New Roman" w:hAnsi="Times New Roman" w:cs="Times New Roman"/>
          <w:sz w:val="28"/>
          <w:szCs w:val="28"/>
        </w:rPr>
        <w:t>боевой путь от Москвы до Берлина, кавалер орденов Красного</w:t>
      </w:r>
    </w:p>
    <w:p w:rsidR="00731FD9" w:rsidRPr="00731FD9" w:rsidRDefault="00731FD9" w:rsidP="00731FD9">
      <w:pPr>
        <w:spacing w:after="0" w:line="240" w:lineRule="auto"/>
        <w:ind w:left="360"/>
        <w:jc w:val="both"/>
        <w:rPr>
          <w:rFonts w:ascii="Times New Roman" w:hAnsi="Times New Roman" w:cs="Times New Roman"/>
          <w:sz w:val="28"/>
          <w:szCs w:val="28"/>
        </w:rPr>
      </w:pPr>
      <w:r w:rsidRPr="00731FD9">
        <w:rPr>
          <w:rFonts w:ascii="Times New Roman" w:hAnsi="Times New Roman" w:cs="Times New Roman"/>
          <w:sz w:val="28"/>
          <w:szCs w:val="28"/>
        </w:rPr>
        <w:t xml:space="preserve">Знамени, Красной Звезды, Отечественной войны </w:t>
      </w:r>
      <w:r w:rsidRPr="00731FD9">
        <w:rPr>
          <w:rFonts w:ascii="Times New Roman" w:hAnsi="Times New Roman" w:cs="Times New Roman"/>
          <w:sz w:val="28"/>
          <w:szCs w:val="28"/>
          <w:lang w:val="en-US"/>
        </w:rPr>
        <w:t>I</w:t>
      </w:r>
      <w:r w:rsidRPr="00731FD9">
        <w:rPr>
          <w:rFonts w:ascii="Times New Roman" w:hAnsi="Times New Roman" w:cs="Times New Roman"/>
          <w:sz w:val="28"/>
          <w:szCs w:val="28"/>
        </w:rPr>
        <w:t xml:space="preserve"> и </w:t>
      </w:r>
      <w:r w:rsidRPr="00731FD9">
        <w:rPr>
          <w:rFonts w:ascii="Times New Roman" w:hAnsi="Times New Roman" w:cs="Times New Roman"/>
          <w:sz w:val="28"/>
          <w:szCs w:val="28"/>
          <w:lang w:val="en-US"/>
        </w:rPr>
        <w:t>II</w:t>
      </w:r>
      <w:r w:rsidRPr="00731FD9">
        <w:rPr>
          <w:rFonts w:ascii="Times New Roman" w:hAnsi="Times New Roman" w:cs="Times New Roman"/>
          <w:sz w:val="28"/>
          <w:szCs w:val="28"/>
        </w:rPr>
        <w:t xml:space="preserve"> степеней, «Знак Почета», полковник в отставке; </w:t>
      </w:r>
    </w:p>
    <w:p w:rsidR="00731FD9" w:rsidRPr="00731FD9" w:rsidRDefault="00731FD9" w:rsidP="00731FD9">
      <w:pPr>
        <w:widowControl w:val="0"/>
        <w:numPr>
          <w:ilvl w:val="0"/>
          <w:numId w:val="30"/>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Шевченко Вячеслав Иванович, участник боев за освобождение Беларуси, кавалер орденов Ленина, Красного Знамени, Отечественной войны </w:t>
      </w:r>
      <w:r w:rsidRPr="00731FD9">
        <w:rPr>
          <w:rFonts w:ascii="Times New Roman" w:hAnsi="Times New Roman" w:cs="Times New Roman"/>
          <w:sz w:val="28"/>
          <w:szCs w:val="28"/>
          <w:lang w:val="en-US"/>
        </w:rPr>
        <w:t>I</w:t>
      </w:r>
      <w:r w:rsidRPr="00731FD9">
        <w:rPr>
          <w:rFonts w:ascii="Times New Roman" w:hAnsi="Times New Roman" w:cs="Times New Roman"/>
          <w:sz w:val="28"/>
          <w:szCs w:val="28"/>
        </w:rPr>
        <w:t xml:space="preserve"> и </w:t>
      </w:r>
      <w:r w:rsidRPr="00731FD9">
        <w:rPr>
          <w:rFonts w:ascii="Times New Roman" w:hAnsi="Times New Roman" w:cs="Times New Roman"/>
          <w:sz w:val="28"/>
          <w:szCs w:val="28"/>
          <w:lang w:val="en-US"/>
        </w:rPr>
        <w:t>II</w:t>
      </w:r>
      <w:r w:rsidRPr="00731FD9">
        <w:rPr>
          <w:rFonts w:ascii="Times New Roman" w:hAnsi="Times New Roman" w:cs="Times New Roman"/>
          <w:sz w:val="28"/>
          <w:szCs w:val="28"/>
        </w:rPr>
        <w:t xml:space="preserve"> степеней, полковник в отставке.</w:t>
      </w:r>
    </w:p>
    <w:p w:rsidR="00731FD9" w:rsidRPr="00731FD9" w:rsidRDefault="00731FD9" w:rsidP="00731FD9">
      <w:pPr>
        <w:spacing w:after="0" w:line="240" w:lineRule="auto"/>
        <w:ind w:firstLine="360"/>
        <w:jc w:val="both"/>
        <w:rPr>
          <w:rFonts w:ascii="Times New Roman" w:hAnsi="Times New Roman" w:cs="Times New Roman"/>
          <w:sz w:val="28"/>
          <w:szCs w:val="28"/>
        </w:rPr>
      </w:pPr>
      <w:r w:rsidRPr="00731FD9">
        <w:rPr>
          <w:rFonts w:ascii="Times New Roman" w:hAnsi="Times New Roman" w:cs="Times New Roman"/>
          <w:sz w:val="28"/>
          <w:szCs w:val="28"/>
        </w:rPr>
        <w:t>Эти ветераны передали Почётный Пост молодому поколению  – смене часовых и подчасков почетного караула средней школы№1 города Могилева. Это были:</w:t>
      </w:r>
    </w:p>
    <w:p w:rsidR="00731FD9" w:rsidRPr="00731FD9" w:rsidRDefault="00731FD9" w:rsidP="00731FD9">
      <w:pPr>
        <w:widowControl w:val="0"/>
        <w:numPr>
          <w:ilvl w:val="0"/>
          <w:numId w:val="30"/>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Корниенко Василий Леонидович, </w:t>
      </w:r>
      <w:smartTag w:uri="urn:schemas-microsoft-com:office:smarttags" w:element="metricconverter">
        <w:smartTagPr>
          <w:attr w:name="ProductID" w:val="1970 г"/>
        </w:smartTagPr>
        <w:r w:rsidRPr="00731FD9">
          <w:rPr>
            <w:rFonts w:ascii="Times New Roman" w:hAnsi="Times New Roman" w:cs="Times New Roman"/>
            <w:sz w:val="28"/>
            <w:szCs w:val="28"/>
          </w:rPr>
          <w:t>1970 г</w:t>
        </w:r>
      </w:smartTag>
      <w:r w:rsidRPr="00731FD9">
        <w:rPr>
          <w:rFonts w:ascii="Times New Roman" w:hAnsi="Times New Roman" w:cs="Times New Roman"/>
          <w:sz w:val="28"/>
          <w:szCs w:val="28"/>
        </w:rPr>
        <w:t>.р., учащийся 7 «Б» класса;</w:t>
      </w:r>
    </w:p>
    <w:p w:rsidR="00731FD9" w:rsidRPr="00731FD9" w:rsidRDefault="00731FD9" w:rsidP="00731FD9">
      <w:pPr>
        <w:widowControl w:val="0"/>
        <w:numPr>
          <w:ilvl w:val="0"/>
          <w:numId w:val="30"/>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Сыродой Сергей Леонидович, </w:t>
      </w:r>
      <w:smartTag w:uri="urn:schemas-microsoft-com:office:smarttags" w:element="metricconverter">
        <w:smartTagPr>
          <w:attr w:name="ProductID" w:val="1971 г"/>
        </w:smartTagPr>
        <w:r w:rsidRPr="00731FD9">
          <w:rPr>
            <w:rFonts w:ascii="Times New Roman" w:hAnsi="Times New Roman" w:cs="Times New Roman"/>
            <w:sz w:val="28"/>
            <w:szCs w:val="28"/>
          </w:rPr>
          <w:t>1971 г</w:t>
        </w:r>
      </w:smartTag>
      <w:r w:rsidRPr="00731FD9">
        <w:rPr>
          <w:rFonts w:ascii="Times New Roman" w:hAnsi="Times New Roman" w:cs="Times New Roman"/>
          <w:sz w:val="28"/>
          <w:szCs w:val="28"/>
        </w:rPr>
        <w:t>.р. учащийся 6 «А» класса;</w:t>
      </w:r>
    </w:p>
    <w:p w:rsidR="00731FD9" w:rsidRPr="00731FD9" w:rsidRDefault="00731FD9" w:rsidP="00731FD9">
      <w:pPr>
        <w:widowControl w:val="0"/>
        <w:numPr>
          <w:ilvl w:val="0"/>
          <w:numId w:val="30"/>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Перепегина Ольга Егоровна, </w:t>
      </w:r>
      <w:smartTag w:uri="urn:schemas-microsoft-com:office:smarttags" w:element="metricconverter">
        <w:smartTagPr>
          <w:attr w:name="ProductID" w:val="1968 г"/>
        </w:smartTagPr>
        <w:r w:rsidRPr="00731FD9">
          <w:rPr>
            <w:rFonts w:ascii="Times New Roman" w:hAnsi="Times New Roman" w:cs="Times New Roman"/>
            <w:sz w:val="28"/>
            <w:szCs w:val="28"/>
          </w:rPr>
          <w:t>1968 г</w:t>
        </w:r>
      </w:smartTag>
      <w:r w:rsidRPr="00731FD9">
        <w:rPr>
          <w:rFonts w:ascii="Times New Roman" w:hAnsi="Times New Roman" w:cs="Times New Roman"/>
          <w:sz w:val="28"/>
          <w:szCs w:val="28"/>
        </w:rPr>
        <w:t>.р., учащаяся 9 «Б» класса;</w:t>
      </w:r>
    </w:p>
    <w:p w:rsidR="00731FD9" w:rsidRPr="00731FD9" w:rsidRDefault="00731FD9" w:rsidP="00731FD9">
      <w:pPr>
        <w:widowControl w:val="0"/>
        <w:numPr>
          <w:ilvl w:val="0"/>
          <w:numId w:val="30"/>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Поварова Елена Михайловна, </w:t>
      </w:r>
      <w:smartTag w:uri="urn:schemas-microsoft-com:office:smarttags" w:element="metricconverter">
        <w:smartTagPr>
          <w:attr w:name="ProductID" w:val="1969 г"/>
        </w:smartTagPr>
        <w:r w:rsidRPr="00731FD9">
          <w:rPr>
            <w:rFonts w:ascii="Times New Roman" w:hAnsi="Times New Roman" w:cs="Times New Roman"/>
            <w:sz w:val="28"/>
            <w:szCs w:val="28"/>
          </w:rPr>
          <w:t>1969 г</w:t>
        </w:r>
      </w:smartTag>
      <w:r w:rsidRPr="00731FD9">
        <w:rPr>
          <w:rFonts w:ascii="Times New Roman" w:hAnsi="Times New Roman" w:cs="Times New Roman"/>
          <w:sz w:val="28"/>
          <w:szCs w:val="28"/>
        </w:rPr>
        <w:t>.р., учащаяся 8 «А» класса.</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В течение 1984 – 1989 годов на Почётном Посту несли Вахту Памяти свыше 6,5 тысяч подростков из средних школ и ПТУ г. Могилева и районов области (г. Бобруйска, Мстиславского, Шкловского, Круглянского, Чаусского, Могилевского, Костюковичского, Белыничского, Чериковского, Кировского, Горецкого, Кричевского, Кличевского, Славгородского, Краснопольского, Хотимского, Глусского, Осиповичского, Климовичского).</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15 – 16 апреля 1989 года состоялся </w:t>
      </w:r>
      <w:r w:rsidRPr="00731FD9">
        <w:rPr>
          <w:rFonts w:ascii="Times New Roman" w:hAnsi="Times New Roman" w:cs="Times New Roman"/>
          <w:sz w:val="28"/>
          <w:szCs w:val="28"/>
          <w:lang w:val="en-US"/>
        </w:rPr>
        <w:t>I</w:t>
      </w:r>
      <w:r w:rsidRPr="00731FD9">
        <w:rPr>
          <w:rFonts w:ascii="Times New Roman" w:hAnsi="Times New Roman" w:cs="Times New Roman"/>
          <w:sz w:val="28"/>
          <w:szCs w:val="28"/>
        </w:rPr>
        <w:t>-й областной Слет юнармейцев Могилевщины, участников Вахты Памяти на Почётном Посту №1. В Слете приняли участие около 600 юнармейцев. Слет был  организован областным комитетом ЛКСМБ, Управлением народного образования Могилевского облисполкома, областным Дворцом пионеров и школьников.</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В декабре 1989 года Почётный Пост возглавил </w:t>
      </w:r>
      <w:r w:rsidRPr="00731FD9">
        <w:rPr>
          <w:rFonts w:ascii="Times New Roman" w:hAnsi="Times New Roman" w:cs="Times New Roman"/>
          <w:i/>
          <w:sz w:val="28"/>
          <w:szCs w:val="28"/>
        </w:rPr>
        <w:t>Музыченко Сергей Прокофьевич</w:t>
      </w:r>
      <w:r w:rsidRPr="00731FD9">
        <w:rPr>
          <w:rFonts w:ascii="Times New Roman" w:hAnsi="Times New Roman" w:cs="Times New Roman"/>
          <w:sz w:val="28"/>
          <w:szCs w:val="28"/>
        </w:rPr>
        <w:t>, методист отдела военно-патриотической работы областного Дворца пионеров и школьников, участник Великой Отечественной войны, подполковник в отставке.</w:t>
      </w:r>
    </w:p>
    <w:p w:rsidR="00731FD9" w:rsidRPr="00731FD9" w:rsidRDefault="00731FD9" w:rsidP="00731FD9">
      <w:pPr>
        <w:spacing w:after="0" w:line="240" w:lineRule="auto"/>
        <w:ind w:firstLine="540"/>
        <w:jc w:val="center"/>
        <w:rPr>
          <w:rFonts w:ascii="Times New Roman" w:hAnsi="Times New Roman" w:cs="Times New Roman"/>
          <w:sz w:val="28"/>
          <w:szCs w:val="28"/>
        </w:rPr>
      </w:pPr>
    </w:p>
    <w:p w:rsidR="00731FD9" w:rsidRDefault="00731FD9"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2439035</wp:posOffset>
            </wp:positionH>
            <wp:positionV relativeFrom="paragraph">
              <wp:posOffset>-259715</wp:posOffset>
            </wp:positionV>
            <wp:extent cx="1672590" cy="2257425"/>
            <wp:effectExtent l="19050" t="0" r="3810" b="0"/>
            <wp:wrapTight wrapText="bothSides">
              <wp:wrapPolygon edited="0">
                <wp:start x="-246" y="0"/>
                <wp:lineTo x="-246" y="21509"/>
                <wp:lineTo x="21649" y="21509"/>
                <wp:lineTo x="21649" y="0"/>
                <wp:lineTo x="-246" y="0"/>
              </wp:wrapPolygon>
            </wp:wrapTight>
            <wp:docPr id="10" name="Рисунок 10" descr="Музыченк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зыченко С"/>
                    <pic:cNvPicPr>
                      <a:picLocks noChangeAspect="1" noChangeArrowheads="1"/>
                    </pic:cNvPicPr>
                  </pic:nvPicPr>
                  <pic:blipFill>
                    <a:blip r:embed="rId12" cstate="print">
                      <a:lum bright="6000"/>
                    </a:blip>
                    <a:srcRect/>
                    <a:stretch>
                      <a:fillRect/>
                    </a:stretch>
                  </pic:blipFill>
                  <pic:spPr bwMode="auto">
                    <a:xfrm>
                      <a:off x="0" y="0"/>
                      <a:ext cx="1672590" cy="2257425"/>
                    </a:xfrm>
                    <a:prstGeom prst="rect">
                      <a:avLst/>
                    </a:prstGeom>
                    <a:noFill/>
                    <a:ln w="9525">
                      <a:noFill/>
                      <a:miter lim="800000"/>
                      <a:headEnd/>
                      <a:tailEnd/>
                    </a:ln>
                  </pic:spPr>
                </pic:pic>
              </a:graphicData>
            </a:graphic>
          </wp:anchor>
        </w:drawing>
      </w: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C15421" w:rsidRDefault="00C15421" w:rsidP="00731FD9">
      <w:pPr>
        <w:spacing w:after="0" w:line="240" w:lineRule="auto"/>
        <w:ind w:firstLine="540"/>
        <w:jc w:val="center"/>
        <w:rPr>
          <w:rFonts w:ascii="Times New Roman" w:hAnsi="Times New Roman" w:cs="Times New Roman"/>
          <w:sz w:val="28"/>
          <w:szCs w:val="28"/>
        </w:rPr>
      </w:pPr>
    </w:p>
    <w:p w:rsidR="00731FD9" w:rsidRPr="00C15421" w:rsidRDefault="00731FD9" w:rsidP="00731FD9">
      <w:pPr>
        <w:shd w:val="clear" w:color="auto" w:fill="FFFFFF"/>
        <w:spacing w:after="0" w:line="240" w:lineRule="auto"/>
        <w:jc w:val="center"/>
        <w:outlineLvl w:val="0"/>
        <w:rPr>
          <w:rFonts w:ascii="Times New Roman" w:hAnsi="Times New Roman" w:cs="Times New Roman"/>
          <w:i/>
          <w:color w:val="000000"/>
          <w:sz w:val="24"/>
          <w:szCs w:val="24"/>
        </w:rPr>
      </w:pPr>
      <w:r w:rsidRPr="00C15421">
        <w:rPr>
          <w:rFonts w:ascii="Times New Roman" w:hAnsi="Times New Roman" w:cs="Times New Roman"/>
          <w:i/>
          <w:color w:val="000000"/>
          <w:sz w:val="24"/>
          <w:szCs w:val="24"/>
        </w:rPr>
        <w:t>Музыченко С.П. - начальник штаба Поста №1</w:t>
      </w:r>
    </w:p>
    <w:p w:rsidR="00C15421" w:rsidRPr="00C15421" w:rsidRDefault="00C15421" w:rsidP="00731FD9">
      <w:pPr>
        <w:shd w:val="clear" w:color="auto" w:fill="FFFFFF"/>
        <w:spacing w:after="0" w:line="240" w:lineRule="auto"/>
        <w:ind w:right="23" w:firstLine="595"/>
        <w:jc w:val="both"/>
        <w:rPr>
          <w:rFonts w:ascii="Times New Roman" w:hAnsi="Times New Roman" w:cs="Times New Roman"/>
          <w:color w:val="000000"/>
          <w:sz w:val="16"/>
          <w:szCs w:val="16"/>
        </w:rPr>
      </w:pPr>
    </w:p>
    <w:p w:rsidR="00731FD9" w:rsidRPr="00731FD9" w:rsidRDefault="00731FD9" w:rsidP="00731FD9">
      <w:pPr>
        <w:shd w:val="clear" w:color="auto" w:fill="FFFFFF"/>
        <w:spacing w:after="0" w:line="240" w:lineRule="auto"/>
        <w:ind w:right="23" w:firstLine="595"/>
        <w:jc w:val="both"/>
        <w:rPr>
          <w:rFonts w:ascii="Times New Roman" w:hAnsi="Times New Roman" w:cs="Times New Roman"/>
          <w:color w:val="000000"/>
          <w:sz w:val="28"/>
          <w:szCs w:val="28"/>
        </w:rPr>
      </w:pPr>
      <w:r w:rsidRPr="00731FD9">
        <w:rPr>
          <w:rFonts w:ascii="Times New Roman" w:hAnsi="Times New Roman" w:cs="Times New Roman"/>
          <w:color w:val="000000"/>
          <w:sz w:val="28"/>
          <w:szCs w:val="28"/>
        </w:rPr>
        <w:t xml:space="preserve">В 1990 году Управление народного образования Могоблисполкома установило график несения Вахты Памяти на Посту только в течение учебного года с 9 до 15 часов. К несению Вахты уже не привлекались учащиеся из районов области, а также девочки. Почетный караулы уменьшились до 15 учащихся и состояли из учащихся 10 – 11-х классов. Была установлена следующая структура почетного караула: начальник караула, помощник </w:t>
      </w:r>
      <w:r w:rsidRPr="00731FD9">
        <w:rPr>
          <w:rFonts w:ascii="Times New Roman" w:hAnsi="Times New Roman" w:cs="Times New Roman"/>
          <w:bCs/>
          <w:color w:val="000000"/>
          <w:sz w:val="28"/>
          <w:szCs w:val="28"/>
        </w:rPr>
        <w:t xml:space="preserve">начальника </w:t>
      </w:r>
      <w:r w:rsidRPr="00731FD9">
        <w:rPr>
          <w:rFonts w:ascii="Times New Roman" w:hAnsi="Times New Roman" w:cs="Times New Roman"/>
          <w:color w:val="000000"/>
          <w:sz w:val="28"/>
          <w:szCs w:val="28"/>
        </w:rPr>
        <w:t>караула, дежурный по штабу, 3 дневальных по штабу, 3 разводящих смен, 6 караульных. Часовые на Посту несли Вахту с деревянными макетами АК.</w:t>
      </w:r>
    </w:p>
    <w:p w:rsidR="00731FD9" w:rsidRPr="00731FD9" w:rsidRDefault="00731FD9" w:rsidP="00731FD9">
      <w:pPr>
        <w:shd w:val="clear" w:color="auto" w:fill="FFFFFF"/>
        <w:spacing w:after="0" w:line="240" w:lineRule="auto"/>
        <w:ind w:right="5" w:firstLine="595"/>
        <w:jc w:val="both"/>
        <w:rPr>
          <w:rFonts w:ascii="Times New Roman" w:hAnsi="Times New Roman" w:cs="Times New Roman"/>
          <w:sz w:val="28"/>
          <w:szCs w:val="28"/>
        </w:rPr>
      </w:pPr>
      <w:r w:rsidRPr="00731FD9">
        <w:rPr>
          <w:rFonts w:ascii="Times New Roman" w:hAnsi="Times New Roman" w:cs="Times New Roman"/>
          <w:color w:val="000000"/>
          <w:sz w:val="28"/>
          <w:szCs w:val="28"/>
        </w:rPr>
        <w:t xml:space="preserve">В связи с политическими процессами, происходившими в Беларуси в 1991 – </w:t>
      </w:r>
      <w:smartTag w:uri="urn:schemas-microsoft-com:office:smarttags" w:element="metricconverter">
        <w:smartTagPr>
          <w:attr w:name="ProductID" w:val="1992 г"/>
        </w:smartTagPr>
        <w:r w:rsidRPr="00731FD9">
          <w:rPr>
            <w:rFonts w:ascii="Times New Roman" w:hAnsi="Times New Roman" w:cs="Times New Roman"/>
            <w:color w:val="000000"/>
            <w:sz w:val="28"/>
            <w:szCs w:val="28"/>
          </w:rPr>
          <w:t>1992 г</w:t>
        </w:r>
      </w:smartTag>
      <w:r w:rsidRPr="00731FD9">
        <w:rPr>
          <w:rFonts w:ascii="Times New Roman" w:hAnsi="Times New Roman" w:cs="Times New Roman"/>
          <w:color w:val="000000"/>
          <w:sz w:val="28"/>
          <w:szCs w:val="28"/>
        </w:rPr>
        <w:t xml:space="preserve">г., а также отменой предмета «Начальная военная подготовка» в учебных заведениях, была ослаблено и внимание к военно-патриотическому воспитанию учащейся молодежи через организацию Вахты на Посту у Вечного огня. По решению </w:t>
      </w:r>
      <w:r w:rsidRPr="00731FD9">
        <w:rPr>
          <w:rFonts w:ascii="Times New Roman" w:hAnsi="Times New Roman" w:cs="Times New Roman"/>
          <w:bCs/>
          <w:color w:val="000000"/>
          <w:sz w:val="28"/>
          <w:szCs w:val="28"/>
        </w:rPr>
        <w:t>Моггорисполкома</w:t>
      </w:r>
      <w:r w:rsidRPr="00731FD9">
        <w:rPr>
          <w:rFonts w:ascii="Times New Roman" w:hAnsi="Times New Roman" w:cs="Times New Roman"/>
          <w:color w:val="000000"/>
          <w:sz w:val="28"/>
          <w:szCs w:val="28"/>
        </w:rPr>
        <w:t>половина караульного помещения Поста была передана общественной организации «Дети Чернобыля».</w:t>
      </w:r>
    </w:p>
    <w:p w:rsidR="00731FD9" w:rsidRPr="00731FD9" w:rsidRDefault="00731FD9" w:rsidP="00731FD9">
      <w:pPr>
        <w:shd w:val="clear" w:color="auto" w:fill="FFFFFF"/>
        <w:spacing w:after="0" w:line="240" w:lineRule="auto"/>
        <w:ind w:left="24" w:right="5" w:firstLine="516"/>
        <w:jc w:val="both"/>
        <w:rPr>
          <w:rFonts w:ascii="Times New Roman" w:hAnsi="Times New Roman" w:cs="Times New Roman"/>
          <w:color w:val="000000"/>
          <w:sz w:val="28"/>
          <w:szCs w:val="28"/>
        </w:rPr>
      </w:pPr>
      <w:r w:rsidRPr="00731FD9">
        <w:rPr>
          <w:rFonts w:ascii="Times New Roman" w:hAnsi="Times New Roman" w:cs="Times New Roman"/>
          <w:color w:val="000000"/>
          <w:sz w:val="28"/>
          <w:szCs w:val="28"/>
        </w:rPr>
        <w:t xml:space="preserve">В июле 1992 года первый почетный часовой Поста № 1 председатель Совета ветеранов </w:t>
      </w:r>
      <w:r w:rsidRPr="00731FD9">
        <w:rPr>
          <w:rFonts w:ascii="Times New Roman" w:hAnsi="Times New Roman" w:cs="Times New Roman"/>
          <w:bCs/>
          <w:color w:val="000000"/>
          <w:sz w:val="28"/>
          <w:szCs w:val="28"/>
        </w:rPr>
        <w:t xml:space="preserve">г. Могилева </w:t>
      </w:r>
      <w:r w:rsidRPr="00731FD9">
        <w:rPr>
          <w:rFonts w:ascii="Times New Roman" w:hAnsi="Times New Roman" w:cs="Times New Roman"/>
          <w:color w:val="000000"/>
          <w:sz w:val="28"/>
          <w:szCs w:val="28"/>
        </w:rPr>
        <w:t>Тихонов И.А. обратился с письмом к начальнику Управления образования окончания несения районом Вахты Памяти на Почётном Посту Памяти павших за Отечество.</w:t>
      </w:r>
    </w:p>
    <w:p w:rsidR="00731FD9" w:rsidRPr="00731FD9" w:rsidRDefault="00731FD9" w:rsidP="00731FD9">
      <w:pPr>
        <w:shd w:val="clear" w:color="auto" w:fill="FFFFFF"/>
        <w:spacing w:after="0" w:line="240" w:lineRule="auto"/>
        <w:ind w:left="24" w:right="5" w:hanging="24"/>
        <w:jc w:val="both"/>
        <w:rPr>
          <w:rFonts w:ascii="Times New Roman" w:hAnsi="Times New Roman" w:cs="Times New Roman"/>
          <w:sz w:val="28"/>
          <w:szCs w:val="28"/>
        </w:rPr>
      </w:pPr>
      <w:r w:rsidRPr="00731FD9">
        <w:rPr>
          <w:rFonts w:ascii="Times New Roman" w:hAnsi="Times New Roman" w:cs="Times New Roman"/>
          <w:color w:val="000000"/>
          <w:sz w:val="28"/>
          <w:szCs w:val="28"/>
        </w:rPr>
        <w:t xml:space="preserve">Могоблисполкома с просьбой, утвердить, в целях улучшения военно-патриотического воспитания, «Положение о Почётном Посту №1» </w:t>
      </w:r>
      <w:r w:rsidRPr="00731FD9">
        <w:rPr>
          <w:rFonts w:ascii="Times New Roman" w:hAnsi="Times New Roman" w:cs="Times New Roman"/>
          <w:bCs/>
          <w:color w:val="000000"/>
          <w:sz w:val="28"/>
          <w:szCs w:val="28"/>
        </w:rPr>
        <w:t xml:space="preserve">и </w:t>
      </w:r>
      <w:r w:rsidRPr="00731FD9">
        <w:rPr>
          <w:rFonts w:ascii="Times New Roman" w:hAnsi="Times New Roman" w:cs="Times New Roman"/>
          <w:color w:val="000000"/>
          <w:sz w:val="28"/>
          <w:szCs w:val="28"/>
        </w:rPr>
        <w:t xml:space="preserve">довести </w:t>
      </w:r>
      <w:r w:rsidRPr="00731FD9">
        <w:rPr>
          <w:rFonts w:ascii="Times New Roman" w:hAnsi="Times New Roman" w:cs="Times New Roman"/>
          <w:bCs/>
          <w:color w:val="000000"/>
          <w:sz w:val="28"/>
          <w:szCs w:val="28"/>
        </w:rPr>
        <w:t xml:space="preserve">его до </w:t>
      </w:r>
      <w:r w:rsidRPr="00731FD9">
        <w:rPr>
          <w:rFonts w:ascii="Times New Roman" w:hAnsi="Times New Roman" w:cs="Times New Roman"/>
          <w:color w:val="000000"/>
          <w:sz w:val="28"/>
          <w:szCs w:val="28"/>
        </w:rPr>
        <w:t xml:space="preserve">всех отделов образования </w:t>
      </w:r>
      <w:r w:rsidRPr="00731FD9">
        <w:rPr>
          <w:rFonts w:ascii="Times New Roman" w:hAnsi="Times New Roman" w:cs="Times New Roman"/>
          <w:bCs/>
          <w:color w:val="000000"/>
          <w:sz w:val="28"/>
          <w:szCs w:val="28"/>
        </w:rPr>
        <w:t xml:space="preserve">г. </w:t>
      </w:r>
      <w:r w:rsidRPr="00731FD9">
        <w:rPr>
          <w:rFonts w:ascii="Times New Roman" w:hAnsi="Times New Roman" w:cs="Times New Roman"/>
          <w:color w:val="000000"/>
          <w:sz w:val="28"/>
          <w:szCs w:val="28"/>
        </w:rPr>
        <w:t>Могилева.</w:t>
      </w:r>
    </w:p>
    <w:p w:rsidR="00731FD9" w:rsidRDefault="00731FD9" w:rsidP="00731FD9">
      <w:pPr>
        <w:spacing w:after="0" w:line="240" w:lineRule="auto"/>
        <w:jc w:val="both"/>
        <w:rPr>
          <w:rFonts w:ascii="Times New Roman" w:hAnsi="Times New Roman" w:cs="Times New Roman"/>
          <w:color w:val="000000"/>
          <w:sz w:val="28"/>
          <w:szCs w:val="28"/>
        </w:rPr>
      </w:pPr>
      <w:r w:rsidRPr="00731FD9">
        <w:rPr>
          <w:rFonts w:ascii="Times New Roman" w:hAnsi="Times New Roman" w:cs="Times New Roman"/>
          <w:color w:val="000000"/>
          <w:sz w:val="28"/>
          <w:szCs w:val="28"/>
        </w:rPr>
        <w:tab/>
        <w:t xml:space="preserve">27 июля 1992 года приказом № 74 начальника Управления образования Могоблисполкома «О работе постоянно действующего «Почётного Поста № 1» у Вечного огня г. Могилева такое положение было утверждено. </w:t>
      </w:r>
      <w:r w:rsidRPr="00731FD9">
        <w:rPr>
          <w:rFonts w:ascii="Times New Roman" w:hAnsi="Times New Roman" w:cs="Times New Roman"/>
          <w:bCs/>
          <w:color w:val="000000"/>
          <w:sz w:val="28"/>
          <w:szCs w:val="28"/>
        </w:rPr>
        <w:t xml:space="preserve">В штатное </w:t>
      </w:r>
      <w:r w:rsidRPr="00731FD9">
        <w:rPr>
          <w:rFonts w:ascii="Times New Roman" w:hAnsi="Times New Roman" w:cs="Times New Roman"/>
          <w:color w:val="000000"/>
          <w:sz w:val="28"/>
          <w:szCs w:val="28"/>
        </w:rPr>
        <w:t xml:space="preserve">расписание </w:t>
      </w:r>
      <w:r w:rsidRPr="00731FD9">
        <w:rPr>
          <w:rFonts w:ascii="Times New Roman" w:hAnsi="Times New Roman" w:cs="Times New Roman"/>
          <w:bCs/>
          <w:color w:val="000000"/>
          <w:sz w:val="28"/>
          <w:szCs w:val="28"/>
        </w:rPr>
        <w:t xml:space="preserve">областного Дворца </w:t>
      </w:r>
      <w:r w:rsidRPr="00731FD9">
        <w:rPr>
          <w:rFonts w:ascii="Times New Roman" w:hAnsi="Times New Roman" w:cs="Times New Roman"/>
          <w:color w:val="000000"/>
          <w:sz w:val="28"/>
          <w:szCs w:val="28"/>
        </w:rPr>
        <w:t xml:space="preserve">пионеров и школьников введена должность методист-начальник штаба «Почётного Поста № 1». Был определен график несения Вахты на Посту – 4 дня в неделю (четверг, пятница, суббота, воскресенье) с 10 до 15 часов. Перед заступлением на Вахту весь состав почетного караула выполнял установленные нормативы по военно-прикладным видам спорта: стрельбе, плаванию, гражданской обороне, физической подготовке. </w:t>
      </w:r>
    </w:p>
    <w:p w:rsidR="00C15421" w:rsidRDefault="00C15421" w:rsidP="00731FD9">
      <w:pPr>
        <w:spacing w:after="0" w:line="240" w:lineRule="auto"/>
        <w:jc w:val="both"/>
        <w:rPr>
          <w:rFonts w:ascii="Times New Roman" w:hAnsi="Times New Roman" w:cs="Times New Roman"/>
          <w:color w:val="000000"/>
          <w:sz w:val="28"/>
          <w:szCs w:val="28"/>
        </w:rPr>
      </w:pPr>
    </w:p>
    <w:p w:rsidR="00C15421" w:rsidRPr="00731FD9" w:rsidRDefault="00C15421" w:rsidP="00731FD9">
      <w:pPr>
        <w:spacing w:after="0" w:line="240" w:lineRule="auto"/>
        <w:jc w:val="both"/>
        <w:rPr>
          <w:rFonts w:ascii="Times New Roman" w:hAnsi="Times New Roman" w:cs="Times New Roman"/>
          <w:color w:val="000000"/>
          <w:sz w:val="28"/>
          <w:szCs w:val="28"/>
        </w:rPr>
      </w:pPr>
    </w:p>
    <w:p w:rsidR="00731FD9" w:rsidRPr="00731FD9" w:rsidRDefault="00731FD9" w:rsidP="00731FD9">
      <w:pPr>
        <w:spacing w:after="0" w:line="240" w:lineRule="auto"/>
        <w:jc w:val="both"/>
        <w:rPr>
          <w:rFonts w:ascii="Times New Roman" w:hAnsi="Times New Roman" w:cs="Times New Roman"/>
          <w:color w:val="000000"/>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C15421" w:rsidP="00731FD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2620010</wp:posOffset>
            </wp:positionH>
            <wp:positionV relativeFrom="paragraph">
              <wp:posOffset>-307340</wp:posOffset>
            </wp:positionV>
            <wp:extent cx="1600200" cy="2152650"/>
            <wp:effectExtent l="19050" t="0" r="0" b="0"/>
            <wp:wrapTight wrapText="bothSides">
              <wp:wrapPolygon edited="0">
                <wp:start x="-257" y="0"/>
                <wp:lineTo x="-257" y="21409"/>
                <wp:lineTo x="21600" y="21409"/>
                <wp:lineTo x="21600" y="0"/>
                <wp:lineTo x="-257" y="0"/>
              </wp:wrapPolygon>
            </wp:wrapTight>
            <wp:docPr id="12" name="Рисунок 12" descr="Артёменко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ртёменко В"/>
                    <pic:cNvPicPr>
                      <a:picLocks noChangeAspect="1" noChangeArrowheads="1"/>
                    </pic:cNvPicPr>
                  </pic:nvPicPr>
                  <pic:blipFill>
                    <a:blip r:embed="rId13" cstate="print">
                      <a:lum bright="6000"/>
                    </a:blip>
                    <a:srcRect/>
                    <a:stretch>
                      <a:fillRect/>
                    </a:stretch>
                  </pic:blipFill>
                  <pic:spPr bwMode="auto">
                    <a:xfrm>
                      <a:off x="0" y="0"/>
                      <a:ext cx="1600200" cy="2152650"/>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bCs/>
          <w:i/>
          <w:color w:val="000000"/>
          <w:sz w:val="28"/>
          <w:szCs w:val="28"/>
        </w:rPr>
      </w:pPr>
    </w:p>
    <w:p w:rsidR="00731FD9" w:rsidRPr="00731FD9" w:rsidRDefault="00731FD9" w:rsidP="00731FD9">
      <w:pPr>
        <w:spacing w:after="0" w:line="240" w:lineRule="auto"/>
        <w:jc w:val="center"/>
        <w:outlineLvl w:val="0"/>
        <w:rPr>
          <w:rFonts w:ascii="Times New Roman" w:hAnsi="Times New Roman" w:cs="Times New Roman"/>
          <w:bCs/>
          <w:i/>
          <w:color w:val="000000"/>
          <w:sz w:val="28"/>
          <w:szCs w:val="28"/>
        </w:rPr>
      </w:pPr>
    </w:p>
    <w:p w:rsidR="00731FD9" w:rsidRDefault="00731FD9" w:rsidP="00731FD9">
      <w:pPr>
        <w:spacing w:after="0" w:line="240" w:lineRule="auto"/>
        <w:jc w:val="center"/>
        <w:outlineLvl w:val="0"/>
        <w:rPr>
          <w:rFonts w:ascii="Times New Roman" w:hAnsi="Times New Roman" w:cs="Times New Roman"/>
          <w:bCs/>
          <w:i/>
          <w:color w:val="000000"/>
          <w:sz w:val="28"/>
          <w:szCs w:val="28"/>
        </w:rPr>
      </w:pPr>
    </w:p>
    <w:p w:rsidR="00C15421" w:rsidRPr="00731FD9" w:rsidRDefault="00C15421" w:rsidP="00731FD9">
      <w:pPr>
        <w:spacing w:after="0" w:line="240" w:lineRule="auto"/>
        <w:jc w:val="center"/>
        <w:outlineLvl w:val="0"/>
        <w:rPr>
          <w:rFonts w:ascii="Times New Roman" w:hAnsi="Times New Roman" w:cs="Times New Roman"/>
          <w:bCs/>
          <w:i/>
          <w:color w:val="000000"/>
          <w:sz w:val="28"/>
          <w:szCs w:val="28"/>
        </w:rPr>
      </w:pPr>
    </w:p>
    <w:p w:rsidR="00731FD9" w:rsidRPr="00C15421" w:rsidRDefault="00731FD9" w:rsidP="00731FD9">
      <w:pPr>
        <w:spacing w:after="0" w:line="240" w:lineRule="auto"/>
        <w:jc w:val="center"/>
        <w:outlineLvl w:val="0"/>
        <w:rPr>
          <w:rFonts w:ascii="Times New Roman" w:hAnsi="Times New Roman" w:cs="Times New Roman"/>
          <w:i/>
          <w:color w:val="000000"/>
          <w:sz w:val="24"/>
          <w:szCs w:val="24"/>
        </w:rPr>
      </w:pPr>
      <w:r w:rsidRPr="00C15421">
        <w:rPr>
          <w:rFonts w:ascii="Times New Roman" w:hAnsi="Times New Roman" w:cs="Times New Roman"/>
          <w:bCs/>
          <w:i/>
          <w:color w:val="000000"/>
          <w:sz w:val="24"/>
          <w:szCs w:val="24"/>
        </w:rPr>
        <w:t xml:space="preserve">Артёменко </w:t>
      </w:r>
      <w:r w:rsidRPr="00C15421">
        <w:rPr>
          <w:rFonts w:ascii="Times New Roman" w:hAnsi="Times New Roman" w:cs="Times New Roman"/>
          <w:i/>
          <w:color w:val="000000"/>
          <w:sz w:val="24"/>
          <w:szCs w:val="24"/>
        </w:rPr>
        <w:t>В.А. - начальник штаба Поста № 1</w:t>
      </w:r>
    </w:p>
    <w:p w:rsidR="00731FD9" w:rsidRPr="00C15421" w:rsidRDefault="00731FD9" w:rsidP="00731FD9">
      <w:pPr>
        <w:spacing w:after="0" w:line="240" w:lineRule="auto"/>
        <w:ind w:firstLine="540"/>
        <w:jc w:val="both"/>
        <w:rPr>
          <w:rFonts w:ascii="Times New Roman" w:hAnsi="Times New Roman" w:cs="Times New Roman"/>
          <w:color w:val="000000"/>
          <w:sz w:val="16"/>
          <w:szCs w:val="16"/>
        </w:rPr>
      </w:pPr>
    </w:p>
    <w:p w:rsidR="00731FD9" w:rsidRPr="00731FD9" w:rsidRDefault="00731FD9" w:rsidP="00C15421">
      <w:pPr>
        <w:spacing w:after="0" w:line="240" w:lineRule="auto"/>
        <w:ind w:firstLine="539"/>
        <w:jc w:val="both"/>
        <w:rPr>
          <w:rFonts w:ascii="Times New Roman" w:hAnsi="Times New Roman" w:cs="Times New Roman"/>
          <w:color w:val="000000"/>
          <w:sz w:val="28"/>
          <w:szCs w:val="28"/>
        </w:rPr>
      </w:pPr>
      <w:r w:rsidRPr="00731FD9">
        <w:rPr>
          <w:rFonts w:ascii="Times New Roman" w:hAnsi="Times New Roman" w:cs="Times New Roman"/>
          <w:color w:val="000000"/>
          <w:sz w:val="28"/>
          <w:szCs w:val="28"/>
        </w:rPr>
        <w:t xml:space="preserve">В августе 1984 года Пост возглавил </w:t>
      </w:r>
      <w:r w:rsidRPr="00731FD9">
        <w:rPr>
          <w:rFonts w:ascii="Times New Roman" w:hAnsi="Times New Roman" w:cs="Times New Roman"/>
          <w:i/>
          <w:color w:val="000000"/>
          <w:sz w:val="28"/>
          <w:szCs w:val="28"/>
        </w:rPr>
        <w:t>Артёменко Владимир Андреевич</w:t>
      </w:r>
      <w:r w:rsidRPr="00731FD9">
        <w:rPr>
          <w:rFonts w:ascii="Times New Roman" w:hAnsi="Times New Roman" w:cs="Times New Roman"/>
          <w:color w:val="000000"/>
          <w:sz w:val="28"/>
          <w:szCs w:val="28"/>
        </w:rPr>
        <w:t xml:space="preserve">, старший лейтенант запаса, с марта 1995 года – </w:t>
      </w:r>
      <w:r w:rsidRPr="00731FD9">
        <w:rPr>
          <w:rFonts w:ascii="Times New Roman" w:hAnsi="Times New Roman" w:cs="Times New Roman"/>
          <w:i/>
          <w:color w:val="000000"/>
          <w:sz w:val="28"/>
          <w:szCs w:val="28"/>
        </w:rPr>
        <w:t>Трофимович Геннадий Михайлович</w:t>
      </w:r>
      <w:r w:rsidRPr="00731FD9">
        <w:rPr>
          <w:rFonts w:ascii="Times New Roman" w:hAnsi="Times New Roman" w:cs="Times New Roman"/>
          <w:color w:val="000000"/>
          <w:sz w:val="28"/>
          <w:szCs w:val="28"/>
        </w:rPr>
        <w:t>, ветеран Вооруженных Сил, участник боевых действий в Республике Афганистан, подполковник запаса, учитель начальной военной подготовки высшей категории.</w:t>
      </w:r>
    </w:p>
    <w:p w:rsidR="00731FD9" w:rsidRPr="00731FD9" w:rsidRDefault="00731FD9" w:rsidP="00731FD9">
      <w:pPr>
        <w:spacing w:after="0" w:line="240" w:lineRule="auto"/>
        <w:ind w:firstLine="539"/>
        <w:jc w:val="both"/>
        <w:rPr>
          <w:rFonts w:ascii="Times New Roman" w:hAnsi="Times New Roman" w:cs="Times New Roman"/>
          <w:color w:val="000000"/>
          <w:sz w:val="28"/>
          <w:szCs w:val="28"/>
        </w:rPr>
      </w:pPr>
      <w:r w:rsidRPr="00731FD9">
        <w:rPr>
          <w:rFonts w:ascii="Times New Roman" w:hAnsi="Times New Roman" w:cs="Times New Roman"/>
          <w:color w:val="000000"/>
          <w:sz w:val="28"/>
          <w:szCs w:val="28"/>
        </w:rPr>
        <w:t xml:space="preserve">В связи с проводимой в 1995 – 1997 гг. реорганизацией </w:t>
      </w:r>
      <w:r w:rsidRPr="00731FD9">
        <w:rPr>
          <w:rFonts w:ascii="Times New Roman" w:hAnsi="Times New Roman" w:cs="Times New Roman"/>
          <w:bCs/>
          <w:color w:val="000000"/>
          <w:sz w:val="28"/>
          <w:szCs w:val="28"/>
        </w:rPr>
        <w:t xml:space="preserve">внешкольных </w:t>
      </w:r>
      <w:r w:rsidRPr="00731FD9">
        <w:rPr>
          <w:rFonts w:ascii="Times New Roman" w:hAnsi="Times New Roman" w:cs="Times New Roman"/>
          <w:color w:val="000000"/>
          <w:sz w:val="28"/>
          <w:szCs w:val="28"/>
        </w:rPr>
        <w:t xml:space="preserve">воспитательных </w:t>
      </w:r>
      <w:r w:rsidRPr="00731FD9">
        <w:rPr>
          <w:rFonts w:ascii="Times New Roman" w:hAnsi="Times New Roman" w:cs="Times New Roman"/>
          <w:bCs/>
          <w:color w:val="000000"/>
          <w:sz w:val="28"/>
          <w:szCs w:val="28"/>
        </w:rPr>
        <w:t xml:space="preserve">учреждений </w:t>
      </w:r>
      <w:r w:rsidRPr="00731FD9">
        <w:rPr>
          <w:rFonts w:ascii="Times New Roman" w:hAnsi="Times New Roman" w:cs="Times New Roman"/>
          <w:color w:val="000000"/>
          <w:sz w:val="28"/>
          <w:szCs w:val="28"/>
        </w:rPr>
        <w:t>и подростковых клубов при ЖЭУ Почётный Пост №1 был передан в ведение отдела образования Моггорисполкома, а затем предприятию «Молодежный центр «Импульс» (распоряжение Моггорсовета № 1214 от 14.12.1994 г., приказ начальника Управления образования Могоблисполкома №</w:t>
      </w:r>
      <w:r w:rsidR="0082151A">
        <w:rPr>
          <w:rFonts w:ascii="Times New Roman" w:hAnsi="Times New Roman" w:cs="Times New Roman"/>
          <w:color w:val="000000"/>
          <w:sz w:val="28"/>
          <w:szCs w:val="28"/>
        </w:rPr>
        <w:t xml:space="preserve"> </w:t>
      </w:r>
      <w:r w:rsidRPr="00731FD9">
        <w:rPr>
          <w:rFonts w:ascii="Times New Roman" w:hAnsi="Times New Roman" w:cs="Times New Roman"/>
          <w:color w:val="000000"/>
          <w:sz w:val="28"/>
          <w:szCs w:val="28"/>
        </w:rPr>
        <w:t>6 от 15.01.1996г.). С 1997 года после реорганизации предприятия МЦ «Импульс» в ГУО «Многопрофильный Центр по работе с детьми, подростками и молодежью по месту жительства «Юность» (ныне ГУДО «Многопрофильный центр по работе с детьми и молодёжью «Юность» г. Могилёва»), Пост является его структурным подразделением.</w:t>
      </w:r>
    </w:p>
    <w:p w:rsidR="00731FD9" w:rsidRPr="00731FD9" w:rsidRDefault="00C15421" w:rsidP="00731FD9">
      <w:pPr>
        <w:spacing w:after="0" w:line="240" w:lineRule="auto"/>
        <w:ind w:firstLine="90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2620010</wp:posOffset>
            </wp:positionH>
            <wp:positionV relativeFrom="paragraph">
              <wp:posOffset>170180</wp:posOffset>
            </wp:positionV>
            <wp:extent cx="1571625" cy="2057400"/>
            <wp:effectExtent l="19050" t="0" r="9525" b="0"/>
            <wp:wrapTight wrapText="bothSides">
              <wp:wrapPolygon edited="0">
                <wp:start x="-262" y="0"/>
                <wp:lineTo x="-262" y="21400"/>
                <wp:lineTo x="21731" y="21400"/>
                <wp:lineTo x="21731" y="0"/>
                <wp:lineTo x="-262" y="0"/>
              </wp:wrapPolygon>
            </wp:wrapTight>
            <wp:docPr id="13" name="Рисунок 13" descr="Трофимович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офимович Г"/>
                    <pic:cNvPicPr>
                      <a:picLocks noChangeAspect="1" noChangeArrowheads="1"/>
                    </pic:cNvPicPr>
                  </pic:nvPicPr>
                  <pic:blipFill>
                    <a:blip r:embed="rId14" cstate="print"/>
                    <a:srcRect/>
                    <a:stretch>
                      <a:fillRect/>
                    </a:stretch>
                  </pic:blipFill>
                  <pic:spPr bwMode="auto">
                    <a:xfrm>
                      <a:off x="0" y="0"/>
                      <a:ext cx="1571625" cy="2057400"/>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C15421" w:rsidRDefault="00731FD9" w:rsidP="00731FD9">
      <w:pPr>
        <w:spacing w:after="0" w:line="240" w:lineRule="auto"/>
        <w:jc w:val="both"/>
        <w:rPr>
          <w:rFonts w:ascii="Times New Roman" w:hAnsi="Times New Roman" w:cs="Times New Roman"/>
          <w:sz w:val="16"/>
          <w:szCs w:val="16"/>
        </w:rPr>
      </w:pPr>
    </w:p>
    <w:p w:rsidR="00C15421" w:rsidRDefault="00731FD9" w:rsidP="00C15421">
      <w:pPr>
        <w:spacing w:after="0" w:line="240" w:lineRule="auto"/>
        <w:jc w:val="center"/>
        <w:outlineLvl w:val="0"/>
        <w:rPr>
          <w:rFonts w:ascii="Times New Roman" w:hAnsi="Times New Roman" w:cs="Times New Roman"/>
          <w:i/>
          <w:sz w:val="24"/>
          <w:szCs w:val="24"/>
        </w:rPr>
      </w:pPr>
      <w:r w:rsidRPr="00C15421">
        <w:rPr>
          <w:rFonts w:ascii="Times New Roman" w:hAnsi="Times New Roman" w:cs="Times New Roman"/>
          <w:i/>
          <w:sz w:val="24"/>
          <w:szCs w:val="24"/>
        </w:rPr>
        <w:t xml:space="preserve">Трофимович Г.М. - начальник Почётного Поста Памяти </w:t>
      </w:r>
      <w:r w:rsidR="00C15421">
        <w:rPr>
          <w:rFonts w:ascii="Times New Roman" w:hAnsi="Times New Roman" w:cs="Times New Roman"/>
          <w:i/>
          <w:sz w:val="24"/>
          <w:szCs w:val="24"/>
        </w:rPr>
        <w:t>павших за Отечество,</w:t>
      </w:r>
    </w:p>
    <w:p w:rsidR="00731FD9" w:rsidRPr="00C15421" w:rsidRDefault="00731FD9" w:rsidP="00C15421">
      <w:pPr>
        <w:spacing w:after="0" w:line="240" w:lineRule="auto"/>
        <w:jc w:val="center"/>
        <w:outlineLvl w:val="0"/>
        <w:rPr>
          <w:rFonts w:ascii="Times New Roman" w:hAnsi="Times New Roman" w:cs="Times New Roman"/>
          <w:i/>
          <w:sz w:val="24"/>
          <w:szCs w:val="24"/>
        </w:rPr>
      </w:pPr>
      <w:r w:rsidRPr="00C15421">
        <w:rPr>
          <w:rFonts w:ascii="Times New Roman" w:hAnsi="Times New Roman" w:cs="Times New Roman"/>
          <w:i/>
          <w:sz w:val="24"/>
          <w:szCs w:val="24"/>
        </w:rPr>
        <w:t>методист МЦ «Юность»</w:t>
      </w:r>
    </w:p>
    <w:p w:rsidR="00731FD9" w:rsidRPr="00C15421" w:rsidRDefault="00731FD9" w:rsidP="00731FD9">
      <w:pPr>
        <w:spacing w:after="0" w:line="240" w:lineRule="auto"/>
        <w:jc w:val="both"/>
        <w:rPr>
          <w:rFonts w:ascii="Times New Roman" w:hAnsi="Times New Roman" w:cs="Times New Roman"/>
          <w:sz w:val="16"/>
          <w:szCs w:val="16"/>
        </w:rPr>
      </w:pPr>
    </w:p>
    <w:p w:rsidR="00731FD9" w:rsidRPr="00731FD9" w:rsidRDefault="00731FD9" w:rsidP="00731FD9">
      <w:pPr>
        <w:spacing w:after="0" w:line="240" w:lineRule="auto"/>
        <w:ind w:firstLine="539"/>
        <w:jc w:val="both"/>
        <w:rPr>
          <w:rFonts w:ascii="Times New Roman" w:hAnsi="Times New Roman" w:cs="Times New Roman"/>
          <w:sz w:val="28"/>
          <w:szCs w:val="28"/>
        </w:rPr>
      </w:pPr>
      <w:r w:rsidRPr="00731FD9">
        <w:rPr>
          <w:rFonts w:ascii="Times New Roman" w:hAnsi="Times New Roman" w:cs="Times New Roman"/>
          <w:sz w:val="28"/>
          <w:szCs w:val="28"/>
        </w:rPr>
        <w:t xml:space="preserve">В связи с 55-летием героической обороны г. Могилева от немецко-фашистских захватчиков по инициативе городской организации ветеранов Почётный Пост №1 был реорганизован в Почётный Пост Памяти павших за Отечество. 14 мая 1996 года заместителем председателя МоггорисполкомаЦумаревым В.М. было утверждено «Положение о Почётном Посту Памяти», в котором была определена его главная цель – гражданско-патриотическое воспитание молодежи на основе глубокого уважения к памяти о старших поколениях белорусского народа, других братских народах, помогавших отстаивать свободу и независимость нашего Отечества, бережного </w:t>
      </w:r>
      <w:r w:rsidRPr="00731FD9">
        <w:rPr>
          <w:rFonts w:ascii="Times New Roman" w:hAnsi="Times New Roman" w:cs="Times New Roman"/>
          <w:sz w:val="28"/>
          <w:szCs w:val="28"/>
        </w:rPr>
        <w:lastRenderedPageBreak/>
        <w:t>отношения к истории белорусского народа, культурным ценностям Республики Беларусь, ознакомления учащихся с историей г. Могилева.</w:t>
      </w:r>
    </w:p>
    <w:p w:rsidR="00731FD9" w:rsidRPr="00731FD9" w:rsidRDefault="00731FD9" w:rsidP="00731FD9">
      <w:pPr>
        <w:spacing w:after="0" w:line="240" w:lineRule="auto"/>
        <w:ind w:firstLine="539"/>
        <w:jc w:val="both"/>
        <w:rPr>
          <w:rFonts w:ascii="Times New Roman" w:hAnsi="Times New Roman" w:cs="Times New Roman"/>
          <w:sz w:val="28"/>
          <w:szCs w:val="28"/>
        </w:rPr>
      </w:pPr>
      <w:r w:rsidRPr="00731FD9">
        <w:rPr>
          <w:rFonts w:ascii="Times New Roman" w:hAnsi="Times New Roman" w:cs="Times New Roman"/>
          <w:sz w:val="28"/>
          <w:szCs w:val="28"/>
        </w:rPr>
        <w:t>25 марта 1997 года ветераны города на своей отчётно-выборной конференции приняли решение о шефстве над Почётным Постом, а 26 марта 1998 года такое же решение на своем очередном пленуме принял городской комитет Белорусского патриотического союза молодежи.</w:t>
      </w:r>
    </w:p>
    <w:p w:rsidR="00731FD9" w:rsidRPr="00731FD9" w:rsidRDefault="00731FD9" w:rsidP="00731FD9">
      <w:pPr>
        <w:spacing w:after="0" w:line="240" w:lineRule="auto"/>
        <w:ind w:firstLine="539"/>
        <w:jc w:val="both"/>
        <w:rPr>
          <w:rFonts w:ascii="Times New Roman" w:hAnsi="Times New Roman" w:cs="Times New Roman"/>
          <w:sz w:val="28"/>
          <w:szCs w:val="28"/>
        </w:rPr>
      </w:pPr>
      <w:r w:rsidRPr="00731FD9">
        <w:rPr>
          <w:rFonts w:ascii="Times New Roman" w:hAnsi="Times New Roman" w:cs="Times New Roman"/>
          <w:sz w:val="28"/>
          <w:szCs w:val="28"/>
        </w:rPr>
        <w:t>3 сентября 1998 года в «Положение о Посту» были внесены изменения, касающиеся организации Вахты Памяти. Несение Вахты на Посту почётным караулом установлено по вторникам, средам, четвергам, пятницам, субботам, воскресеньям, определен возраст участников Вахты – до 18 лет, внесены изменения в структуру почетного караула.</w:t>
      </w:r>
    </w:p>
    <w:p w:rsidR="00731FD9" w:rsidRPr="00731FD9" w:rsidRDefault="00731FD9" w:rsidP="00731FD9">
      <w:pPr>
        <w:spacing w:after="0" w:line="240" w:lineRule="auto"/>
        <w:ind w:firstLine="539"/>
        <w:jc w:val="both"/>
        <w:rPr>
          <w:rFonts w:ascii="Times New Roman" w:hAnsi="Times New Roman" w:cs="Times New Roman"/>
          <w:sz w:val="28"/>
          <w:szCs w:val="28"/>
        </w:rPr>
      </w:pPr>
      <w:r w:rsidRPr="00731FD9">
        <w:rPr>
          <w:rFonts w:ascii="Times New Roman" w:hAnsi="Times New Roman" w:cs="Times New Roman"/>
          <w:sz w:val="28"/>
          <w:szCs w:val="28"/>
        </w:rPr>
        <w:t xml:space="preserve">В течение 1990 – </w:t>
      </w:r>
      <w:smartTag w:uri="urn:schemas-microsoft-com:office:smarttags" w:element="metricconverter">
        <w:smartTagPr>
          <w:attr w:name="ProductID" w:val="1998 г"/>
        </w:smartTagPr>
        <w:r w:rsidRPr="00731FD9">
          <w:rPr>
            <w:rFonts w:ascii="Times New Roman" w:hAnsi="Times New Roman" w:cs="Times New Roman"/>
            <w:sz w:val="28"/>
            <w:szCs w:val="28"/>
          </w:rPr>
          <w:t>1998 г</w:t>
        </w:r>
      </w:smartTag>
      <w:r w:rsidRPr="00731FD9">
        <w:rPr>
          <w:rFonts w:ascii="Times New Roman" w:hAnsi="Times New Roman" w:cs="Times New Roman"/>
          <w:sz w:val="28"/>
          <w:szCs w:val="28"/>
        </w:rPr>
        <w:t xml:space="preserve">г. Вахту Памяти на Посту несли свыше 5,5 тысяч подростков г. Могилева. В апреле </w:t>
      </w:r>
      <w:smartTag w:uri="urn:schemas-microsoft-com:office:smarttags" w:element="metricconverter">
        <w:smartTagPr>
          <w:attr w:name="ProductID" w:val="1997 г"/>
        </w:smartTagPr>
        <w:r w:rsidRPr="00731FD9">
          <w:rPr>
            <w:rFonts w:ascii="Times New Roman" w:hAnsi="Times New Roman" w:cs="Times New Roman"/>
            <w:sz w:val="28"/>
            <w:szCs w:val="28"/>
          </w:rPr>
          <w:t>1997 г</w:t>
        </w:r>
      </w:smartTag>
      <w:r w:rsidRPr="00731FD9">
        <w:rPr>
          <w:rFonts w:ascii="Times New Roman" w:hAnsi="Times New Roman" w:cs="Times New Roman"/>
          <w:sz w:val="28"/>
          <w:szCs w:val="28"/>
        </w:rPr>
        <w:t>. Вахту на Посту в областном центре по своей инициативе нёс почетный караул Мышковичской средней школы Кировского района – родины легендарного К.П. Орловского. Караул состоял из подростков, принимавших участие в поисковой работе в Витебской области на местах сражений в годы Великой Отечественной войны.</w:t>
      </w:r>
    </w:p>
    <w:p w:rsidR="00731FD9" w:rsidRPr="00731FD9" w:rsidRDefault="00731FD9" w:rsidP="00C15421">
      <w:p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ab/>
        <w:t xml:space="preserve">С 9 мая 1984 года на Почётном Посту караулами учебных заведений заполняется Книга Памяти о несении ими Вахты на Посту. Несение подростками Вахты на Почётном Посту памяти Павших за Отечество уже стало традицией в героическом Могилеве, школой гражданственности и патриотизма. Оно оставляет в их душах и сердцах неизгладимый след, о чем свидетельствуют многочисленные личные отзывы подростков, отзывы гостей Поста. ВАХТА привлекает внимание жителей города, средств массовой информации. Все это является результатом целевого комплексного подхода к организации и проведению всех воспитательных мероприятий на Посту: экскурсий по историческому центру и музеям города, экскурс-бесед по истории города, истории белорусского народа, Великой Отечественной войны на территории Беларуси и </w:t>
      </w:r>
      <w:r w:rsidRPr="00731FD9">
        <w:rPr>
          <w:rFonts w:ascii="Times New Roman" w:hAnsi="Times New Roman" w:cs="Times New Roman"/>
          <w:sz w:val="28"/>
          <w:szCs w:val="28"/>
          <w:lang w:val="en-US"/>
        </w:rPr>
        <w:t>Mo</w:t>
      </w:r>
      <w:r w:rsidRPr="00731FD9">
        <w:rPr>
          <w:rFonts w:ascii="Times New Roman" w:hAnsi="Times New Roman" w:cs="Times New Roman"/>
          <w:sz w:val="28"/>
          <w:szCs w:val="28"/>
        </w:rPr>
        <w:t>гилёвской области, организации встреч с участниками войн, представителями Вооруженных Сил Республики Беларусь, правоохранительных органов и молодежных организаций города. В организации несения Вахты в полной мере используется принцип самоуправления учащихся, воспитания ответственности за выполнение своих обязанностей на Посту. В период всей В</w:t>
      </w:r>
      <w:r w:rsidR="00C15421">
        <w:rPr>
          <w:rFonts w:ascii="Times New Roman" w:hAnsi="Times New Roman" w:cs="Times New Roman"/>
          <w:sz w:val="28"/>
          <w:szCs w:val="28"/>
        </w:rPr>
        <w:t>ахты</w:t>
      </w:r>
      <w:r w:rsidRPr="00731FD9">
        <w:rPr>
          <w:rFonts w:ascii="Times New Roman" w:hAnsi="Times New Roman" w:cs="Times New Roman"/>
          <w:sz w:val="28"/>
          <w:szCs w:val="28"/>
        </w:rPr>
        <w:t xml:space="preserve"> на П</w:t>
      </w:r>
      <w:r w:rsidR="00C15421">
        <w:rPr>
          <w:rFonts w:ascii="Times New Roman" w:hAnsi="Times New Roman" w:cs="Times New Roman"/>
          <w:sz w:val="28"/>
          <w:szCs w:val="28"/>
        </w:rPr>
        <w:t>осту</w:t>
      </w:r>
      <w:r w:rsidRPr="00731FD9">
        <w:rPr>
          <w:rFonts w:ascii="Times New Roman" w:hAnsi="Times New Roman" w:cs="Times New Roman"/>
          <w:sz w:val="28"/>
          <w:szCs w:val="28"/>
        </w:rPr>
        <w:t xml:space="preserve"> поддерживается атмосфера дружбы и товарищества, высокой культуры поведения.</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21 марта 1998 года Почётный Пост был награжден Почётной Грамотой Могилевского областного Совета Белорусского Союза офицеров за Патриотическое и нравственное воспитание   жителей   и   молодежи   города,   уважения  к   Памяти старших поколений, подготовку юношей к службе в рядах Вооруженных Сил. Высокая оценка его работы была дана в ходе проверки выполнения распоряжения Президента Республики Беларусь № 360 «О некоторых мерах по патриотическому воспитанию молодежи» в г. Могилеве.</w:t>
      </w:r>
    </w:p>
    <w:p w:rsidR="00C15421" w:rsidRDefault="00C15421" w:rsidP="00731FD9">
      <w:pPr>
        <w:spacing w:after="0" w:line="240" w:lineRule="auto"/>
        <w:ind w:firstLine="540"/>
        <w:jc w:val="both"/>
        <w:rPr>
          <w:rFonts w:ascii="Times New Roman" w:hAnsi="Times New Roman" w:cs="Times New Roman"/>
          <w:sz w:val="28"/>
          <w:szCs w:val="28"/>
        </w:rPr>
      </w:pPr>
    </w:p>
    <w:p w:rsidR="00C15421" w:rsidRDefault="00C15421" w:rsidP="00731FD9">
      <w:pPr>
        <w:spacing w:after="0" w:line="240" w:lineRule="auto"/>
        <w:ind w:firstLine="540"/>
        <w:jc w:val="both"/>
        <w:rPr>
          <w:rFonts w:ascii="Times New Roman" w:hAnsi="Times New Roman" w:cs="Times New Roman"/>
          <w:sz w:val="28"/>
          <w:szCs w:val="28"/>
        </w:rPr>
      </w:pPr>
    </w:p>
    <w:p w:rsidR="00C15421" w:rsidRDefault="00C15421" w:rsidP="00731FD9">
      <w:pPr>
        <w:spacing w:after="0" w:line="240" w:lineRule="auto"/>
        <w:ind w:firstLine="540"/>
        <w:jc w:val="both"/>
        <w:rPr>
          <w:rFonts w:ascii="Times New Roman" w:hAnsi="Times New Roman" w:cs="Times New Roman"/>
          <w:sz w:val="28"/>
          <w:szCs w:val="28"/>
        </w:rPr>
      </w:pPr>
    </w:p>
    <w:p w:rsidR="00C15421" w:rsidRDefault="00C15421" w:rsidP="00731FD9">
      <w:pPr>
        <w:spacing w:after="0" w:line="240" w:lineRule="auto"/>
        <w:ind w:firstLine="540"/>
        <w:jc w:val="both"/>
        <w:rPr>
          <w:rFonts w:ascii="Times New Roman" w:hAnsi="Times New Roman" w:cs="Times New Roman"/>
          <w:sz w:val="28"/>
          <w:szCs w:val="28"/>
        </w:rPr>
      </w:pPr>
    </w:p>
    <w:p w:rsidR="00C15421" w:rsidRDefault="00C15421" w:rsidP="00731FD9">
      <w:pPr>
        <w:spacing w:after="0" w:line="240" w:lineRule="auto"/>
        <w:ind w:firstLine="540"/>
        <w:jc w:val="both"/>
        <w:rPr>
          <w:rFonts w:ascii="Times New Roman" w:hAnsi="Times New Roman" w:cs="Times New Roman"/>
          <w:sz w:val="28"/>
          <w:szCs w:val="28"/>
        </w:rPr>
      </w:pPr>
    </w:p>
    <w:p w:rsidR="00C15421" w:rsidRDefault="00C15421"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lastRenderedPageBreak/>
        <w:t xml:space="preserve">С сентября </w:t>
      </w:r>
      <w:smartTag w:uri="urn:schemas-microsoft-com:office:smarttags" w:element="metricconverter">
        <w:smartTagPr>
          <w:attr w:name="ProductID" w:val="2003 г"/>
        </w:smartTagPr>
        <w:r w:rsidRPr="00731FD9">
          <w:rPr>
            <w:rFonts w:ascii="Times New Roman" w:hAnsi="Times New Roman" w:cs="Times New Roman"/>
            <w:sz w:val="28"/>
            <w:szCs w:val="28"/>
          </w:rPr>
          <w:t>2003 г</w:t>
        </w:r>
      </w:smartTag>
      <w:r w:rsidRPr="00731FD9">
        <w:rPr>
          <w:rFonts w:ascii="Times New Roman" w:hAnsi="Times New Roman" w:cs="Times New Roman"/>
          <w:sz w:val="28"/>
          <w:szCs w:val="28"/>
        </w:rPr>
        <w:t xml:space="preserve">. Почетный Пост возглавил </w:t>
      </w:r>
      <w:r w:rsidRPr="00731FD9">
        <w:rPr>
          <w:rFonts w:ascii="Times New Roman" w:hAnsi="Times New Roman" w:cs="Times New Roman"/>
          <w:i/>
          <w:sz w:val="28"/>
          <w:szCs w:val="28"/>
        </w:rPr>
        <w:t>Марченко Николай Николаевич.</w:t>
      </w:r>
    </w:p>
    <w:p w:rsidR="00731FD9" w:rsidRPr="00731FD9" w:rsidRDefault="00C15421" w:rsidP="00731FD9">
      <w:pPr>
        <w:spacing w:after="0" w:line="240" w:lineRule="auto"/>
        <w:ind w:firstLine="90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2648585</wp:posOffset>
            </wp:positionH>
            <wp:positionV relativeFrom="paragraph">
              <wp:posOffset>126365</wp:posOffset>
            </wp:positionV>
            <wp:extent cx="1540510" cy="2190750"/>
            <wp:effectExtent l="19050" t="0" r="2540" b="0"/>
            <wp:wrapTight wrapText="bothSides">
              <wp:wrapPolygon edited="0">
                <wp:start x="-267" y="0"/>
                <wp:lineTo x="-267" y="21412"/>
                <wp:lineTo x="21636" y="21412"/>
                <wp:lineTo x="21636" y="0"/>
                <wp:lineTo x="-267" y="0"/>
              </wp:wrapPolygon>
            </wp:wrapTight>
            <wp:docPr id="15" name="Рисунок 15" descr="Марченко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ченко Н"/>
                    <pic:cNvPicPr>
                      <a:picLocks noChangeAspect="1" noChangeArrowheads="1"/>
                    </pic:cNvPicPr>
                  </pic:nvPicPr>
                  <pic:blipFill>
                    <a:blip r:embed="rId15" cstate="print"/>
                    <a:srcRect/>
                    <a:stretch>
                      <a:fillRect/>
                    </a:stretch>
                  </pic:blipFill>
                  <pic:spPr bwMode="auto">
                    <a:xfrm>
                      <a:off x="0" y="0"/>
                      <a:ext cx="1540510" cy="2190750"/>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Pr="00731FD9" w:rsidRDefault="00731FD9" w:rsidP="00731FD9">
      <w:pPr>
        <w:spacing w:after="0" w:line="240" w:lineRule="auto"/>
        <w:ind w:firstLine="900"/>
        <w:jc w:val="both"/>
        <w:rPr>
          <w:rFonts w:ascii="Times New Roman" w:hAnsi="Times New Roman" w:cs="Times New Roman"/>
          <w:sz w:val="28"/>
          <w:szCs w:val="28"/>
        </w:rPr>
      </w:pPr>
    </w:p>
    <w:p w:rsidR="00731FD9" w:rsidRDefault="00731FD9" w:rsidP="00731FD9">
      <w:pPr>
        <w:spacing w:after="0" w:line="240" w:lineRule="auto"/>
        <w:ind w:firstLine="900"/>
        <w:jc w:val="both"/>
        <w:rPr>
          <w:rFonts w:ascii="Times New Roman" w:hAnsi="Times New Roman" w:cs="Times New Roman"/>
          <w:sz w:val="28"/>
          <w:szCs w:val="28"/>
        </w:rPr>
      </w:pPr>
    </w:p>
    <w:p w:rsidR="00C15421" w:rsidRDefault="00C15421" w:rsidP="00731FD9">
      <w:pPr>
        <w:spacing w:after="0" w:line="240" w:lineRule="auto"/>
        <w:ind w:firstLine="900"/>
        <w:jc w:val="both"/>
        <w:rPr>
          <w:rFonts w:ascii="Times New Roman" w:hAnsi="Times New Roman" w:cs="Times New Roman"/>
          <w:sz w:val="28"/>
          <w:szCs w:val="28"/>
        </w:rPr>
      </w:pPr>
    </w:p>
    <w:p w:rsidR="00C15421" w:rsidRPr="00C15421" w:rsidRDefault="00C15421" w:rsidP="00731FD9">
      <w:pPr>
        <w:spacing w:after="0" w:line="240" w:lineRule="auto"/>
        <w:ind w:firstLine="900"/>
        <w:jc w:val="both"/>
        <w:rPr>
          <w:rFonts w:ascii="Times New Roman" w:hAnsi="Times New Roman" w:cs="Times New Roman"/>
          <w:sz w:val="16"/>
          <w:szCs w:val="16"/>
        </w:rPr>
      </w:pPr>
    </w:p>
    <w:p w:rsidR="00731FD9" w:rsidRPr="00731FD9" w:rsidRDefault="00731FD9" w:rsidP="00731FD9">
      <w:pPr>
        <w:spacing w:after="0" w:line="240" w:lineRule="auto"/>
        <w:jc w:val="center"/>
        <w:rPr>
          <w:rFonts w:ascii="Times New Roman" w:hAnsi="Times New Roman" w:cs="Times New Roman"/>
          <w:i/>
          <w:sz w:val="28"/>
          <w:szCs w:val="28"/>
        </w:rPr>
      </w:pPr>
    </w:p>
    <w:p w:rsidR="00731FD9" w:rsidRPr="00C15421" w:rsidRDefault="008C2789" w:rsidP="00731FD9">
      <w:pPr>
        <w:spacing w:after="0" w:line="240" w:lineRule="auto"/>
        <w:jc w:val="center"/>
        <w:rPr>
          <w:rFonts w:ascii="Times New Roman" w:hAnsi="Times New Roman" w:cs="Times New Roman"/>
          <w:i/>
          <w:sz w:val="24"/>
          <w:szCs w:val="24"/>
        </w:rPr>
      </w:pPr>
      <w:r w:rsidRPr="00C15421">
        <w:rPr>
          <w:rFonts w:ascii="Times New Roman" w:hAnsi="Times New Roman" w:cs="Times New Roman"/>
          <w:i/>
          <w:sz w:val="24"/>
          <w:szCs w:val="24"/>
        </w:rPr>
        <w:t>Марченко Н.Н.</w:t>
      </w:r>
      <w:r>
        <w:rPr>
          <w:rFonts w:ascii="Times New Roman" w:hAnsi="Times New Roman" w:cs="Times New Roman"/>
          <w:i/>
          <w:sz w:val="24"/>
          <w:szCs w:val="24"/>
        </w:rPr>
        <w:t xml:space="preserve"> – н</w:t>
      </w:r>
      <w:r w:rsidR="00731FD9" w:rsidRPr="00C15421">
        <w:rPr>
          <w:rFonts w:ascii="Times New Roman" w:hAnsi="Times New Roman" w:cs="Times New Roman"/>
          <w:i/>
          <w:sz w:val="24"/>
          <w:szCs w:val="24"/>
        </w:rPr>
        <w:t xml:space="preserve">ачальник Почётного Поста Памяти павших за Отечество, </w:t>
      </w:r>
    </w:p>
    <w:p w:rsidR="008C2789" w:rsidRDefault="00C15421" w:rsidP="00731FD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педагог дополнительного образования</w:t>
      </w:r>
    </w:p>
    <w:p w:rsidR="00731FD9" w:rsidRPr="00C15421" w:rsidRDefault="00731FD9" w:rsidP="00731FD9">
      <w:pPr>
        <w:spacing w:after="0" w:line="240" w:lineRule="auto"/>
        <w:jc w:val="center"/>
        <w:rPr>
          <w:rFonts w:ascii="Times New Roman" w:hAnsi="Times New Roman" w:cs="Times New Roman"/>
          <w:i/>
          <w:sz w:val="24"/>
          <w:szCs w:val="24"/>
        </w:rPr>
      </w:pPr>
      <w:r w:rsidRPr="00C15421">
        <w:rPr>
          <w:rFonts w:ascii="Times New Roman" w:hAnsi="Times New Roman" w:cs="Times New Roman"/>
          <w:i/>
          <w:sz w:val="24"/>
          <w:szCs w:val="24"/>
        </w:rPr>
        <w:t>клубного объединения</w:t>
      </w:r>
      <w:r w:rsidR="00C15421">
        <w:rPr>
          <w:rFonts w:ascii="Times New Roman" w:hAnsi="Times New Roman" w:cs="Times New Roman"/>
          <w:i/>
          <w:sz w:val="24"/>
          <w:szCs w:val="24"/>
        </w:rPr>
        <w:t xml:space="preserve"> участников Вахты Памяти</w:t>
      </w:r>
      <w:r w:rsidRPr="00C15421">
        <w:rPr>
          <w:rFonts w:ascii="Times New Roman" w:hAnsi="Times New Roman" w:cs="Times New Roman"/>
          <w:i/>
          <w:sz w:val="24"/>
          <w:szCs w:val="24"/>
        </w:rPr>
        <w:t xml:space="preserve"> “Отечество” </w:t>
      </w:r>
    </w:p>
    <w:p w:rsidR="00731FD9" w:rsidRPr="00C15421" w:rsidRDefault="008C2789" w:rsidP="00731FD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ГУДО «МЦ «Юность» г. Могилёва» </w:t>
      </w:r>
    </w:p>
    <w:p w:rsidR="00731FD9" w:rsidRPr="008C2789" w:rsidRDefault="00731FD9" w:rsidP="00731FD9">
      <w:pPr>
        <w:shd w:val="clear" w:color="auto" w:fill="FFFFFF"/>
        <w:spacing w:after="0" w:line="240" w:lineRule="auto"/>
        <w:ind w:right="96"/>
        <w:jc w:val="center"/>
        <w:rPr>
          <w:rFonts w:ascii="Times New Roman" w:hAnsi="Times New Roman" w:cs="Times New Roman"/>
          <w:b/>
          <w:bCs/>
          <w:color w:val="000000"/>
          <w:sz w:val="16"/>
          <w:szCs w:val="16"/>
        </w:rPr>
      </w:pPr>
    </w:p>
    <w:p w:rsidR="00731FD9" w:rsidRPr="00731FD9" w:rsidRDefault="00731FD9" w:rsidP="00731FD9">
      <w:pPr>
        <w:pStyle w:val="ac"/>
        <w:ind w:firstLine="708"/>
        <w:jc w:val="both"/>
        <w:rPr>
          <w:rFonts w:ascii="Times New Roman" w:hAnsi="Times New Roman"/>
          <w:sz w:val="28"/>
          <w:szCs w:val="28"/>
        </w:rPr>
      </w:pPr>
      <w:r w:rsidRPr="00731FD9">
        <w:rPr>
          <w:rFonts w:ascii="Times New Roman" w:hAnsi="Times New Roman"/>
          <w:sz w:val="28"/>
          <w:szCs w:val="28"/>
        </w:rPr>
        <w:t xml:space="preserve">Лучшие постовцы представляют наш город на международных слетах Почётных Постов Памяти (г. Минск, г. Брест). Деятельность Почетного Поста Памяти павших за Отечество неоднократно отмечалась почетными грамотами, дипломами. </w:t>
      </w:r>
    </w:p>
    <w:p w:rsidR="00731FD9" w:rsidRDefault="008C2789" w:rsidP="00731FD9">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1734185</wp:posOffset>
            </wp:positionH>
            <wp:positionV relativeFrom="paragraph">
              <wp:posOffset>730250</wp:posOffset>
            </wp:positionV>
            <wp:extent cx="3371850" cy="2543175"/>
            <wp:effectExtent l="19050" t="0" r="0" b="0"/>
            <wp:wrapTight wrapText="bothSides">
              <wp:wrapPolygon edited="0">
                <wp:start x="-122" y="0"/>
                <wp:lineTo x="-122" y="21519"/>
                <wp:lineTo x="21600" y="21519"/>
                <wp:lineTo x="21600" y="0"/>
                <wp:lineTo x="-122" y="0"/>
              </wp:wrapPolygon>
            </wp:wrapTight>
            <wp:docPr id="2" name="Рисунок 2" descr="F:\Насте ВАХТА ПАМЯТИ\IMG_6909.JPG"/>
            <wp:cNvGraphicFramePr/>
            <a:graphic xmlns:a="http://schemas.openxmlformats.org/drawingml/2006/main">
              <a:graphicData uri="http://schemas.openxmlformats.org/drawingml/2006/picture">
                <pic:pic xmlns:pic="http://schemas.openxmlformats.org/drawingml/2006/picture">
                  <pic:nvPicPr>
                    <pic:cNvPr id="5" name="Picture 2" descr="F:\Насте ВАХТА ПАМЯТИ\IMG_6909.JPG"/>
                    <pic:cNvPicPr>
                      <a:picLocks noChangeAspect="1" noChangeArrowheads="1"/>
                    </pic:cNvPicPr>
                  </pic:nvPicPr>
                  <pic:blipFill>
                    <a:blip r:embed="rId16" cstate="print"/>
                    <a:srcRect/>
                    <a:stretch>
                      <a:fillRect/>
                    </a:stretch>
                  </pic:blipFill>
                  <pic:spPr bwMode="auto">
                    <a:xfrm>
                      <a:off x="0" y="0"/>
                      <a:ext cx="3371850" cy="2543175"/>
                    </a:xfrm>
                    <a:prstGeom prst="rect">
                      <a:avLst/>
                    </a:prstGeom>
                    <a:noFill/>
                    <a:ln w="9525">
                      <a:noFill/>
                      <a:miter lim="800000"/>
                      <a:headEnd/>
                      <a:tailEnd/>
                    </a:ln>
                  </pic:spPr>
                </pic:pic>
              </a:graphicData>
            </a:graphic>
          </wp:anchor>
        </w:drawing>
      </w:r>
      <w:r w:rsidR="00731FD9" w:rsidRPr="00731FD9">
        <w:rPr>
          <w:rFonts w:ascii="Times New Roman" w:hAnsi="Times New Roman" w:cs="Times New Roman"/>
          <w:sz w:val="28"/>
          <w:szCs w:val="28"/>
        </w:rPr>
        <w:t>За учебный год участниками Вахты памяти становятся 650 подростков. За период существование Почетного Поста Памят</w:t>
      </w:r>
      <w:r w:rsidR="00CE0948">
        <w:rPr>
          <w:rFonts w:ascii="Times New Roman" w:hAnsi="Times New Roman" w:cs="Times New Roman"/>
          <w:sz w:val="28"/>
          <w:szCs w:val="28"/>
        </w:rPr>
        <w:t>и его участниками стали более 30 тысяч</w:t>
      </w:r>
      <w:r w:rsidR="00731FD9" w:rsidRPr="00731FD9">
        <w:rPr>
          <w:rFonts w:ascii="Times New Roman" w:hAnsi="Times New Roman" w:cs="Times New Roman"/>
          <w:sz w:val="28"/>
          <w:szCs w:val="28"/>
        </w:rPr>
        <w:t xml:space="preserve"> человек, для которых Вахта Памяти оказалось настоящей школой гражданственности и патриотизма.</w:t>
      </w: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spacing w:after="0" w:line="240" w:lineRule="auto"/>
        <w:ind w:firstLine="708"/>
        <w:jc w:val="both"/>
        <w:rPr>
          <w:rFonts w:ascii="Times New Roman" w:hAnsi="Times New Roman" w:cs="Times New Roman"/>
          <w:sz w:val="28"/>
          <w:szCs w:val="28"/>
        </w:rPr>
      </w:pPr>
    </w:p>
    <w:p w:rsidR="008C2789" w:rsidRPr="00731FD9" w:rsidRDefault="008C2789" w:rsidP="00731FD9">
      <w:pPr>
        <w:spacing w:after="0" w:line="240" w:lineRule="auto"/>
        <w:ind w:firstLine="708"/>
        <w:jc w:val="both"/>
        <w:rPr>
          <w:rFonts w:ascii="Times New Roman" w:hAnsi="Times New Roman" w:cs="Times New Roman"/>
          <w:sz w:val="28"/>
          <w:szCs w:val="28"/>
        </w:rPr>
      </w:pPr>
    </w:p>
    <w:p w:rsidR="008C2789" w:rsidRDefault="008C2789" w:rsidP="00731FD9">
      <w:pPr>
        <w:pStyle w:val="ac"/>
        <w:ind w:firstLine="708"/>
        <w:jc w:val="both"/>
        <w:rPr>
          <w:rFonts w:ascii="Times New Roman" w:hAnsi="Times New Roman"/>
          <w:sz w:val="28"/>
          <w:szCs w:val="28"/>
        </w:rPr>
      </w:pPr>
    </w:p>
    <w:p w:rsidR="008C2789" w:rsidRPr="008C2789" w:rsidRDefault="008C2789" w:rsidP="008C2789">
      <w:pPr>
        <w:spacing w:after="0" w:line="240" w:lineRule="auto"/>
        <w:jc w:val="center"/>
        <w:rPr>
          <w:rFonts w:ascii="Times New Roman" w:hAnsi="Times New Roman"/>
          <w:sz w:val="16"/>
          <w:szCs w:val="16"/>
        </w:rPr>
      </w:pPr>
    </w:p>
    <w:p w:rsidR="008C2789" w:rsidRPr="008C2789" w:rsidRDefault="008C2789" w:rsidP="008C2789">
      <w:pPr>
        <w:spacing w:after="0" w:line="240" w:lineRule="auto"/>
        <w:jc w:val="center"/>
        <w:rPr>
          <w:rFonts w:ascii="Times New Roman" w:hAnsi="Times New Roman"/>
          <w:i/>
          <w:sz w:val="24"/>
          <w:szCs w:val="24"/>
        </w:rPr>
      </w:pPr>
      <w:r w:rsidRPr="008C2789">
        <w:rPr>
          <w:rFonts w:ascii="Times New Roman" w:hAnsi="Times New Roman"/>
          <w:i/>
          <w:sz w:val="24"/>
          <w:szCs w:val="24"/>
        </w:rPr>
        <w:t>Участие Почётного караула г. Могилёва</w:t>
      </w:r>
      <w:r w:rsidR="00CE0948">
        <w:rPr>
          <w:rFonts w:ascii="Times New Roman" w:hAnsi="Times New Roman"/>
          <w:i/>
          <w:sz w:val="24"/>
          <w:szCs w:val="24"/>
        </w:rPr>
        <w:t xml:space="preserve"> </w:t>
      </w:r>
      <w:r w:rsidRPr="008C2789">
        <w:rPr>
          <w:rFonts w:ascii="Times New Roman" w:hAnsi="Times New Roman"/>
          <w:i/>
          <w:sz w:val="24"/>
          <w:szCs w:val="24"/>
        </w:rPr>
        <w:t>в Международном слёте</w:t>
      </w:r>
    </w:p>
    <w:p w:rsidR="008C2789" w:rsidRPr="008C2789" w:rsidRDefault="008C2789" w:rsidP="008C2789">
      <w:pPr>
        <w:spacing w:after="0" w:line="240" w:lineRule="auto"/>
        <w:jc w:val="center"/>
        <w:rPr>
          <w:rFonts w:ascii="Times New Roman" w:hAnsi="Times New Roman"/>
          <w:i/>
          <w:sz w:val="24"/>
          <w:szCs w:val="24"/>
        </w:rPr>
      </w:pPr>
      <w:r w:rsidRPr="008C2789">
        <w:rPr>
          <w:rFonts w:ascii="Times New Roman" w:hAnsi="Times New Roman"/>
          <w:i/>
          <w:spacing w:val="-3"/>
          <w:sz w:val="24"/>
          <w:szCs w:val="24"/>
        </w:rPr>
        <w:t xml:space="preserve">Почётных Постов Памяти (г. </w:t>
      </w:r>
      <w:r>
        <w:rPr>
          <w:rFonts w:ascii="Times New Roman" w:hAnsi="Times New Roman"/>
          <w:i/>
          <w:spacing w:val="-3"/>
          <w:sz w:val="24"/>
          <w:szCs w:val="24"/>
        </w:rPr>
        <w:t>Брест</w:t>
      </w:r>
      <w:r w:rsidRPr="008C2789">
        <w:rPr>
          <w:rFonts w:ascii="Times New Roman" w:hAnsi="Times New Roman"/>
          <w:i/>
          <w:spacing w:val="-3"/>
          <w:sz w:val="24"/>
          <w:szCs w:val="24"/>
        </w:rPr>
        <w:t>)</w:t>
      </w:r>
    </w:p>
    <w:p w:rsidR="008C2789" w:rsidRPr="008C2789" w:rsidRDefault="008C2789" w:rsidP="00731FD9">
      <w:pPr>
        <w:pStyle w:val="ac"/>
        <w:ind w:firstLine="708"/>
        <w:jc w:val="both"/>
        <w:rPr>
          <w:rFonts w:ascii="Times New Roman" w:hAnsi="Times New Roman"/>
          <w:sz w:val="16"/>
          <w:szCs w:val="16"/>
        </w:rPr>
      </w:pPr>
    </w:p>
    <w:p w:rsidR="00731FD9" w:rsidRPr="00731FD9" w:rsidRDefault="00731FD9" w:rsidP="00731FD9">
      <w:pPr>
        <w:pStyle w:val="ac"/>
        <w:ind w:firstLine="708"/>
        <w:jc w:val="both"/>
        <w:rPr>
          <w:rFonts w:ascii="Times New Roman" w:hAnsi="Times New Roman"/>
          <w:sz w:val="28"/>
          <w:szCs w:val="28"/>
        </w:rPr>
      </w:pPr>
      <w:r w:rsidRPr="00731FD9">
        <w:rPr>
          <w:rFonts w:ascii="Times New Roman" w:hAnsi="Times New Roman"/>
          <w:sz w:val="28"/>
          <w:szCs w:val="28"/>
        </w:rPr>
        <w:t xml:space="preserve">Вахта Памяти как форма воспитательного процесса  подтверждает свою эффективность на протяжении многих лет. </w:t>
      </w:r>
    </w:p>
    <w:p w:rsidR="00731FD9" w:rsidRPr="00731FD9" w:rsidRDefault="00731FD9" w:rsidP="00731FD9">
      <w:pPr>
        <w:shd w:val="clear" w:color="auto" w:fill="FFFFFF"/>
        <w:spacing w:after="0" w:line="240" w:lineRule="auto"/>
        <w:ind w:right="96"/>
        <w:jc w:val="both"/>
        <w:rPr>
          <w:rFonts w:ascii="Times New Roman" w:hAnsi="Times New Roman" w:cs="Times New Roman"/>
          <w:b/>
          <w:bCs/>
          <w:color w:val="000000"/>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color w:val="000000"/>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color w:val="000000"/>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color w:val="000000"/>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color w:val="000000"/>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color w:val="000000"/>
          <w:sz w:val="28"/>
          <w:szCs w:val="28"/>
        </w:rPr>
      </w:pPr>
    </w:p>
    <w:p w:rsidR="00731FD9" w:rsidRPr="00857936" w:rsidRDefault="00731FD9" w:rsidP="00731FD9">
      <w:pPr>
        <w:pStyle w:val="ac"/>
        <w:jc w:val="center"/>
        <w:rPr>
          <w:rFonts w:ascii="Times New Roman" w:hAnsi="Times New Roman"/>
          <w:b/>
          <w:caps/>
          <w:sz w:val="28"/>
          <w:szCs w:val="28"/>
        </w:rPr>
      </w:pPr>
      <w:r w:rsidRPr="00857936">
        <w:rPr>
          <w:rFonts w:ascii="Times New Roman" w:hAnsi="Times New Roman"/>
          <w:b/>
          <w:caps/>
          <w:sz w:val="28"/>
          <w:szCs w:val="28"/>
        </w:rPr>
        <w:lastRenderedPageBreak/>
        <w:t>Положение</w:t>
      </w:r>
    </w:p>
    <w:p w:rsidR="00731FD9" w:rsidRPr="00857936" w:rsidRDefault="00731FD9" w:rsidP="00731FD9">
      <w:pPr>
        <w:pStyle w:val="ac"/>
        <w:jc w:val="center"/>
        <w:rPr>
          <w:rFonts w:ascii="Times New Roman" w:hAnsi="Times New Roman"/>
          <w:b/>
          <w:caps/>
          <w:sz w:val="28"/>
          <w:szCs w:val="28"/>
        </w:rPr>
      </w:pPr>
      <w:r w:rsidRPr="00857936">
        <w:rPr>
          <w:rFonts w:ascii="Times New Roman" w:hAnsi="Times New Roman"/>
          <w:b/>
          <w:caps/>
          <w:sz w:val="28"/>
          <w:szCs w:val="28"/>
        </w:rPr>
        <w:t xml:space="preserve">о постоянно действующем </w:t>
      </w:r>
    </w:p>
    <w:p w:rsidR="00731FD9" w:rsidRPr="00857936" w:rsidRDefault="00731FD9" w:rsidP="00731FD9">
      <w:pPr>
        <w:pStyle w:val="ac"/>
        <w:jc w:val="center"/>
        <w:rPr>
          <w:rFonts w:ascii="Times New Roman" w:hAnsi="Times New Roman"/>
          <w:b/>
          <w:caps/>
          <w:sz w:val="28"/>
          <w:szCs w:val="28"/>
        </w:rPr>
      </w:pPr>
      <w:r w:rsidRPr="00857936">
        <w:rPr>
          <w:rFonts w:ascii="Times New Roman" w:hAnsi="Times New Roman"/>
          <w:b/>
          <w:caps/>
          <w:sz w:val="28"/>
          <w:szCs w:val="28"/>
        </w:rPr>
        <w:t>Почётном Посту Памяти павших за Отечество</w:t>
      </w:r>
    </w:p>
    <w:p w:rsidR="00731FD9" w:rsidRPr="00857936" w:rsidRDefault="00731FD9" w:rsidP="00731FD9">
      <w:pPr>
        <w:pStyle w:val="ac"/>
        <w:jc w:val="center"/>
        <w:rPr>
          <w:rFonts w:ascii="Times New Roman" w:hAnsi="Times New Roman"/>
          <w:b/>
          <w:caps/>
          <w:sz w:val="28"/>
          <w:szCs w:val="28"/>
        </w:rPr>
      </w:pPr>
      <w:r w:rsidRPr="00857936">
        <w:rPr>
          <w:rFonts w:ascii="Times New Roman" w:hAnsi="Times New Roman"/>
          <w:b/>
          <w:caps/>
          <w:sz w:val="28"/>
          <w:szCs w:val="28"/>
        </w:rPr>
        <w:t>у Вечного огня на площади Славы города Могилева</w:t>
      </w:r>
    </w:p>
    <w:p w:rsidR="00731FD9" w:rsidRPr="00731FD9" w:rsidRDefault="00731FD9" w:rsidP="00731FD9">
      <w:pPr>
        <w:pStyle w:val="ac"/>
        <w:jc w:val="both"/>
        <w:rPr>
          <w:rFonts w:ascii="Times New Roman" w:hAnsi="Times New Roman"/>
          <w:b/>
          <w:sz w:val="28"/>
          <w:szCs w:val="28"/>
        </w:rPr>
      </w:pPr>
    </w:p>
    <w:p w:rsidR="00731FD9" w:rsidRPr="00731FD9" w:rsidRDefault="00731FD9" w:rsidP="00731FD9">
      <w:pPr>
        <w:pStyle w:val="ac"/>
        <w:numPr>
          <w:ilvl w:val="0"/>
          <w:numId w:val="31"/>
        </w:numPr>
        <w:ind w:left="0" w:firstLine="0"/>
        <w:jc w:val="both"/>
        <w:rPr>
          <w:rFonts w:ascii="Times New Roman" w:hAnsi="Times New Roman"/>
          <w:b/>
          <w:sz w:val="28"/>
          <w:szCs w:val="28"/>
        </w:rPr>
      </w:pPr>
      <w:r w:rsidRPr="00731FD9">
        <w:rPr>
          <w:rFonts w:ascii="Times New Roman" w:hAnsi="Times New Roman"/>
          <w:b/>
          <w:sz w:val="28"/>
          <w:szCs w:val="28"/>
        </w:rPr>
        <w:t>Общие положения</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Почетный Пост Памяти павших за Отечество (далее Почетный Пост) является приемником комсомольско-пионерского Почетного Поста №1, созданного по инициативе городского комитета ЛКСМБ 21 марта 1984 года в мемориальном комплексе «Борцам за советскую власть» на Советской площади (с 1 июля  2014   года решением сессии Могилевского городского Совета депутатов 27 созыва     переименована в площадь Славы) города Могилева.</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Базой для Почетного Поста является специально оборудованное помещение, расположенное по улице Первомайской, дом №2.</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Деятельность Почетного Поста строится в соответствии с Кодексом Республики Беларусь об образовании, Законом Республики Беларусь «О правах ребенка», Концепцией непрерывного воспитания детей и учащейся молодежи Республики Беларусь, Концептуальными основами идейно-воспитательной работы с детьми, учащимися и студенческой молодежью, методическими рекомендациями по организации оказания помощи воинскими частями вооруженных сил общеобразовательным учреждениям в допризывной подготовке и военно-патриотическом воспитании, Уставом и локальными актами государственного учреждения дополнительного образования «Многопрофильный центр по работе с детьми и молодежью «Юность» г.Могилева», положением об учреждении дополнительного образования.</w:t>
      </w:r>
    </w:p>
    <w:p w:rsidR="00731FD9" w:rsidRPr="00731FD9" w:rsidRDefault="00731FD9" w:rsidP="00731FD9">
      <w:pPr>
        <w:pStyle w:val="ac"/>
        <w:numPr>
          <w:ilvl w:val="0"/>
          <w:numId w:val="31"/>
        </w:numPr>
        <w:ind w:left="0" w:firstLine="0"/>
        <w:jc w:val="both"/>
        <w:rPr>
          <w:rFonts w:ascii="Times New Roman" w:hAnsi="Times New Roman"/>
          <w:b/>
          <w:sz w:val="28"/>
          <w:szCs w:val="28"/>
        </w:rPr>
      </w:pPr>
      <w:r w:rsidRPr="00731FD9">
        <w:rPr>
          <w:rFonts w:ascii="Times New Roman" w:hAnsi="Times New Roman"/>
          <w:b/>
          <w:sz w:val="28"/>
          <w:szCs w:val="28"/>
        </w:rPr>
        <w:t>Цель и задачи</w:t>
      </w:r>
    </w:p>
    <w:p w:rsidR="00731FD9" w:rsidRPr="00731FD9" w:rsidRDefault="00731FD9" w:rsidP="00731FD9">
      <w:pPr>
        <w:pStyle w:val="ac"/>
        <w:jc w:val="both"/>
        <w:rPr>
          <w:rFonts w:ascii="Times New Roman" w:hAnsi="Times New Roman"/>
          <w:sz w:val="28"/>
          <w:szCs w:val="28"/>
        </w:rPr>
      </w:pPr>
      <w:r w:rsidRPr="00731FD9">
        <w:rPr>
          <w:rFonts w:ascii="Times New Roman" w:hAnsi="Times New Roman"/>
          <w:sz w:val="28"/>
          <w:szCs w:val="28"/>
        </w:rPr>
        <w:t>Гражданское, патриотическое и нравственное  воспитание учащихся, на основе:</w:t>
      </w:r>
    </w:p>
    <w:p w:rsidR="00731FD9" w:rsidRPr="00731FD9" w:rsidRDefault="00731FD9" w:rsidP="00731FD9">
      <w:pPr>
        <w:pStyle w:val="ad"/>
        <w:widowControl w:val="0"/>
        <w:numPr>
          <w:ilvl w:val="0"/>
          <w:numId w:val="32"/>
        </w:numPr>
        <w:shd w:val="clear" w:color="auto" w:fill="FFFFFF"/>
        <w:tabs>
          <w:tab w:val="left" w:pos="-360"/>
          <w:tab w:val="left" w:pos="360"/>
          <w:tab w:val="left" w:pos="540"/>
          <w:tab w:val="left" w:pos="1368"/>
          <w:tab w:val="left" w:pos="9180"/>
        </w:tabs>
        <w:spacing w:after="0" w:line="240" w:lineRule="auto"/>
        <w:ind w:left="0" w:right="70" w:firstLine="0"/>
        <w:jc w:val="both"/>
        <w:rPr>
          <w:rFonts w:ascii="Times New Roman" w:hAnsi="Times New Roman"/>
          <w:sz w:val="28"/>
          <w:szCs w:val="28"/>
        </w:rPr>
      </w:pPr>
      <w:r w:rsidRPr="00731FD9">
        <w:rPr>
          <w:rFonts w:ascii="Times New Roman" w:hAnsi="Times New Roman"/>
          <w:sz w:val="28"/>
          <w:szCs w:val="28"/>
        </w:rPr>
        <w:t xml:space="preserve">формирования глубокого уважения к памяти поколений белорусского и других народов, отстаивавших свободу и независимость Отечества от иноземных захватчиков; </w:t>
      </w:r>
    </w:p>
    <w:p w:rsidR="00731FD9" w:rsidRPr="00731FD9" w:rsidRDefault="00731FD9" w:rsidP="00731FD9">
      <w:pPr>
        <w:pStyle w:val="ad"/>
        <w:widowControl w:val="0"/>
        <w:numPr>
          <w:ilvl w:val="0"/>
          <w:numId w:val="32"/>
        </w:numPr>
        <w:shd w:val="clear" w:color="auto" w:fill="FFFFFF"/>
        <w:tabs>
          <w:tab w:val="left" w:pos="-360"/>
          <w:tab w:val="left" w:pos="360"/>
          <w:tab w:val="left" w:pos="540"/>
          <w:tab w:val="left" w:pos="1368"/>
          <w:tab w:val="left" w:pos="9180"/>
        </w:tabs>
        <w:spacing w:after="0" w:line="240" w:lineRule="auto"/>
        <w:ind w:left="0" w:right="70" w:firstLine="0"/>
        <w:jc w:val="both"/>
        <w:rPr>
          <w:rFonts w:ascii="Times New Roman" w:hAnsi="Times New Roman"/>
          <w:sz w:val="28"/>
          <w:szCs w:val="28"/>
        </w:rPr>
      </w:pPr>
      <w:r w:rsidRPr="00731FD9">
        <w:rPr>
          <w:rFonts w:ascii="Times New Roman" w:hAnsi="Times New Roman"/>
          <w:sz w:val="28"/>
          <w:szCs w:val="28"/>
        </w:rPr>
        <w:t>создания условий по увековечению памяти защитников Отечества и жертв войн;</w:t>
      </w:r>
    </w:p>
    <w:p w:rsidR="00731FD9" w:rsidRPr="00731FD9" w:rsidRDefault="00731FD9" w:rsidP="00731FD9">
      <w:pPr>
        <w:pStyle w:val="ad"/>
        <w:widowControl w:val="0"/>
        <w:numPr>
          <w:ilvl w:val="0"/>
          <w:numId w:val="32"/>
        </w:numPr>
        <w:shd w:val="clear" w:color="auto" w:fill="FFFFFF"/>
        <w:tabs>
          <w:tab w:val="left" w:pos="-360"/>
          <w:tab w:val="left" w:pos="360"/>
          <w:tab w:val="left" w:pos="540"/>
          <w:tab w:val="left" w:pos="1368"/>
          <w:tab w:val="left" w:pos="9180"/>
        </w:tabs>
        <w:spacing w:after="0" w:line="240" w:lineRule="auto"/>
        <w:ind w:left="0" w:right="70" w:firstLine="0"/>
        <w:jc w:val="both"/>
        <w:rPr>
          <w:rFonts w:ascii="Times New Roman" w:hAnsi="Times New Roman"/>
          <w:sz w:val="28"/>
          <w:szCs w:val="28"/>
        </w:rPr>
      </w:pPr>
      <w:r w:rsidRPr="00731FD9">
        <w:rPr>
          <w:rFonts w:ascii="Times New Roman" w:hAnsi="Times New Roman"/>
          <w:sz w:val="28"/>
          <w:szCs w:val="28"/>
        </w:rPr>
        <w:t>развития и повышения общественной активности, подготовки молодых людей к службе в Вооруженных Силах Республики Беларусь;</w:t>
      </w:r>
    </w:p>
    <w:p w:rsidR="00731FD9" w:rsidRPr="00731FD9" w:rsidRDefault="00731FD9" w:rsidP="00731FD9">
      <w:pPr>
        <w:pStyle w:val="ad"/>
        <w:widowControl w:val="0"/>
        <w:numPr>
          <w:ilvl w:val="0"/>
          <w:numId w:val="32"/>
        </w:numPr>
        <w:shd w:val="clear" w:color="auto" w:fill="FFFFFF"/>
        <w:tabs>
          <w:tab w:val="left" w:pos="-360"/>
          <w:tab w:val="left" w:pos="360"/>
          <w:tab w:val="left" w:pos="540"/>
          <w:tab w:val="left" w:pos="1368"/>
          <w:tab w:val="left" w:pos="9180"/>
        </w:tabs>
        <w:spacing w:after="0" w:line="240" w:lineRule="auto"/>
        <w:ind w:left="0" w:right="70" w:firstLine="0"/>
        <w:jc w:val="both"/>
        <w:rPr>
          <w:rFonts w:ascii="Times New Roman" w:hAnsi="Times New Roman"/>
          <w:sz w:val="28"/>
          <w:szCs w:val="28"/>
        </w:rPr>
      </w:pPr>
      <w:r w:rsidRPr="00731FD9">
        <w:rPr>
          <w:rFonts w:ascii="Times New Roman" w:hAnsi="Times New Roman"/>
          <w:sz w:val="28"/>
          <w:szCs w:val="28"/>
        </w:rPr>
        <w:t>формирования ценностного отношения к истории и культурному достоянию страны, города.</w:t>
      </w:r>
    </w:p>
    <w:p w:rsidR="00731FD9" w:rsidRPr="00731FD9" w:rsidRDefault="00731FD9" w:rsidP="00731FD9">
      <w:pPr>
        <w:pStyle w:val="ac"/>
        <w:numPr>
          <w:ilvl w:val="0"/>
          <w:numId w:val="31"/>
        </w:numPr>
        <w:ind w:left="0" w:firstLine="0"/>
        <w:jc w:val="both"/>
        <w:rPr>
          <w:rFonts w:ascii="Times New Roman" w:hAnsi="Times New Roman"/>
          <w:b/>
          <w:sz w:val="28"/>
          <w:szCs w:val="28"/>
        </w:rPr>
      </w:pPr>
      <w:r w:rsidRPr="00731FD9">
        <w:rPr>
          <w:rFonts w:ascii="Times New Roman" w:hAnsi="Times New Roman"/>
          <w:b/>
          <w:sz w:val="28"/>
          <w:szCs w:val="28"/>
        </w:rPr>
        <w:t>Участники</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К несению Вахты Памяти на Почетном Посту привлекаются учреждения общего среднего, профессионально-технического и среднего специального образования</w:t>
      </w:r>
      <w:r w:rsidR="00E02182">
        <w:rPr>
          <w:rFonts w:ascii="Times New Roman" w:hAnsi="Times New Roman"/>
          <w:sz w:val="28"/>
          <w:szCs w:val="28"/>
        </w:rPr>
        <w:t xml:space="preserve"> города в соответствии с графика</w:t>
      </w:r>
      <w:r w:rsidRPr="00731FD9">
        <w:rPr>
          <w:rFonts w:ascii="Times New Roman" w:hAnsi="Times New Roman"/>
          <w:sz w:val="28"/>
          <w:szCs w:val="28"/>
        </w:rPr>
        <w:t>м</w:t>
      </w:r>
      <w:r w:rsidR="00E02182">
        <w:rPr>
          <w:rFonts w:ascii="Times New Roman" w:hAnsi="Times New Roman"/>
          <w:sz w:val="28"/>
          <w:szCs w:val="28"/>
        </w:rPr>
        <w:t>и,</w:t>
      </w:r>
      <w:r w:rsidRPr="00731FD9">
        <w:rPr>
          <w:rFonts w:ascii="Times New Roman" w:hAnsi="Times New Roman"/>
          <w:sz w:val="28"/>
          <w:szCs w:val="28"/>
        </w:rPr>
        <w:t xml:space="preserve"> утвержденным</w:t>
      </w:r>
      <w:r w:rsidR="00E02182">
        <w:rPr>
          <w:rFonts w:ascii="Times New Roman" w:hAnsi="Times New Roman"/>
          <w:sz w:val="28"/>
          <w:szCs w:val="28"/>
        </w:rPr>
        <w:t>и</w:t>
      </w:r>
      <w:r w:rsidRPr="00731FD9">
        <w:rPr>
          <w:rFonts w:ascii="Times New Roman" w:hAnsi="Times New Roman"/>
          <w:sz w:val="28"/>
          <w:szCs w:val="28"/>
        </w:rPr>
        <w:t xml:space="preserve"> заместител</w:t>
      </w:r>
      <w:r w:rsidR="00E02182">
        <w:rPr>
          <w:rFonts w:ascii="Times New Roman" w:hAnsi="Times New Roman"/>
          <w:sz w:val="28"/>
          <w:szCs w:val="28"/>
        </w:rPr>
        <w:t>я</w:t>
      </w:r>
      <w:r w:rsidRPr="00731FD9">
        <w:rPr>
          <w:rFonts w:ascii="Times New Roman" w:hAnsi="Times New Roman"/>
          <w:sz w:val="28"/>
          <w:szCs w:val="28"/>
        </w:rPr>
        <w:t>м</w:t>
      </w:r>
      <w:r w:rsidR="00E02182">
        <w:rPr>
          <w:rFonts w:ascii="Times New Roman" w:hAnsi="Times New Roman"/>
          <w:sz w:val="28"/>
          <w:szCs w:val="28"/>
        </w:rPr>
        <w:t xml:space="preserve">и глав администрации Ленинского и Октябрьского районов. Общий график утверждается заместителем </w:t>
      </w:r>
      <w:r w:rsidRPr="00731FD9">
        <w:rPr>
          <w:rFonts w:ascii="Times New Roman" w:hAnsi="Times New Roman"/>
          <w:sz w:val="28"/>
          <w:szCs w:val="28"/>
        </w:rPr>
        <w:t>председателя Могилевского горисполкома.</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Кандидатуры (юноши в возрасте 14-18 лет) в Почетный караул  выдвигаются ученическим коллективом, с учетом личного желания кандидата и состояния его здоровья. Окончательный состав Почетного караула должен быть сформирован не позднее, чем за две недели до заступления на Пост Памяти. Сформированный караул утверждается приказом руководителя учреждения образования. Выписка из этого приказа в обязательном порядке предоставляется педагогу дополнительного </w:t>
      </w:r>
      <w:r w:rsidRPr="00731FD9">
        <w:rPr>
          <w:rFonts w:ascii="Times New Roman" w:hAnsi="Times New Roman"/>
          <w:sz w:val="28"/>
          <w:szCs w:val="28"/>
        </w:rPr>
        <w:lastRenderedPageBreak/>
        <w:t>образования клубного объединения участников Вахты Памяти «Отечество» за день до заступления Почетного караула на Вахту Памяти.</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Количественный состав Почетного караула 15 учащихся: начальник караула, дежурный по караулу, помощник дежурного по караулу, старшие смен – 4 человека, караульные – 8 человек.</w:t>
      </w:r>
    </w:p>
    <w:p w:rsidR="00731FD9" w:rsidRPr="00731FD9" w:rsidRDefault="00731FD9" w:rsidP="00731FD9">
      <w:pPr>
        <w:pStyle w:val="ac"/>
        <w:numPr>
          <w:ilvl w:val="0"/>
          <w:numId w:val="31"/>
        </w:numPr>
        <w:ind w:left="0" w:firstLine="0"/>
        <w:jc w:val="both"/>
        <w:rPr>
          <w:rFonts w:ascii="Times New Roman" w:hAnsi="Times New Roman"/>
          <w:b/>
          <w:sz w:val="28"/>
          <w:szCs w:val="28"/>
        </w:rPr>
      </w:pPr>
      <w:r w:rsidRPr="00731FD9">
        <w:rPr>
          <w:rFonts w:ascii="Times New Roman" w:hAnsi="Times New Roman"/>
          <w:b/>
          <w:sz w:val="28"/>
          <w:szCs w:val="28"/>
        </w:rPr>
        <w:t>Порядок организации и проведения Вахты Памяти на Почетном Посту Памяти павших за Отечество</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Вахту Памяти Почетные караулы несут с сентября по 3 июля каждого года. Дни несения Вахты Памяти: пятница, суббота, воскресенье с 8:45 до 14:00, в том числе в дни государственных праздников, уста</w:t>
      </w:r>
      <w:r w:rsidR="00CE0948">
        <w:rPr>
          <w:rFonts w:ascii="Times New Roman" w:hAnsi="Times New Roman"/>
          <w:sz w:val="28"/>
          <w:szCs w:val="28"/>
        </w:rPr>
        <w:t>новленных в Республике Беларусь, в дни к памятным датам.</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Неделя заступления Почетного караула на Вахту Памяти в учреждении образования объявляется Неделей Вахты Памяти. В ходе Недели проходят мероприятия, направленные на формирование у учащихся гражданственности и патриотизма на основе государственной идеологии.</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Ответственность за жизнь и здоровье, занятость в свободное время личного состава Почетного караула возлагается на представителя учреждения образования</w:t>
      </w:r>
      <w:r w:rsidR="002646B2">
        <w:rPr>
          <w:rFonts w:ascii="Times New Roman" w:hAnsi="Times New Roman"/>
          <w:sz w:val="28"/>
          <w:szCs w:val="28"/>
        </w:rPr>
        <w:t xml:space="preserve"> </w:t>
      </w:r>
      <w:r w:rsidRPr="00731FD9">
        <w:rPr>
          <w:rFonts w:ascii="Times New Roman" w:hAnsi="Times New Roman"/>
          <w:sz w:val="28"/>
          <w:szCs w:val="28"/>
        </w:rPr>
        <w:t>согласно приказа руководителя учреждения образования.</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Вахта Памяти на Почетном Посту осуществляется  на основе реализации программы клубного объединения участников Вахты Памяти «Отечество» с соблюдением принципа самоуправления и в соответствии с обязанностями, возложенными на личный состав караула.</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Караул несет Вахту Памяти на Почетном Посту в специальной форме одежды. Форма одежды подразделяется на повседневную и парадную, образцы которой устанавливаются по согласованию с управлением</w:t>
      </w:r>
      <w:r w:rsidR="002646B2">
        <w:rPr>
          <w:rFonts w:ascii="Times New Roman" w:hAnsi="Times New Roman"/>
          <w:sz w:val="28"/>
          <w:szCs w:val="28"/>
        </w:rPr>
        <w:t xml:space="preserve"> по  образованию</w:t>
      </w:r>
      <w:r w:rsidRPr="00731FD9">
        <w:rPr>
          <w:rFonts w:ascii="Times New Roman" w:hAnsi="Times New Roman"/>
          <w:sz w:val="28"/>
          <w:szCs w:val="28"/>
        </w:rPr>
        <w:t xml:space="preserve"> Могилевского горисполкома. Выдача формы</w:t>
      </w:r>
      <w:r w:rsidR="00857936">
        <w:rPr>
          <w:rFonts w:ascii="Times New Roman" w:hAnsi="Times New Roman"/>
          <w:sz w:val="28"/>
          <w:szCs w:val="28"/>
        </w:rPr>
        <w:t xml:space="preserve"> </w:t>
      </w:r>
      <w:r w:rsidRPr="00731FD9">
        <w:rPr>
          <w:rFonts w:ascii="Times New Roman" w:hAnsi="Times New Roman"/>
          <w:sz w:val="28"/>
          <w:szCs w:val="28"/>
        </w:rPr>
        <w:t>составу караула и ее подгонка производится за день (четверг)  до заступления караула на Вахту Памяти.</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Длительность несения Вахты Памяти часовыми на Посту у Вечного огня осуществляется с 11:00 до 13:00, в зависимости от метеоусловий не более 15 минут одной сменой.</w:t>
      </w:r>
      <w:r w:rsidR="002646B2">
        <w:rPr>
          <w:rFonts w:ascii="Times New Roman" w:hAnsi="Times New Roman"/>
          <w:sz w:val="28"/>
          <w:szCs w:val="28"/>
        </w:rPr>
        <w:t xml:space="preserve"> При снижении температуры воздуха до -15°, повышении свыше +30°, значительных атмосферных осадках – несение Вахты </w:t>
      </w:r>
      <w:r w:rsidR="00B34BAD">
        <w:rPr>
          <w:rFonts w:ascii="Times New Roman" w:hAnsi="Times New Roman"/>
          <w:sz w:val="28"/>
          <w:szCs w:val="28"/>
        </w:rPr>
        <w:t>Памяти может быть отменено.</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Оценивание деятельности Почетного караула осуществляется в соответствии с критериями оценки результатов деятельности караулов на Почетном Посту Памяти павших за Отечество.</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В соответствии с решением Могилевского горисполкома от 29.07.2011 г. №18-28 предусмотрено проведение ежегодного городского смотра-конкурса на лучшую организацию и несение Вахты Памяти, подведение его итогов и награждение победителей.</w:t>
      </w:r>
    </w:p>
    <w:p w:rsidR="00731FD9" w:rsidRPr="00731FD9" w:rsidRDefault="00731FD9" w:rsidP="00731FD9">
      <w:pPr>
        <w:pStyle w:val="ac"/>
        <w:numPr>
          <w:ilvl w:val="0"/>
          <w:numId w:val="31"/>
        </w:numPr>
        <w:ind w:left="0" w:firstLine="0"/>
        <w:jc w:val="both"/>
        <w:rPr>
          <w:rFonts w:ascii="Times New Roman" w:hAnsi="Times New Roman"/>
          <w:sz w:val="28"/>
          <w:szCs w:val="28"/>
        </w:rPr>
      </w:pPr>
      <w:r w:rsidRPr="00731FD9">
        <w:rPr>
          <w:rFonts w:ascii="Times New Roman" w:hAnsi="Times New Roman"/>
          <w:b/>
          <w:sz w:val="28"/>
          <w:szCs w:val="28"/>
        </w:rPr>
        <w:t>Руководство работой</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Почетный Пост возглавляется педагогом дополнительного образования клубного объединения участников Вахты Памяти «Отечество». Обязанности педагога дополнительного образования определяются квалификационными характеристиками, должностной инструкцией педагога дополнительного образования клубного объединения участников Вахты Памяти «Отечество».</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lastRenderedPageBreak/>
        <w:t xml:space="preserve"> Почетный Пост является структурным подразделением государственного учреждения дополнительного образования «Многопрофильный центр по работе с детьми и молодежью «Юность» г.Могилева».</w:t>
      </w:r>
    </w:p>
    <w:p w:rsidR="00731FD9" w:rsidRPr="00731FD9" w:rsidRDefault="00731FD9" w:rsidP="00731FD9">
      <w:pPr>
        <w:pStyle w:val="ac"/>
        <w:numPr>
          <w:ilvl w:val="1"/>
          <w:numId w:val="31"/>
        </w:numPr>
        <w:ind w:left="0" w:firstLine="0"/>
        <w:jc w:val="both"/>
        <w:rPr>
          <w:rFonts w:ascii="Times New Roman" w:hAnsi="Times New Roman"/>
          <w:sz w:val="28"/>
          <w:szCs w:val="28"/>
        </w:rPr>
      </w:pPr>
      <w:r w:rsidRPr="00731FD9">
        <w:rPr>
          <w:rFonts w:ascii="Times New Roman" w:hAnsi="Times New Roman"/>
          <w:sz w:val="28"/>
          <w:szCs w:val="28"/>
        </w:rPr>
        <w:t xml:space="preserve"> Общее руководство Почетного Поста осуществляет управление </w:t>
      </w:r>
      <w:r w:rsidR="00B34BAD">
        <w:rPr>
          <w:rFonts w:ascii="Times New Roman" w:hAnsi="Times New Roman"/>
          <w:sz w:val="28"/>
          <w:szCs w:val="28"/>
        </w:rPr>
        <w:t>по образованию</w:t>
      </w:r>
      <w:r w:rsidRPr="00731FD9">
        <w:rPr>
          <w:rFonts w:ascii="Times New Roman" w:hAnsi="Times New Roman"/>
          <w:sz w:val="28"/>
          <w:szCs w:val="28"/>
        </w:rPr>
        <w:t xml:space="preserve"> Могилевского горисполкома в лице государственного учреждения дополнительного образования «Многопрофильный центр по работе с детьми и молодежью «Юность» г. Могилева».</w:t>
      </w:r>
    </w:p>
    <w:p w:rsidR="00731FD9" w:rsidRPr="00731FD9" w:rsidRDefault="00731FD9" w:rsidP="00731FD9">
      <w:pPr>
        <w:pStyle w:val="ac"/>
        <w:numPr>
          <w:ilvl w:val="0"/>
          <w:numId w:val="31"/>
        </w:numPr>
        <w:ind w:left="0" w:firstLine="0"/>
        <w:jc w:val="both"/>
        <w:rPr>
          <w:rFonts w:ascii="Times New Roman" w:hAnsi="Times New Roman"/>
          <w:b/>
          <w:sz w:val="28"/>
          <w:szCs w:val="28"/>
        </w:rPr>
      </w:pPr>
      <w:r w:rsidRPr="00731FD9">
        <w:rPr>
          <w:rFonts w:ascii="Times New Roman" w:hAnsi="Times New Roman"/>
          <w:b/>
          <w:sz w:val="28"/>
          <w:szCs w:val="28"/>
        </w:rPr>
        <w:t>Финансирование</w:t>
      </w:r>
    </w:p>
    <w:p w:rsidR="00731FD9" w:rsidRPr="00731FD9" w:rsidRDefault="00731FD9" w:rsidP="00731FD9">
      <w:pPr>
        <w:pStyle w:val="ac"/>
        <w:jc w:val="both"/>
        <w:rPr>
          <w:rFonts w:ascii="Times New Roman" w:hAnsi="Times New Roman"/>
          <w:sz w:val="28"/>
          <w:szCs w:val="28"/>
        </w:rPr>
      </w:pPr>
      <w:r w:rsidRPr="00731FD9">
        <w:rPr>
          <w:rFonts w:ascii="Times New Roman" w:hAnsi="Times New Roman"/>
          <w:sz w:val="28"/>
          <w:szCs w:val="28"/>
        </w:rPr>
        <w:t>Материально-техническое и финансовое обеспечение работы Почетного Поста Памяти павших за Отечество осуществляется государственным учреждением дополнительного образования «Многопрофильный центр по работе с детьми и молодежью «Юность» г. Могилева».</w:t>
      </w:r>
    </w:p>
    <w:p w:rsidR="00731FD9" w:rsidRPr="00731FD9" w:rsidRDefault="00731FD9" w:rsidP="00731FD9">
      <w:pPr>
        <w:spacing w:after="0" w:line="240" w:lineRule="auto"/>
        <w:jc w:val="both"/>
        <w:outlineLvl w:val="0"/>
        <w:rPr>
          <w:rFonts w:ascii="Times New Roman" w:hAnsi="Times New Roman" w:cs="Times New Roman"/>
          <w:b/>
          <w:i/>
          <w:sz w:val="28"/>
          <w:szCs w:val="28"/>
        </w:rPr>
      </w:pPr>
    </w:p>
    <w:p w:rsidR="00731FD9" w:rsidRPr="00731FD9" w:rsidRDefault="00731FD9" w:rsidP="00731FD9">
      <w:pPr>
        <w:spacing w:after="0" w:line="240" w:lineRule="auto"/>
        <w:jc w:val="both"/>
        <w:outlineLvl w:val="0"/>
        <w:rPr>
          <w:rFonts w:ascii="Times New Roman" w:hAnsi="Times New Roman" w:cs="Times New Roman"/>
          <w:b/>
          <w:i/>
          <w:sz w:val="28"/>
          <w:szCs w:val="28"/>
        </w:rPr>
      </w:pPr>
      <w:r w:rsidRPr="00731FD9">
        <w:rPr>
          <w:rFonts w:ascii="Times New Roman" w:hAnsi="Times New Roman" w:cs="Times New Roman"/>
          <w:b/>
          <w:i/>
          <w:sz w:val="28"/>
          <w:szCs w:val="28"/>
        </w:rPr>
        <w:t xml:space="preserve">Адрес Почётного Поста Памяти павших за Отечество: </w:t>
      </w:r>
    </w:p>
    <w:p w:rsidR="00731FD9" w:rsidRPr="00731FD9" w:rsidRDefault="00731FD9" w:rsidP="00731FD9">
      <w:pPr>
        <w:spacing w:after="0" w:line="240" w:lineRule="auto"/>
        <w:jc w:val="both"/>
        <w:rPr>
          <w:rFonts w:ascii="Times New Roman" w:hAnsi="Times New Roman" w:cs="Times New Roman"/>
          <w:b/>
          <w:i/>
          <w:sz w:val="28"/>
          <w:szCs w:val="28"/>
        </w:rPr>
      </w:pPr>
      <w:smartTag w:uri="urn:schemas-microsoft-com:office:smarttags" w:element="metricconverter">
        <w:smartTagPr>
          <w:attr w:name="ProductID" w:val="212030, г"/>
        </w:smartTagPr>
        <w:r w:rsidRPr="00731FD9">
          <w:rPr>
            <w:rFonts w:ascii="Times New Roman" w:hAnsi="Times New Roman" w:cs="Times New Roman"/>
            <w:b/>
            <w:i/>
            <w:sz w:val="28"/>
            <w:szCs w:val="28"/>
          </w:rPr>
          <w:t>212030, г</w:t>
        </w:r>
      </w:smartTag>
      <w:r w:rsidRPr="00731FD9">
        <w:rPr>
          <w:rFonts w:ascii="Times New Roman" w:hAnsi="Times New Roman" w:cs="Times New Roman"/>
          <w:b/>
          <w:i/>
          <w:sz w:val="28"/>
          <w:szCs w:val="28"/>
        </w:rPr>
        <w:t xml:space="preserve">. Могилев, ул. Первомайская, 2 </w:t>
      </w:r>
    </w:p>
    <w:p w:rsidR="00731FD9" w:rsidRPr="00731FD9" w:rsidRDefault="00731FD9" w:rsidP="00731FD9">
      <w:pPr>
        <w:spacing w:after="0" w:line="240" w:lineRule="auto"/>
        <w:jc w:val="both"/>
        <w:outlineLvl w:val="0"/>
        <w:rPr>
          <w:rFonts w:ascii="Times New Roman" w:hAnsi="Times New Roman" w:cs="Times New Roman"/>
          <w:b/>
          <w:i/>
          <w:sz w:val="28"/>
          <w:szCs w:val="28"/>
        </w:rPr>
      </w:pPr>
      <w:r w:rsidRPr="00731FD9">
        <w:rPr>
          <w:rFonts w:ascii="Times New Roman" w:hAnsi="Times New Roman" w:cs="Times New Roman"/>
          <w:b/>
          <w:i/>
          <w:sz w:val="28"/>
          <w:szCs w:val="28"/>
        </w:rPr>
        <w:t xml:space="preserve">Тел. </w:t>
      </w:r>
      <w:r w:rsidR="00567B57">
        <w:rPr>
          <w:rFonts w:ascii="Times New Roman" w:hAnsi="Times New Roman" w:cs="Times New Roman"/>
          <w:b/>
          <w:i/>
          <w:sz w:val="28"/>
          <w:szCs w:val="28"/>
        </w:rPr>
        <w:t>75</w:t>
      </w:r>
      <w:r w:rsidRPr="00731FD9">
        <w:rPr>
          <w:rFonts w:ascii="Times New Roman" w:hAnsi="Times New Roman" w:cs="Times New Roman"/>
          <w:b/>
          <w:i/>
          <w:sz w:val="28"/>
          <w:szCs w:val="28"/>
        </w:rPr>
        <w:t>-</w:t>
      </w:r>
      <w:r w:rsidR="00567B57">
        <w:rPr>
          <w:rFonts w:ascii="Times New Roman" w:hAnsi="Times New Roman" w:cs="Times New Roman"/>
          <w:b/>
          <w:i/>
          <w:sz w:val="28"/>
          <w:szCs w:val="28"/>
        </w:rPr>
        <w:t>91</w:t>
      </w:r>
      <w:r w:rsidRPr="00731FD9">
        <w:rPr>
          <w:rFonts w:ascii="Times New Roman" w:hAnsi="Times New Roman" w:cs="Times New Roman"/>
          <w:b/>
          <w:i/>
          <w:sz w:val="28"/>
          <w:szCs w:val="28"/>
        </w:rPr>
        <w:t>-83.</w:t>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sz w:val="28"/>
          <w:szCs w:val="28"/>
        </w:rPr>
      </w:pPr>
    </w:p>
    <w:p w:rsidR="00731FD9" w:rsidRPr="00731FD9" w:rsidRDefault="00731FD9" w:rsidP="00731FD9">
      <w:pPr>
        <w:shd w:val="clear" w:color="auto" w:fill="FFFFFF"/>
        <w:spacing w:after="0" w:line="240" w:lineRule="auto"/>
        <w:ind w:right="96"/>
        <w:jc w:val="both"/>
        <w:rPr>
          <w:rFonts w:ascii="Times New Roman" w:hAnsi="Times New Roman" w:cs="Times New Roman"/>
          <w:b/>
          <w:bCs/>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5F51C2" w:rsidRDefault="005F51C2" w:rsidP="00731FD9">
      <w:pPr>
        <w:spacing w:after="0" w:line="240" w:lineRule="auto"/>
        <w:jc w:val="both"/>
        <w:rPr>
          <w:rFonts w:ascii="Times New Roman" w:hAnsi="Times New Roman" w:cs="Times New Roman"/>
          <w:sz w:val="28"/>
          <w:szCs w:val="28"/>
        </w:rPr>
      </w:pPr>
    </w:p>
    <w:p w:rsidR="005F51C2" w:rsidRPr="00731FD9" w:rsidRDefault="005F51C2" w:rsidP="00731FD9">
      <w:pPr>
        <w:spacing w:after="0" w:line="240" w:lineRule="auto"/>
        <w:jc w:val="both"/>
        <w:rPr>
          <w:rFonts w:ascii="Times New Roman" w:hAnsi="Times New Roman" w:cs="Times New Roman"/>
          <w:sz w:val="28"/>
          <w:szCs w:val="28"/>
        </w:rPr>
      </w:pPr>
    </w:p>
    <w:p w:rsidR="00731FD9" w:rsidRPr="00B778D4" w:rsidRDefault="00731FD9" w:rsidP="00731FD9">
      <w:pPr>
        <w:spacing w:after="0" w:line="240" w:lineRule="auto"/>
        <w:jc w:val="center"/>
        <w:rPr>
          <w:rFonts w:ascii="Times New Roman" w:hAnsi="Times New Roman" w:cs="Times New Roman"/>
          <w:b/>
          <w:caps/>
          <w:sz w:val="28"/>
          <w:szCs w:val="28"/>
        </w:rPr>
      </w:pPr>
      <w:r w:rsidRPr="00B778D4">
        <w:rPr>
          <w:rFonts w:ascii="Times New Roman" w:hAnsi="Times New Roman" w:cs="Times New Roman"/>
          <w:b/>
          <w:caps/>
          <w:sz w:val="28"/>
          <w:szCs w:val="28"/>
        </w:rPr>
        <w:t xml:space="preserve">Рекомендации </w:t>
      </w:r>
    </w:p>
    <w:p w:rsidR="00731FD9" w:rsidRPr="00B778D4" w:rsidRDefault="00731FD9" w:rsidP="00731FD9">
      <w:pPr>
        <w:spacing w:after="0" w:line="240" w:lineRule="auto"/>
        <w:jc w:val="center"/>
        <w:rPr>
          <w:rFonts w:ascii="Times New Roman" w:hAnsi="Times New Roman" w:cs="Times New Roman"/>
          <w:b/>
          <w:caps/>
          <w:sz w:val="28"/>
          <w:szCs w:val="28"/>
        </w:rPr>
      </w:pPr>
      <w:r w:rsidRPr="00B778D4">
        <w:rPr>
          <w:rFonts w:ascii="Times New Roman" w:hAnsi="Times New Roman" w:cs="Times New Roman"/>
          <w:b/>
          <w:caps/>
          <w:sz w:val="28"/>
          <w:szCs w:val="28"/>
        </w:rPr>
        <w:t xml:space="preserve">по подготовке Почётного караула к несению Вахты Памяти </w:t>
      </w:r>
    </w:p>
    <w:p w:rsidR="00731FD9" w:rsidRPr="00B778D4" w:rsidRDefault="00731FD9" w:rsidP="00731FD9">
      <w:pPr>
        <w:spacing w:after="0" w:line="240" w:lineRule="auto"/>
        <w:jc w:val="center"/>
        <w:rPr>
          <w:rFonts w:ascii="Times New Roman" w:hAnsi="Times New Roman" w:cs="Times New Roman"/>
          <w:b/>
          <w:caps/>
          <w:sz w:val="28"/>
          <w:szCs w:val="28"/>
        </w:rPr>
      </w:pPr>
      <w:r w:rsidRPr="00B778D4">
        <w:rPr>
          <w:rFonts w:ascii="Times New Roman" w:hAnsi="Times New Roman" w:cs="Times New Roman"/>
          <w:b/>
          <w:caps/>
          <w:sz w:val="28"/>
          <w:szCs w:val="28"/>
        </w:rPr>
        <w:t>у Вечного огня на площади Славы г. Могилёва</w:t>
      </w:r>
    </w:p>
    <w:p w:rsidR="00731FD9" w:rsidRPr="00731FD9" w:rsidRDefault="00731FD9" w:rsidP="00731FD9">
      <w:pPr>
        <w:spacing w:after="0" w:line="240" w:lineRule="auto"/>
        <w:jc w:val="center"/>
        <w:rPr>
          <w:rFonts w:ascii="Times New Roman" w:hAnsi="Times New Roman" w:cs="Times New Roman"/>
          <w:b/>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В основу данных рекомендаций положены требования </w:t>
      </w:r>
      <w:r>
        <w:rPr>
          <w:rFonts w:ascii="Times New Roman" w:hAnsi="Times New Roman" w:cs="Times New Roman"/>
          <w:sz w:val="28"/>
          <w:szCs w:val="28"/>
        </w:rPr>
        <w:t xml:space="preserve">следующих </w:t>
      </w:r>
      <w:r w:rsidRPr="00731FD9">
        <w:rPr>
          <w:rFonts w:ascii="Times New Roman" w:hAnsi="Times New Roman" w:cs="Times New Roman"/>
          <w:sz w:val="28"/>
          <w:szCs w:val="28"/>
        </w:rPr>
        <w:t>нормативных</w:t>
      </w:r>
      <w:r>
        <w:rPr>
          <w:rFonts w:ascii="Times New Roman" w:hAnsi="Times New Roman" w:cs="Times New Roman"/>
          <w:sz w:val="28"/>
          <w:szCs w:val="28"/>
        </w:rPr>
        <w:t xml:space="preserve"> правовых</w:t>
      </w:r>
      <w:r w:rsidRPr="00731FD9">
        <w:rPr>
          <w:rFonts w:ascii="Times New Roman" w:hAnsi="Times New Roman" w:cs="Times New Roman"/>
          <w:sz w:val="28"/>
          <w:szCs w:val="28"/>
        </w:rPr>
        <w:t xml:space="preserve"> документов:</w:t>
      </w:r>
    </w:p>
    <w:p w:rsidR="00731FD9" w:rsidRPr="00731FD9" w:rsidRDefault="00731FD9" w:rsidP="00731FD9">
      <w:pPr>
        <w:widowControl w:val="0"/>
        <w:numPr>
          <w:ilvl w:val="0"/>
          <w:numId w:val="14"/>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 Конституция Республики Беларусь;</w:t>
      </w:r>
    </w:p>
    <w:p w:rsidR="00731FD9" w:rsidRPr="00731FD9" w:rsidRDefault="00731FD9" w:rsidP="00731FD9">
      <w:pPr>
        <w:widowControl w:val="0"/>
        <w:numPr>
          <w:ilvl w:val="0"/>
          <w:numId w:val="14"/>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 Кодекс об образовании Республики Беларусь;</w:t>
      </w:r>
    </w:p>
    <w:p w:rsidR="00731FD9" w:rsidRPr="00731FD9" w:rsidRDefault="00731FD9" w:rsidP="00731FD9">
      <w:pPr>
        <w:widowControl w:val="0"/>
        <w:numPr>
          <w:ilvl w:val="0"/>
          <w:numId w:val="14"/>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bCs/>
          <w:sz w:val="28"/>
          <w:szCs w:val="28"/>
          <w:shd w:val="clear" w:color="auto" w:fill="FFFFFF"/>
        </w:rPr>
        <w:t xml:space="preserve"> Концепция и Программа</w:t>
      </w:r>
      <w:r w:rsidR="00567B57">
        <w:rPr>
          <w:rFonts w:ascii="Times New Roman" w:hAnsi="Times New Roman" w:cs="Times New Roman"/>
          <w:bCs/>
          <w:sz w:val="28"/>
          <w:szCs w:val="28"/>
          <w:shd w:val="clear" w:color="auto" w:fill="FFFFFF"/>
        </w:rPr>
        <w:t xml:space="preserve"> </w:t>
      </w:r>
      <w:r w:rsidRPr="00731FD9">
        <w:rPr>
          <w:rFonts w:ascii="Times New Roman" w:hAnsi="Times New Roman" w:cs="Times New Roman"/>
          <w:bCs/>
          <w:sz w:val="28"/>
          <w:szCs w:val="28"/>
          <w:shd w:val="clear" w:color="auto" w:fill="FFFFFF"/>
        </w:rPr>
        <w:t>непрерывного</w:t>
      </w:r>
      <w:r w:rsidR="00567B57">
        <w:rPr>
          <w:rFonts w:ascii="Times New Roman" w:hAnsi="Times New Roman" w:cs="Times New Roman"/>
          <w:bCs/>
          <w:sz w:val="28"/>
          <w:szCs w:val="28"/>
          <w:shd w:val="clear" w:color="auto" w:fill="FFFFFF"/>
        </w:rPr>
        <w:t xml:space="preserve"> </w:t>
      </w:r>
      <w:r w:rsidRPr="00731FD9">
        <w:rPr>
          <w:rFonts w:ascii="Times New Roman" w:hAnsi="Times New Roman" w:cs="Times New Roman"/>
          <w:bCs/>
          <w:sz w:val="28"/>
          <w:szCs w:val="28"/>
          <w:shd w:val="clear" w:color="auto" w:fill="FFFFFF"/>
        </w:rPr>
        <w:t xml:space="preserve">воспитания </w:t>
      </w:r>
      <w:r w:rsidRPr="00731FD9">
        <w:rPr>
          <w:rFonts w:ascii="Times New Roman" w:hAnsi="Times New Roman" w:cs="Times New Roman"/>
          <w:sz w:val="28"/>
          <w:szCs w:val="28"/>
          <w:shd w:val="clear" w:color="auto" w:fill="FFFFFF"/>
        </w:rPr>
        <w:t>детей и учащейся молодежи в</w:t>
      </w:r>
      <w:r w:rsidR="00567B57">
        <w:rPr>
          <w:rFonts w:ascii="Times New Roman" w:hAnsi="Times New Roman" w:cs="Times New Roman"/>
          <w:sz w:val="28"/>
          <w:szCs w:val="28"/>
          <w:shd w:val="clear" w:color="auto" w:fill="FFFFFF"/>
        </w:rPr>
        <w:t xml:space="preserve"> </w:t>
      </w:r>
      <w:r w:rsidRPr="00731FD9">
        <w:rPr>
          <w:rFonts w:ascii="Times New Roman" w:hAnsi="Times New Roman" w:cs="Times New Roman"/>
          <w:sz w:val="28"/>
          <w:szCs w:val="28"/>
          <w:shd w:val="clear" w:color="auto" w:fill="FFFFFF"/>
        </w:rPr>
        <w:t>Республике Беларусь на</w:t>
      </w:r>
      <w:r w:rsidR="00857936">
        <w:rPr>
          <w:rFonts w:ascii="Times New Roman" w:hAnsi="Times New Roman" w:cs="Times New Roman"/>
          <w:sz w:val="28"/>
          <w:szCs w:val="28"/>
          <w:shd w:val="clear" w:color="auto" w:fill="FFFFFF"/>
        </w:rPr>
        <w:t xml:space="preserve"> </w:t>
      </w:r>
      <w:r w:rsidR="00B34BAD">
        <w:rPr>
          <w:rFonts w:ascii="Times New Roman" w:hAnsi="Times New Roman" w:cs="Times New Roman"/>
          <w:bCs/>
          <w:sz w:val="28"/>
          <w:szCs w:val="28"/>
          <w:shd w:val="clear" w:color="auto" w:fill="FFFFFF"/>
        </w:rPr>
        <w:t>2021</w:t>
      </w:r>
      <w:r w:rsidR="00B34BAD">
        <w:rPr>
          <w:rFonts w:ascii="Times New Roman" w:hAnsi="Times New Roman" w:cs="Times New Roman"/>
          <w:sz w:val="28"/>
          <w:szCs w:val="28"/>
          <w:shd w:val="clear" w:color="auto" w:fill="FFFFFF"/>
        </w:rPr>
        <w:t xml:space="preserve"> – 2025</w:t>
      </w:r>
      <w:r w:rsidRPr="00731FD9">
        <w:rPr>
          <w:rFonts w:ascii="Times New Roman" w:hAnsi="Times New Roman" w:cs="Times New Roman"/>
          <w:sz w:val="28"/>
          <w:szCs w:val="28"/>
          <w:shd w:val="clear" w:color="auto" w:fill="FFFFFF"/>
        </w:rPr>
        <w:t xml:space="preserve"> гг;</w:t>
      </w:r>
    </w:p>
    <w:p w:rsidR="00731FD9" w:rsidRPr="00731FD9" w:rsidRDefault="00731FD9" w:rsidP="00731FD9">
      <w:pPr>
        <w:pStyle w:val="ac"/>
        <w:numPr>
          <w:ilvl w:val="0"/>
          <w:numId w:val="14"/>
        </w:numPr>
        <w:jc w:val="both"/>
        <w:rPr>
          <w:rFonts w:ascii="Times New Roman" w:hAnsi="Times New Roman"/>
          <w:sz w:val="28"/>
          <w:szCs w:val="28"/>
        </w:rPr>
      </w:pPr>
      <w:r w:rsidRPr="00731FD9">
        <w:rPr>
          <w:rFonts w:ascii="Times New Roman" w:hAnsi="Times New Roman"/>
          <w:sz w:val="28"/>
          <w:szCs w:val="28"/>
        </w:rPr>
        <w:t xml:space="preserve"> Положение о постоянно действующем Почётном Посту Памяти павших за Отечество у Вечного огня на площади Славы города Могилева;</w:t>
      </w:r>
    </w:p>
    <w:p w:rsidR="00B34BAD" w:rsidRDefault="00731FD9" w:rsidP="001C4B7E">
      <w:pPr>
        <w:pStyle w:val="2"/>
      </w:pPr>
      <w:r w:rsidRPr="00731FD9">
        <w:t xml:space="preserve"> Методические рекомендации по организации оказания помощи воинским частям Вооруженных Сил общеобразовательным учреждениям в допризывной подготовке и военно-патриотическом воспитании учащихся № 12-01-12/6102/дс от 15 декабря </w:t>
      </w:r>
      <w:smartTag w:uri="urn:schemas-microsoft-com:office:smarttags" w:element="metricconverter">
        <w:smartTagPr>
          <w:attr w:name="ProductID" w:val="2008 г"/>
        </w:smartTagPr>
        <w:r w:rsidRPr="00731FD9">
          <w:t>2008 г</w:t>
        </w:r>
      </w:smartTag>
      <w:r w:rsidRPr="00731FD9">
        <w:t>.</w:t>
      </w:r>
      <w:r w:rsidR="00B34BAD">
        <w:t>;</w:t>
      </w:r>
    </w:p>
    <w:p w:rsidR="00B34BAD" w:rsidRPr="00195A3A" w:rsidRDefault="00401751" w:rsidP="001C4B7E">
      <w:pPr>
        <w:pStyle w:val="2"/>
      </w:pPr>
      <w:r>
        <w:t xml:space="preserve">- </w:t>
      </w:r>
      <w:r w:rsidR="00B34BAD" w:rsidRPr="00195A3A">
        <w:t>Инструктивно-методическое письмо</w:t>
      </w:r>
      <w:r>
        <w:t xml:space="preserve"> </w:t>
      </w:r>
      <w:r w:rsidR="00B34BAD" w:rsidRPr="00195A3A">
        <w:t xml:space="preserve">«Особенности организации социальной, воспитательной и идеологической работы в учреждениях общего среднего образования </w:t>
      </w:r>
    </w:p>
    <w:p w:rsidR="00B34BAD" w:rsidRPr="00195A3A" w:rsidRDefault="00B34BAD" w:rsidP="001C4B7E">
      <w:pPr>
        <w:pStyle w:val="2"/>
      </w:pPr>
      <w:r w:rsidRPr="00195A3A">
        <w:t>в 2021/2022 учебном году»</w:t>
      </w:r>
    </w:p>
    <w:p w:rsidR="00B34BAD" w:rsidRPr="00731FD9" w:rsidRDefault="00B34BAD" w:rsidP="001C4B7E">
      <w:pPr>
        <w:pStyle w:val="2"/>
      </w:pPr>
    </w:p>
    <w:p w:rsidR="007505B1" w:rsidRPr="007505B1" w:rsidRDefault="007505B1" w:rsidP="00E37AC6">
      <w:pPr>
        <w:pStyle w:val="ae"/>
        <w:ind w:firstLine="700"/>
        <w:rPr>
          <w:szCs w:val="28"/>
        </w:rPr>
      </w:pPr>
      <w:r w:rsidRPr="007505B1">
        <w:rPr>
          <w:color w:val="000000"/>
          <w:szCs w:val="28"/>
        </w:rPr>
        <w:t>К несению Вахты Памяти на Посту привлекаются учебные заведения города в соответствии с графиками, утверждаемыми заместителями глав администраций районов города.</w:t>
      </w:r>
      <w:r w:rsidRPr="007505B1">
        <w:rPr>
          <w:szCs w:val="28"/>
        </w:rPr>
        <w:t xml:space="preserve"> </w:t>
      </w:r>
    </w:p>
    <w:p w:rsidR="001C4B7E" w:rsidRPr="00195A3A" w:rsidRDefault="00B778D4" w:rsidP="001C4B7E">
      <w:pPr>
        <w:pStyle w:val="2"/>
      </w:pPr>
      <w:r>
        <w:t>При</w:t>
      </w:r>
      <w:r w:rsidRPr="00B778D4">
        <w:t xml:space="preserve"> подготовке Почётного</w:t>
      </w:r>
      <w:r>
        <w:t xml:space="preserve"> караула к несению Вахты Памяти </w:t>
      </w:r>
      <w:r w:rsidRPr="00B778D4">
        <w:t xml:space="preserve">у Вечного огня на площади Славы г. Могилёва </w:t>
      </w:r>
      <w:r w:rsidR="007505B1" w:rsidRPr="00B778D4">
        <w:t xml:space="preserve">в учебном заведении заместителем директора по воспитательной работе планируется </w:t>
      </w:r>
      <w:r w:rsidRPr="00B778D4">
        <w:t>организационная, воспитательная работа</w:t>
      </w:r>
      <w:r w:rsidR="001C4B7E" w:rsidRPr="001C4B7E">
        <w:t xml:space="preserve"> </w:t>
      </w:r>
      <w:r w:rsidR="001C4B7E">
        <w:t xml:space="preserve">с учетом рекомендаций Инструктивно-методического письма </w:t>
      </w:r>
      <w:r w:rsidR="001C4B7E" w:rsidRPr="00195A3A">
        <w:t>«Особенности организации социальной, воспитательной и идеологической работы в учреждениях общего среднего образования в 2021/2022 учебном году»</w:t>
      </w:r>
      <w:r w:rsidR="001C4B7E">
        <w:t>.</w:t>
      </w:r>
    </w:p>
    <w:p w:rsidR="00731FD9" w:rsidRPr="00E37AC6" w:rsidRDefault="00B778D4" w:rsidP="00E37AC6">
      <w:pPr>
        <w:pStyle w:val="ae"/>
        <w:ind w:firstLine="700"/>
        <w:rPr>
          <w:szCs w:val="28"/>
        </w:rPr>
      </w:pPr>
      <w:r w:rsidRPr="00BB4851">
        <w:rPr>
          <w:szCs w:val="28"/>
        </w:rPr>
        <w:t xml:space="preserve">Неделя заступления Почётного караула на Почётный Пост Памяти </w:t>
      </w:r>
      <w:r w:rsidRPr="00BB4851">
        <w:rPr>
          <w:bCs/>
          <w:szCs w:val="28"/>
        </w:rPr>
        <w:t>павших</w:t>
      </w:r>
      <w:r w:rsidR="00567B57">
        <w:rPr>
          <w:bCs/>
          <w:szCs w:val="28"/>
        </w:rPr>
        <w:t xml:space="preserve"> </w:t>
      </w:r>
      <w:r w:rsidRPr="00BB4851">
        <w:rPr>
          <w:szCs w:val="28"/>
        </w:rPr>
        <w:t>за Отечество в учебном заведении объявляется Неделей</w:t>
      </w:r>
      <w:r w:rsidR="007505B1">
        <w:rPr>
          <w:szCs w:val="28"/>
        </w:rPr>
        <w:t xml:space="preserve"> Вахты</w:t>
      </w:r>
      <w:r w:rsidRPr="00BB4851">
        <w:rPr>
          <w:szCs w:val="28"/>
        </w:rPr>
        <w:t xml:space="preserve"> Памяти. Она включает мероприятия по подготовке Почётного караула, мероприятия гражданско</w:t>
      </w:r>
      <w:r w:rsidR="007505B1">
        <w:rPr>
          <w:szCs w:val="28"/>
        </w:rPr>
        <w:t xml:space="preserve">й и </w:t>
      </w:r>
      <w:r w:rsidRPr="00BB4851">
        <w:rPr>
          <w:szCs w:val="28"/>
        </w:rPr>
        <w:t>патриотической направленности, в которых принимают участие уча</w:t>
      </w:r>
      <w:r>
        <w:rPr>
          <w:szCs w:val="28"/>
        </w:rPr>
        <w:t xml:space="preserve">щиеся всего учебного заведения. </w:t>
      </w:r>
      <w:r w:rsidR="00731FD9" w:rsidRPr="00731FD9">
        <w:rPr>
          <w:szCs w:val="28"/>
        </w:rPr>
        <w:t>Проведение Недели Вахты Памяти включается в соответствующий раздел годового плана работы учебн</w:t>
      </w:r>
      <w:r w:rsidR="007505B1">
        <w:rPr>
          <w:szCs w:val="28"/>
        </w:rPr>
        <w:t>ого заведения. План проведения Н</w:t>
      </w:r>
      <w:r w:rsidR="00731FD9" w:rsidRPr="00731FD9">
        <w:rPr>
          <w:szCs w:val="28"/>
        </w:rPr>
        <w:t>едели составляется и утверждается в учебном заведении не позднее, чем за месяц до выделения Почетного караула для несения Вахты Памяти (</w:t>
      </w:r>
      <w:r>
        <w:rPr>
          <w:szCs w:val="28"/>
        </w:rPr>
        <w:t>согласно графика)</w:t>
      </w:r>
      <w:r w:rsidR="00731FD9" w:rsidRPr="00731FD9">
        <w:rPr>
          <w:szCs w:val="28"/>
        </w:rPr>
        <w:t>.</w:t>
      </w:r>
      <w:r w:rsidR="007505B1">
        <w:rPr>
          <w:szCs w:val="28"/>
        </w:rPr>
        <w:t xml:space="preserve"> </w:t>
      </w:r>
      <w:r w:rsidR="00731FD9" w:rsidRPr="00731FD9">
        <w:rPr>
          <w:szCs w:val="28"/>
        </w:rPr>
        <w:t>План проведения Недели Вахты Памяти должен состоять из двух разделов:</w:t>
      </w:r>
    </w:p>
    <w:p w:rsidR="00731FD9" w:rsidRPr="00731FD9" w:rsidRDefault="00731FD9" w:rsidP="00731FD9">
      <w:pPr>
        <w:widowControl w:val="0"/>
        <w:numPr>
          <w:ilvl w:val="0"/>
          <w:numId w:val="15"/>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мероприятия по подготовке Н</w:t>
      </w:r>
      <w:r w:rsidR="007505B1">
        <w:rPr>
          <w:rFonts w:ascii="Times New Roman" w:hAnsi="Times New Roman" w:cs="Times New Roman"/>
          <w:sz w:val="28"/>
          <w:szCs w:val="28"/>
        </w:rPr>
        <w:t>едели Вахты Памяти, подготовке П</w:t>
      </w:r>
      <w:r w:rsidRPr="00731FD9">
        <w:rPr>
          <w:rFonts w:ascii="Times New Roman" w:hAnsi="Times New Roman" w:cs="Times New Roman"/>
          <w:sz w:val="28"/>
          <w:szCs w:val="28"/>
        </w:rPr>
        <w:t>очетного караула;</w:t>
      </w:r>
    </w:p>
    <w:p w:rsidR="00731FD9" w:rsidRPr="00731FD9" w:rsidRDefault="00731FD9" w:rsidP="00731FD9">
      <w:pPr>
        <w:widowControl w:val="0"/>
        <w:numPr>
          <w:ilvl w:val="0"/>
          <w:numId w:val="15"/>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мероприятия, проводимые в учебном заведении в ходе всей Недели Вахты Памяти.</w:t>
      </w:r>
    </w:p>
    <w:p w:rsidR="00B778D4" w:rsidRDefault="00731FD9" w:rsidP="00401751">
      <w:pPr>
        <w:spacing w:after="0" w:line="240" w:lineRule="auto"/>
        <w:ind w:firstLine="709"/>
        <w:jc w:val="both"/>
        <w:rPr>
          <w:rFonts w:ascii="Times New Roman" w:hAnsi="Times New Roman" w:cs="Times New Roman"/>
          <w:sz w:val="28"/>
          <w:szCs w:val="28"/>
        </w:rPr>
      </w:pPr>
      <w:r w:rsidRPr="00731FD9">
        <w:rPr>
          <w:rFonts w:ascii="Times New Roman" w:hAnsi="Times New Roman" w:cs="Times New Roman"/>
          <w:sz w:val="28"/>
          <w:szCs w:val="28"/>
        </w:rPr>
        <w:t xml:space="preserve">Не менее чем за </w:t>
      </w:r>
      <w:r w:rsidRPr="00B778D4">
        <w:rPr>
          <w:rFonts w:ascii="Times New Roman" w:hAnsi="Times New Roman" w:cs="Times New Roman"/>
          <w:sz w:val="28"/>
          <w:szCs w:val="28"/>
        </w:rPr>
        <w:t>три недели</w:t>
      </w:r>
      <w:r w:rsidRPr="00731FD9">
        <w:rPr>
          <w:rFonts w:ascii="Times New Roman" w:hAnsi="Times New Roman" w:cs="Times New Roman"/>
          <w:sz w:val="28"/>
          <w:szCs w:val="28"/>
        </w:rPr>
        <w:t xml:space="preserve"> до заступ</w:t>
      </w:r>
      <w:r>
        <w:rPr>
          <w:rFonts w:ascii="Times New Roman" w:hAnsi="Times New Roman" w:cs="Times New Roman"/>
          <w:sz w:val="28"/>
          <w:szCs w:val="28"/>
        </w:rPr>
        <w:t xml:space="preserve">ления Почетного караула на Пост </w:t>
      </w:r>
      <w:r w:rsidRPr="00731FD9">
        <w:rPr>
          <w:rFonts w:ascii="Times New Roman" w:hAnsi="Times New Roman" w:cs="Times New Roman"/>
          <w:sz w:val="28"/>
          <w:szCs w:val="28"/>
        </w:rPr>
        <w:t>утвержденный план доводится до всех учащихся и педагогов</w:t>
      </w:r>
      <w:r w:rsidR="00B778D4">
        <w:rPr>
          <w:rFonts w:ascii="Times New Roman" w:hAnsi="Times New Roman" w:cs="Times New Roman"/>
          <w:sz w:val="28"/>
          <w:szCs w:val="28"/>
        </w:rPr>
        <w:t xml:space="preserve"> учебного заведения</w:t>
      </w:r>
      <w:r w:rsidRPr="00731FD9">
        <w:rPr>
          <w:rFonts w:ascii="Times New Roman" w:hAnsi="Times New Roman" w:cs="Times New Roman"/>
          <w:sz w:val="28"/>
          <w:szCs w:val="28"/>
        </w:rPr>
        <w:t xml:space="preserve">. </w:t>
      </w:r>
    </w:p>
    <w:p w:rsidR="00731FD9" w:rsidRPr="00731FD9" w:rsidRDefault="00731FD9" w:rsidP="00E37AC6">
      <w:pPr>
        <w:pStyle w:val="ac"/>
        <w:ind w:firstLine="540"/>
        <w:jc w:val="both"/>
        <w:rPr>
          <w:rFonts w:ascii="Times New Roman" w:hAnsi="Times New Roman"/>
          <w:sz w:val="28"/>
          <w:szCs w:val="28"/>
        </w:rPr>
      </w:pPr>
      <w:r w:rsidRPr="00E37AC6">
        <w:rPr>
          <w:rFonts w:ascii="Times New Roman" w:hAnsi="Times New Roman"/>
          <w:sz w:val="28"/>
          <w:szCs w:val="28"/>
        </w:rPr>
        <w:lastRenderedPageBreak/>
        <w:t xml:space="preserve">На основании Положения </w:t>
      </w:r>
      <w:r w:rsidR="00E37AC6">
        <w:rPr>
          <w:rFonts w:ascii="Times New Roman" w:hAnsi="Times New Roman"/>
          <w:sz w:val="28"/>
          <w:szCs w:val="28"/>
        </w:rPr>
        <w:t xml:space="preserve">о постоянно действующем </w:t>
      </w:r>
      <w:r w:rsidR="00E37AC6" w:rsidRPr="00E37AC6">
        <w:rPr>
          <w:rFonts w:ascii="Times New Roman" w:hAnsi="Times New Roman"/>
          <w:sz w:val="28"/>
          <w:szCs w:val="28"/>
        </w:rPr>
        <w:t>Почётном Посту Памяти павших за Отечество</w:t>
      </w:r>
      <w:r w:rsidR="00567B57">
        <w:rPr>
          <w:rFonts w:ascii="Times New Roman" w:hAnsi="Times New Roman"/>
          <w:sz w:val="28"/>
          <w:szCs w:val="28"/>
        </w:rPr>
        <w:t xml:space="preserve"> </w:t>
      </w:r>
      <w:r>
        <w:rPr>
          <w:rFonts w:ascii="Times New Roman" w:hAnsi="Times New Roman"/>
          <w:sz w:val="28"/>
          <w:szCs w:val="28"/>
        </w:rPr>
        <w:t xml:space="preserve">и графика несения Вахты Памяти </w:t>
      </w:r>
      <w:r w:rsidRPr="00731FD9">
        <w:rPr>
          <w:rFonts w:ascii="Times New Roman" w:hAnsi="Times New Roman"/>
          <w:sz w:val="28"/>
          <w:szCs w:val="28"/>
        </w:rPr>
        <w:t>в учебном завед</w:t>
      </w:r>
      <w:r>
        <w:rPr>
          <w:rFonts w:ascii="Times New Roman" w:hAnsi="Times New Roman"/>
          <w:sz w:val="28"/>
          <w:szCs w:val="28"/>
        </w:rPr>
        <w:t>ении издается приказ директора «</w:t>
      </w:r>
      <w:r w:rsidRPr="00731FD9">
        <w:rPr>
          <w:rFonts w:ascii="Times New Roman" w:hAnsi="Times New Roman"/>
          <w:sz w:val="28"/>
          <w:szCs w:val="28"/>
        </w:rPr>
        <w:t>О проведении Недели Вахты Памяти</w:t>
      </w:r>
      <w:r>
        <w:rPr>
          <w:rFonts w:ascii="Times New Roman" w:hAnsi="Times New Roman"/>
          <w:sz w:val="28"/>
          <w:szCs w:val="28"/>
        </w:rPr>
        <w:t xml:space="preserve"> и подготовке </w:t>
      </w:r>
      <w:r w:rsidR="007505B1">
        <w:rPr>
          <w:rFonts w:ascii="Times New Roman" w:hAnsi="Times New Roman"/>
          <w:sz w:val="28"/>
          <w:szCs w:val="28"/>
        </w:rPr>
        <w:t>П</w:t>
      </w:r>
      <w:r>
        <w:rPr>
          <w:rFonts w:ascii="Times New Roman" w:hAnsi="Times New Roman"/>
          <w:sz w:val="28"/>
          <w:szCs w:val="28"/>
        </w:rPr>
        <w:t>оч</w:t>
      </w:r>
      <w:r w:rsidR="007505B1">
        <w:rPr>
          <w:rFonts w:ascii="Times New Roman" w:hAnsi="Times New Roman"/>
          <w:sz w:val="28"/>
          <w:szCs w:val="28"/>
        </w:rPr>
        <w:t>ё</w:t>
      </w:r>
      <w:r>
        <w:rPr>
          <w:rFonts w:ascii="Times New Roman" w:hAnsi="Times New Roman"/>
          <w:sz w:val="28"/>
          <w:szCs w:val="28"/>
        </w:rPr>
        <w:t>тного караула»</w:t>
      </w:r>
      <w:r w:rsidRPr="00731FD9">
        <w:rPr>
          <w:rFonts w:ascii="Times New Roman" w:hAnsi="Times New Roman"/>
          <w:sz w:val="28"/>
          <w:szCs w:val="28"/>
        </w:rPr>
        <w:t>. В приказе утверждается состав караула и назначается педагог, ответственный за жиз</w:t>
      </w:r>
      <w:r>
        <w:rPr>
          <w:rFonts w:ascii="Times New Roman" w:hAnsi="Times New Roman"/>
          <w:sz w:val="28"/>
          <w:szCs w:val="28"/>
        </w:rPr>
        <w:t>н</w:t>
      </w:r>
      <w:r w:rsidR="00E37AC6">
        <w:rPr>
          <w:rFonts w:ascii="Times New Roman" w:hAnsi="Times New Roman"/>
          <w:sz w:val="28"/>
          <w:szCs w:val="28"/>
        </w:rPr>
        <w:t>ь</w:t>
      </w:r>
      <w:r>
        <w:rPr>
          <w:rFonts w:ascii="Times New Roman" w:hAnsi="Times New Roman"/>
          <w:sz w:val="28"/>
          <w:szCs w:val="28"/>
        </w:rPr>
        <w:t xml:space="preserve"> и здоровь</w:t>
      </w:r>
      <w:r w:rsidR="00E37AC6">
        <w:rPr>
          <w:rFonts w:ascii="Times New Roman" w:hAnsi="Times New Roman"/>
          <w:sz w:val="28"/>
          <w:szCs w:val="28"/>
        </w:rPr>
        <w:t>е</w:t>
      </w:r>
      <w:r>
        <w:rPr>
          <w:rFonts w:ascii="Times New Roman" w:hAnsi="Times New Roman"/>
          <w:sz w:val="28"/>
          <w:szCs w:val="28"/>
        </w:rPr>
        <w:t xml:space="preserve"> учащихся на П</w:t>
      </w:r>
      <w:r w:rsidRPr="00731FD9">
        <w:rPr>
          <w:rFonts w:ascii="Times New Roman" w:hAnsi="Times New Roman"/>
          <w:sz w:val="28"/>
          <w:szCs w:val="28"/>
        </w:rPr>
        <w:t>осту, соблюдение мер безопасности, индивидуальн</w:t>
      </w:r>
      <w:r>
        <w:rPr>
          <w:rFonts w:ascii="Times New Roman" w:hAnsi="Times New Roman"/>
          <w:sz w:val="28"/>
          <w:szCs w:val="28"/>
        </w:rPr>
        <w:t>ую воспитательную работу на П</w:t>
      </w:r>
      <w:r w:rsidRPr="00731FD9">
        <w:rPr>
          <w:rFonts w:ascii="Times New Roman" w:hAnsi="Times New Roman"/>
          <w:sz w:val="28"/>
          <w:szCs w:val="28"/>
        </w:rPr>
        <w:t xml:space="preserve">осту. </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Почётный караул учебного заведения формируется на основе широкой гласности с учетом желания подростка нести Вахту на Посту и согласия его родителей, состояния его здоровья по согласованию с медработником учебного заведения. Соответствующие этим требованиям кандидатуры рассматриваются и утверждаются на общих собраниях классов (групп). Окончательный состав караула, как правило, должен включать представителей всех классов (групп) учебного заведения. </w:t>
      </w:r>
      <w:r>
        <w:rPr>
          <w:rFonts w:ascii="Times New Roman" w:hAnsi="Times New Roman" w:cs="Times New Roman"/>
          <w:sz w:val="28"/>
          <w:szCs w:val="28"/>
        </w:rPr>
        <w:t>Д</w:t>
      </w:r>
      <w:r w:rsidRPr="00731FD9">
        <w:rPr>
          <w:rFonts w:ascii="Times New Roman" w:hAnsi="Times New Roman" w:cs="Times New Roman"/>
          <w:sz w:val="28"/>
          <w:szCs w:val="28"/>
        </w:rPr>
        <w:t>ля несения Вахты</w:t>
      </w:r>
      <w:r>
        <w:rPr>
          <w:rFonts w:ascii="Times New Roman" w:hAnsi="Times New Roman" w:cs="Times New Roman"/>
          <w:sz w:val="28"/>
          <w:szCs w:val="28"/>
        </w:rPr>
        <w:t xml:space="preserve"> Памяти</w:t>
      </w:r>
      <w:r w:rsidRPr="00731FD9">
        <w:rPr>
          <w:rFonts w:ascii="Times New Roman" w:hAnsi="Times New Roman" w:cs="Times New Roman"/>
          <w:sz w:val="28"/>
          <w:szCs w:val="28"/>
        </w:rPr>
        <w:t xml:space="preserve"> подбираются учащиеся ростом </w:t>
      </w:r>
      <w:r w:rsidRPr="00E37AC6">
        <w:rPr>
          <w:rFonts w:ascii="Times New Roman" w:hAnsi="Times New Roman" w:cs="Times New Roman"/>
          <w:sz w:val="28"/>
          <w:szCs w:val="28"/>
        </w:rPr>
        <w:t xml:space="preserve">165 – </w:t>
      </w:r>
      <w:smartTag w:uri="urn:schemas-microsoft-com:office:smarttags" w:element="metricconverter">
        <w:smartTagPr>
          <w:attr w:name="ProductID" w:val="180 см"/>
        </w:smartTagPr>
        <w:r w:rsidRPr="00E37AC6">
          <w:rPr>
            <w:rFonts w:ascii="Times New Roman" w:hAnsi="Times New Roman" w:cs="Times New Roman"/>
            <w:sz w:val="28"/>
            <w:szCs w:val="28"/>
          </w:rPr>
          <w:t>180 см</w:t>
        </w:r>
      </w:smartTag>
      <w:r w:rsidRPr="00E37AC6">
        <w:rPr>
          <w:rFonts w:ascii="Times New Roman" w:hAnsi="Times New Roman" w:cs="Times New Roman"/>
          <w:sz w:val="28"/>
          <w:szCs w:val="28"/>
        </w:rPr>
        <w:t>.</w:t>
      </w:r>
    </w:p>
    <w:p w:rsidR="00731FD9" w:rsidRPr="00731FD9" w:rsidRDefault="002C0344" w:rsidP="00731FD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Деятельность </w:t>
      </w:r>
      <w:r w:rsidR="00731FD9" w:rsidRPr="00731FD9">
        <w:rPr>
          <w:rFonts w:ascii="Times New Roman" w:hAnsi="Times New Roman" w:cs="Times New Roman"/>
          <w:sz w:val="28"/>
          <w:szCs w:val="28"/>
        </w:rPr>
        <w:t>Почетного караула осно</w:t>
      </w:r>
      <w:r>
        <w:rPr>
          <w:rFonts w:ascii="Times New Roman" w:hAnsi="Times New Roman" w:cs="Times New Roman"/>
          <w:sz w:val="28"/>
          <w:szCs w:val="28"/>
        </w:rPr>
        <w:t>вана на принципе самоуправления.</w:t>
      </w:r>
      <w:r w:rsidR="00731FD9" w:rsidRPr="00731FD9">
        <w:rPr>
          <w:rFonts w:ascii="Times New Roman" w:hAnsi="Times New Roman" w:cs="Times New Roman"/>
          <w:sz w:val="28"/>
          <w:szCs w:val="28"/>
        </w:rPr>
        <w:t xml:space="preserve"> </w:t>
      </w:r>
      <w:r>
        <w:rPr>
          <w:rFonts w:ascii="Times New Roman" w:hAnsi="Times New Roman" w:cs="Times New Roman"/>
          <w:sz w:val="28"/>
          <w:szCs w:val="28"/>
        </w:rPr>
        <w:t>Н</w:t>
      </w:r>
      <w:r w:rsidRPr="00731FD9">
        <w:rPr>
          <w:rFonts w:ascii="Times New Roman" w:hAnsi="Times New Roman" w:cs="Times New Roman"/>
          <w:sz w:val="28"/>
          <w:szCs w:val="28"/>
        </w:rPr>
        <w:t xml:space="preserve">еобходимо </w:t>
      </w:r>
      <w:r w:rsidR="00731FD9" w:rsidRPr="00731FD9">
        <w:rPr>
          <w:rFonts w:ascii="Times New Roman" w:hAnsi="Times New Roman" w:cs="Times New Roman"/>
          <w:sz w:val="28"/>
          <w:szCs w:val="28"/>
        </w:rPr>
        <w:t xml:space="preserve">особое внимание обратить на качественный подбор начальника караула, дежурного по караулу и старших смен. К формированию караула следует привлечь классных руководителей, </w:t>
      </w:r>
      <w:r>
        <w:rPr>
          <w:rFonts w:ascii="Times New Roman" w:hAnsi="Times New Roman" w:cs="Times New Roman"/>
          <w:sz w:val="28"/>
          <w:szCs w:val="28"/>
        </w:rPr>
        <w:t>педагогов-</w:t>
      </w:r>
      <w:r w:rsidR="00731FD9" w:rsidRPr="00731FD9">
        <w:rPr>
          <w:rFonts w:ascii="Times New Roman" w:hAnsi="Times New Roman" w:cs="Times New Roman"/>
          <w:sz w:val="28"/>
          <w:szCs w:val="28"/>
        </w:rPr>
        <w:t xml:space="preserve">психологов, </w:t>
      </w:r>
      <w:r w:rsidR="00731FD9">
        <w:rPr>
          <w:rFonts w:ascii="Times New Roman" w:hAnsi="Times New Roman" w:cs="Times New Roman"/>
          <w:sz w:val="28"/>
          <w:szCs w:val="28"/>
        </w:rPr>
        <w:t xml:space="preserve">педагогов социальных </w:t>
      </w:r>
      <w:r w:rsidR="00731FD9" w:rsidRPr="00731FD9">
        <w:rPr>
          <w:rFonts w:ascii="Times New Roman" w:hAnsi="Times New Roman" w:cs="Times New Roman"/>
          <w:sz w:val="28"/>
          <w:szCs w:val="28"/>
        </w:rPr>
        <w:t>учебного заведения. Кандидатуры начальника караула и дежурного по караулу утверждаются общим собранием сформированного караула.</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Окончательный состав Почётного караула должен быть сформирован </w:t>
      </w:r>
      <w:r w:rsidRPr="00E37AC6">
        <w:rPr>
          <w:rFonts w:ascii="Times New Roman" w:hAnsi="Times New Roman" w:cs="Times New Roman"/>
          <w:sz w:val="28"/>
          <w:szCs w:val="28"/>
        </w:rPr>
        <w:t xml:space="preserve">за </w:t>
      </w:r>
      <w:r w:rsidR="00F16573">
        <w:rPr>
          <w:rFonts w:ascii="Times New Roman" w:hAnsi="Times New Roman" w:cs="Times New Roman"/>
          <w:sz w:val="28"/>
          <w:szCs w:val="28"/>
        </w:rPr>
        <w:t xml:space="preserve">месяц </w:t>
      </w:r>
      <w:r w:rsidRPr="00731FD9">
        <w:rPr>
          <w:rFonts w:ascii="Times New Roman" w:hAnsi="Times New Roman" w:cs="Times New Roman"/>
          <w:sz w:val="28"/>
          <w:szCs w:val="28"/>
        </w:rPr>
        <w:t>до его заступления на Пост</w:t>
      </w:r>
      <w:r w:rsidR="00E37AC6">
        <w:rPr>
          <w:rFonts w:ascii="Times New Roman" w:hAnsi="Times New Roman" w:cs="Times New Roman"/>
          <w:sz w:val="28"/>
          <w:szCs w:val="28"/>
        </w:rPr>
        <w:t xml:space="preserve"> Памяти</w:t>
      </w:r>
      <w:r w:rsidRPr="00731FD9">
        <w:rPr>
          <w:rFonts w:ascii="Times New Roman" w:hAnsi="Times New Roman" w:cs="Times New Roman"/>
          <w:sz w:val="28"/>
          <w:szCs w:val="28"/>
        </w:rPr>
        <w:t>. С этого времени начинается его практическая подготовка к несению Вахты на Посту</w:t>
      </w:r>
      <w:r w:rsidR="00E37AC6">
        <w:rPr>
          <w:rFonts w:ascii="Times New Roman" w:hAnsi="Times New Roman" w:cs="Times New Roman"/>
          <w:sz w:val="28"/>
          <w:szCs w:val="28"/>
        </w:rPr>
        <w:t>.</w:t>
      </w:r>
    </w:p>
    <w:p w:rsidR="00731FD9" w:rsidRPr="00F16573" w:rsidRDefault="00F16573" w:rsidP="00F16573">
      <w:pPr>
        <w:spacing w:after="0" w:line="240" w:lineRule="auto"/>
        <w:ind w:firstLine="697"/>
        <w:jc w:val="both"/>
        <w:rPr>
          <w:rFonts w:ascii="Times New Roman" w:hAnsi="Times New Roman"/>
          <w:sz w:val="28"/>
          <w:szCs w:val="28"/>
        </w:rPr>
      </w:pPr>
      <w:r>
        <w:rPr>
          <w:rFonts w:ascii="Times New Roman" w:hAnsi="Times New Roman"/>
          <w:sz w:val="28"/>
          <w:szCs w:val="28"/>
        </w:rPr>
        <w:t>Е</w:t>
      </w:r>
      <w:r w:rsidRPr="00BB4851">
        <w:rPr>
          <w:rFonts w:ascii="Times New Roman" w:hAnsi="Times New Roman"/>
          <w:sz w:val="28"/>
          <w:szCs w:val="28"/>
        </w:rPr>
        <w:t>жедневно до заступления на Пост караул в полном составе во внеурочное время тренируется в выполнении установленных на Посту торжественных ритуалов</w:t>
      </w:r>
      <w:r w:rsidR="007505B1">
        <w:rPr>
          <w:rFonts w:ascii="Times New Roman" w:hAnsi="Times New Roman"/>
          <w:sz w:val="28"/>
          <w:szCs w:val="28"/>
        </w:rPr>
        <w:t xml:space="preserve"> </w:t>
      </w:r>
      <w:r w:rsidRPr="00BB4851">
        <w:rPr>
          <w:rFonts w:ascii="Times New Roman" w:hAnsi="Times New Roman"/>
          <w:sz w:val="28"/>
          <w:szCs w:val="28"/>
        </w:rPr>
        <w:t>(ритуал движения походным шагом, ритуал движения торжественным шагом, ритуал заступления почётного караула на Пост и принятие Торжественной клятвы, ритуал «Минута Памяти», ритуал смены часовых на Посту, ритуал смены караула после за</w:t>
      </w:r>
      <w:r>
        <w:rPr>
          <w:rFonts w:ascii="Times New Roman" w:hAnsi="Times New Roman"/>
          <w:sz w:val="28"/>
          <w:szCs w:val="28"/>
        </w:rPr>
        <w:t>вершения Вахты Памяти на Посту)</w:t>
      </w:r>
      <w:r w:rsidRPr="00BB4851">
        <w:rPr>
          <w:rFonts w:ascii="Times New Roman" w:hAnsi="Times New Roman"/>
          <w:sz w:val="28"/>
          <w:szCs w:val="28"/>
        </w:rPr>
        <w:t xml:space="preserve">, добиваясь слаженности в действиях всего состава и сменах. Занятия проводятся начальником караула в присутствии лица, ответственного по приказу директора учебного заведения за подготовку караула. Учащиеся изучают правила внутреннего порядка и поведения на Почетном Посту, должностные обязанности участников Вахты Памяти, </w:t>
      </w:r>
      <w:r>
        <w:rPr>
          <w:rFonts w:ascii="Times New Roman" w:hAnsi="Times New Roman"/>
          <w:sz w:val="28"/>
          <w:szCs w:val="28"/>
        </w:rPr>
        <w:t>учат текст Т</w:t>
      </w:r>
      <w:r w:rsidRPr="00BB4851">
        <w:rPr>
          <w:rFonts w:ascii="Times New Roman" w:hAnsi="Times New Roman"/>
          <w:sz w:val="28"/>
          <w:szCs w:val="28"/>
        </w:rPr>
        <w:t>оржественной клятвы</w:t>
      </w:r>
      <w:r>
        <w:rPr>
          <w:rFonts w:ascii="Times New Roman" w:hAnsi="Times New Roman"/>
          <w:sz w:val="28"/>
          <w:szCs w:val="28"/>
        </w:rPr>
        <w:t xml:space="preserve">. </w:t>
      </w:r>
      <w:r w:rsidR="00731FD9" w:rsidRPr="00731FD9">
        <w:rPr>
          <w:rFonts w:ascii="Times New Roman" w:hAnsi="Times New Roman" w:cs="Times New Roman"/>
          <w:sz w:val="28"/>
          <w:szCs w:val="28"/>
        </w:rPr>
        <w:t>На занятия в целях оказания методической помощи может приглашаться начальник Почетного Поста</w:t>
      </w:r>
      <w:r>
        <w:rPr>
          <w:rFonts w:ascii="Times New Roman" w:hAnsi="Times New Roman" w:cs="Times New Roman"/>
          <w:sz w:val="28"/>
          <w:szCs w:val="28"/>
        </w:rPr>
        <w:t xml:space="preserve"> Памяти</w:t>
      </w:r>
      <w:r w:rsidR="00451C05">
        <w:rPr>
          <w:rFonts w:ascii="Times New Roman" w:hAnsi="Times New Roman" w:cs="Times New Roman"/>
          <w:sz w:val="28"/>
          <w:szCs w:val="28"/>
        </w:rPr>
        <w:t xml:space="preserve"> (педагог дополнительного образования клубного объединения участников Вахты Памяти «Отечество»)</w:t>
      </w:r>
      <w:r w:rsidR="00731FD9" w:rsidRPr="00731FD9">
        <w:rPr>
          <w:rFonts w:ascii="Times New Roman" w:hAnsi="Times New Roman" w:cs="Times New Roman"/>
          <w:sz w:val="28"/>
          <w:szCs w:val="28"/>
        </w:rPr>
        <w:t>.</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Одновременно в школе ведется морально-</w:t>
      </w:r>
      <w:r w:rsidR="0016559E">
        <w:rPr>
          <w:rFonts w:ascii="Times New Roman" w:hAnsi="Times New Roman" w:cs="Times New Roman"/>
          <w:sz w:val="28"/>
          <w:szCs w:val="28"/>
        </w:rPr>
        <w:t>психологическая</w:t>
      </w:r>
      <w:r w:rsidRPr="00731FD9">
        <w:rPr>
          <w:rFonts w:ascii="Times New Roman" w:hAnsi="Times New Roman" w:cs="Times New Roman"/>
          <w:sz w:val="28"/>
          <w:szCs w:val="28"/>
        </w:rPr>
        <w:t xml:space="preserve"> подготовка учащихся к заступлению на Пост</w:t>
      </w:r>
      <w:r w:rsidR="00F16573">
        <w:rPr>
          <w:rFonts w:ascii="Times New Roman" w:hAnsi="Times New Roman" w:cs="Times New Roman"/>
          <w:sz w:val="28"/>
          <w:szCs w:val="28"/>
        </w:rPr>
        <w:t xml:space="preserve"> Памяти</w:t>
      </w:r>
      <w:r w:rsidRPr="00731FD9">
        <w:rPr>
          <w:rFonts w:ascii="Times New Roman" w:hAnsi="Times New Roman" w:cs="Times New Roman"/>
          <w:sz w:val="28"/>
          <w:szCs w:val="28"/>
        </w:rPr>
        <w:t xml:space="preserve">. </w:t>
      </w:r>
      <w:r w:rsidR="0016559E">
        <w:rPr>
          <w:rFonts w:ascii="Times New Roman" w:hAnsi="Times New Roman" w:cs="Times New Roman"/>
          <w:sz w:val="28"/>
          <w:szCs w:val="28"/>
        </w:rPr>
        <w:t>Проводятся</w:t>
      </w:r>
      <w:r w:rsidRPr="00731FD9">
        <w:rPr>
          <w:rFonts w:ascii="Times New Roman" w:hAnsi="Times New Roman" w:cs="Times New Roman"/>
          <w:sz w:val="28"/>
          <w:szCs w:val="28"/>
        </w:rPr>
        <w:t xml:space="preserve"> беседы </w:t>
      </w:r>
      <w:r w:rsidR="0016559E">
        <w:rPr>
          <w:rFonts w:ascii="Times New Roman" w:hAnsi="Times New Roman" w:cs="Times New Roman"/>
          <w:sz w:val="28"/>
          <w:szCs w:val="28"/>
        </w:rPr>
        <w:t>о</w:t>
      </w:r>
      <w:r w:rsidRPr="00731FD9">
        <w:rPr>
          <w:rFonts w:ascii="Times New Roman" w:hAnsi="Times New Roman" w:cs="Times New Roman"/>
          <w:sz w:val="28"/>
          <w:szCs w:val="28"/>
        </w:rPr>
        <w:t xml:space="preserve"> смысл</w:t>
      </w:r>
      <w:r w:rsidR="0016559E">
        <w:rPr>
          <w:rFonts w:ascii="Times New Roman" w:hAnsi="Times New Roman" w:cs="Times New Roman"/>
          <w:sz w:val="28"/>
          <w:szCs w:val="28"/>
        </w:rPr>
        <w:t>е</w:t>
      </w:r>
      <w:r w:rsidRPr="00731FD9">
        <w:rPr>
          <w:rFonts w:ascii="Times New Roman" w:hAnsi="Times New Roman" w:cs="Times New Roman"/>
          <w:sz w:val="28"/>
          <w:szCs w:val="28"/>
        </w:rPr>
        <w:t xml:space="preserve"> понятий </w:t>
      </w:r>
      <w:r w:rsidR="00E37AC6">
        <w:rPr>
          <w:rFonts w:ascii="Times New Roman" w:hAnsi="Times New Roman" w:cs="Times New Roman"/>
          <w:sz w:val="28"/>
          <w:szCs w:val="28"/>
        </w:rPr>
        <w:t>«</w:t>
      </w:r>
      <w:r w:rsidRPr="00E37AC6">
        <w:rPr>
          <w:rFonts w:ascii="Times New Roman" w:hAnsi="Times New Roman" w:cs="Times New Roman"/>
          <w:sz w:val="28"/>
          <w:szCs w:val="28"/>
        </w:rPr>
        <w:t>Родина</w:t>
      </w:r>
      <w:r w:rsidR="00E37AC6">
        <w:rPr>
          <w:rFonts w:ascii="Times New Roman" w:hAnsi="Times New Roman" w:cs="Times New Roman"/>
          <w:sz w:val="28"/>
          <w:szCs w:val="28"/>
        </w:rPr>
        <w:t>»</w:t>
      </w:r>
      <w:r w:rsidRPr="00E37AC6">
        <w:rPr>
          <w:rFonts w:ascii="Times New Roman" w:hAnsi="Times New Roman" w:cs="Times New Roman"/>
          <w:sz w:val="28"/>
          <w:szCs w:val="28"/>
        </w:rPr>
        <w:t xml:space="preserve">, </w:t>
      </w:r>
      <w:r w:rsidR="00E37AC6">
        <w:rPr>
          <w:rFonts w:ascii="Times New Roman" w:hAnsi="Times New Roman" w:cs="Times New Roman"/>
          <w:sz w:val="28"/>
          <w:szCs w:val="28"/>
        </w:rPr>
        <w:t>«</w:t>
      </w:r>
      <w:r w:rsidRPr="00E37AC6">
        <w:rPr>
          <w:rFonts w:ascii="Times New Roman" w:hAnsi="Times New Roman" w:cs="Times New Roman"/>
          <w:sz w:val="28"/>
          <w:szCs w:val="28"/>
        </w:rPr>
        <w:t>патриотизм</w:t>
      </w:r>
      <w:r w:rsidR="00E37AC6">
        <w:rPr>
          <w:rFonts w:ascii="Times New Roman" w:hAnsi="Times New Roman" w:cs="Times New Roman"/>
          <w:sz w:val="28"/>
          <w:szCs w:val="28"/>
        </w:rPr>
        <w:t>»</w:t>
      </w:r>
      <w:r w:rsidRPr="00731FD9">
        <w:rPr>
          <w:rFonts w:ascii="Times New Roman" w:hAnsi="Times New Roman" w:cs="Times New Roman"/>
          <w:i/>
          <w:sz w:val="28"/>
          <w:szCs w:val="28"/>
        </w:rPr>
        <w:t>,</w:t>
      </w:r>
      <w:r w:rsidR="00451C05">
        <w:rPr>
          <w:rFonts w:ascii="Times New Roman" w:hAnsi="Times New Roman" w:cs="Times New Roman"/>
          <w:sz w:val="28"/>
          <w:szCs w:val="28"/>
        </w:rPr>
        <w:t xml:space="preserve"> дается задание исследовать историю семьи:</w:t>
      </w:r>
      <w:r w:rsidRPr="00731FD9">
        <w:rPr>
          <w:rFonts w:ascii="Times New Roman" w:hAnsi="Times New Roman" w:cs="Times New Roman"/>
          <w:sz w:val="28"/>
          <w:szCs w:val="28"/>
        </w:rPr>
        <w:t xml:space="preserve"> кто, где, когда из родственников участвовал в боевых действиях, защищая Родину.</w:t>
      </w:r>
    </w:p>
    <w:p w:rsid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Накануне дня заступления на Вахту Памяти (четверг в 14:00) состав караула</w:t>
      </w:r>
      <w:r w:rsidR="00E37AC6">
        <w:rPr>
          <w:rFonts w:ascii="Times New Roman" w:hAnsi="Times New Roman" w:cs="Times New Roman"/>
          <w:sz w:val="28"/>
          <w:szCs w:val="28"/>
        </w:rPr>
        <w:t xml:space="preserve"> учебного заведения</w:t>
      </w:r>
      <w:r w:rsidRPr="00731FD9">
        <w:rPr>
          <w:rFonts w:ascii="Times New Roman" w:hAnsi="Times New Roman" w:cs="Times New Roman"/>
          <w:sz w:val="28"/>
          <w:szCs w:val="28"/>
        </w:rPr>
        <w:t xml:space="preserve"> прибывает на Пост для подгонки формы одежды, проверки готовности  к несению Вахты. </w:t>
      </w:r>
      <w:r w:rsidRPr="00731FD9">
        <w:rPr>
          <w:rFonts w:ascii="Times New Roman" w:hAnsi="Times New Roman" w:cs="Times New Roman"/>
          <w:sz w:val="28"/>
          <w:szCs w:val="28"/>
        </w:rPr>
        <w:tab/>
      </w:r>
    </w:p>
    <w:p w:rsidR="00731FD9" w:rsidRPr="00731FD9" w:rsidRDefault="00731FD9" w:rsidP="00E37AC6">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При убытии Почётного караула из учебного заведения на Пост для несения Вахты проводится торжественная линейка, на которой подростки должны получить напутствия от </w:t>
      </w:r>
      <w:r w:rsidR="0016559E">
        <w:rPr>
          <w:rFonts w:ascii="Times New Roman" w:hAnsi="Times New Roman" w:cs="Times New Roman"/>
          <w:sz w:val="28"/>
          <w:szCs w:val="28"/>
        </w:rPr>
        <w:t>администрации</w:t>
      </w:r>
      <w:r w:rsidRPr="00731FD9">
        <w:rPr>
          <w:rFonts w:ascii="Times New Roman" w:hAnsi="Times New Roman" w:cs="Times New Roman"/>
          <w:sz w:val="28"/>
          <w:szCs w:val="28"/>
        </w:rPr>
        <w:t xml:space="preserve"> учебного заведения, ветеранов, родителей, учащихся и полномочия</w:t>
      </w:r>
      <w:r w:rsidR="0016559E">
        <w:rPr>
          <w:rFonts w:ascii="Times New Roman" w:hAnsi="Times New Roman" w:cs="Times New Roman"/>
          <w:sz w:val="28"/>
          <w:szCs w:val="28"/>
        </w:rPr>
        <w:t xml:space="preserve"> представлять во время несения п</w:t>
      </w:r>
      <w:r w:rsidRPr="00731FD9">
        <w:rPr>
          <w:rFonts w:ascii="Times New Roman" w:hAnsi="Times New Roman" w:cs="Times New Roman"/>
          <w:sz w:val="28"/>
          <w:szCs w:val="28"/>
        </w:rPr>
        <w:t xml:space="preserve">очётной Вахты Памяти на Посту </w:t>
      </w:r>
      <w:r w:rsidRPr="00731FD9">
        <w:rPr>
          <w:rFonts w:ascii="Times New Roman" w:hAnsi="Times New Roman" w:cs="Times New Roman"/>
          <w:sz w:val="28"/>
          <w:szCs w:val="28"/>
        </w:rPr>
        <w:lastRenderedPageBreak/>
        <w:t>коллектив учебного</w:t>
      </w:r>
      <w:r w:rsidR="00E37AC6">
        <w:rPr>
          <w:rFonts w:ascii="Times New Roman" w:hAnsi="Times New Roman" w:cs="Times New Roman"/>
          <w:sz w:val="28"/>
          <w:szCs w:val="28"/>
        </w:rPr>
        <w:t xml:space="preserve"> заведения. </w:t>
      </w:r>
      <w:r w:rsidR="00B778D4" w:rsidRPr="00E37AC6">
        <w:rPr>
          <w:rFonts w:ascii="Times New Roman" w:hAnsi="Times New Roman" w:cs="Times New Roman"/>
          <w:sz w:val="28"/>
          <w:szCs w:val="28"/>
        </w:rPr>
        <w:t xml:space="preserve">В ходе проведения Недели Вахты Памяти по предварительному согласованию с </w:t>
      </w:r>
      <w:r w:rsidR="00E37AC6" w:rsidRPr="00E37AC6">
        <w:rPr>
          <w:rFonts w:ascii="Times New Roman" w:hAnsi="Times New Roman" w:cs="Times New Roman"/>
          <w:sz w:val="28"/>
          <w:szCs w:val="28"/>
        </w:rPr>
        <w:t>Почётным Постом Памяти павших за Отечество</w:t>
      </w:r>
      <w:r w:rsidR="00B778D4" w:rsidRPr="00E37AC6">
        <w:rPr>
          <w:rFonts w:ascii="Times New Roman" w:hAnsi="Times New Roman" w:cs="Times New Roman"/>
          <w:sz w:val="28"/>
          <w:szCs w:val="28"/>
        </w:rPr>
        <w:t xml:space="preserve"> (т. </w:t>
      </w:r>
      <w:r w:rsidR="007505B1">
        <w:rPr>
          <w:rFonts w:ascii="Times New Roman" w:hAnsi="Times New Roman" w:cs="Times New Roman"/>
          <w:sz w:val="28"/>
          <w:szCs w:val="28"/>
        </w:rPr>
        <w:t>75</w:t>
      </w:r>
      <w:r w:rsidR="00B778D4" w:rsidRPr="00E37AC6">
        <w:rPr>
          <w:rFonts w:ascii="Times New Roman" w:hAnsi="Times New Roman" w:cs="Times New Roman"/>
          <w:sz w:val="28"/>
          <w:szCs w:val="28"/>
        </w:rPr>
        <w:t>-</w:t>
      </w:r>
      <w:r w:rsidR="007505B1">
        <w:rPr>
          <w:rFonts w:ascii="Times New Roman" w:hAnsi="Times New Roman" w:cs="Times New Roman"/>
          <w:sz w:val="28"/>
          <w:szCs w:val="28"/>
        </w:rPr>
        <w:t>91</w:t>
      </w:r>
      <w:r w:rsidR="00B778D4" w:rsidRPr="00E37AC6">
        <w:rPr>
          <w:rFonts w:ascii="Times New Roman" w:hAnsi="Times New Roman" w:cs="Times New Roman"/>
          <w:sz w:val="28"/>
          <w:szCs w:val="28"/>
        </w:rPr>
        <w:t xml:space="preserve">-83) во внеурочное время организуются экскурсии учащихся (группы по 15-20 человек), в ходе которых они знакомятся </w:t>
      </w:r>
      <w:r w:rsidR="00E37AC6" w:rsidRPr="00E37AC6">
        <w:rPr>
          <w:rFonts w:ascii="Times New Roman" w:hAnsi="Times New Roman" w:cs="Times New Roman"/>
          <w:sz w:val="28"/>
          <w:szCs w:val="28"/>
        </w:rPr>
        <w:t>с Почётным Постом Памяти, посещают музейную комнату «Боевая слава Могилёвщины»</w:t>
      </w:r>
      <w:r w:rsidR="00B778D4" w:rsidRPr="00E37AC6">
        <w:rPr>
          <w:rFonts w:ascii="Times New Roman" w:hAnsi="Times New Roman" w:cs="Times New Roman"/>
          <w:sz w:val="28"/>
          <w:szCs w:val="28"/>
        </w:rPr>
        <w:t>.</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Караул прибывает на Пост в сопровождении педагога, </w:t>
      </w:r>
      <w:r w:rsidR="0016559E">
        <w:rPr>
          <w:rFonts w:ascii="Times New Roman" w:hAnsi="Times New Roman" w:cs="Times New Roman"/>
          <w:sz w:val="28"/>
          <w:szCs w:val="28"/>
        </w:rPr>
        <w:t>который отвечает</w:t>
      </w:r>
      <w:r w:rsidR="00E736E9">
        <w:rPr>
          <w:rFonts w:ascii="Times New Roman" w:hAnsi="Times New Roman" w:cs="Times New Roman"/>
          <w:sz w:val="28"/>
          <w:szCs w:val="28"/>
        </w:rPr>
        <w:t xml:space="preserve"> </w:t>
      </w:r>
      <w:r w:rsidR="0016559E" w:rsidRPr="00731FD9">
        <w:rPr>
          <w:rFonts w:ascii="Times New Roman" w:hAnsi="Times New Roman" w:cs="Times New Roman"/>
          <w:sz w:val="28"/>
          <w:szCs w:val="28"/>
        </w:rPr>
        <w:t>за жизнь и здоровье</w:t>
      </w:r>
      <w:r w:rsidR="0016559E">
        <w:rPr>
          <w:rFonts w:ascii="Times New Roman" w:hAnsi="Times New Roman" w:cs="Times New Roman"/>
          <w:sz w:val="28"/>
          <w:szCs w:val="28"/>
        </w:rPr>
        <w:t xml:space="preserve"> в дни несения В</w:t>
      </w:r>
      <w:r w:rsidRPr="00731FD9">
        <w:rPr>
          <w:rFonts w:ascii="Times New Roman" w:hAnsi="Times New Roman" w:cs="Times New Roman"/>
          <w:sz w:val="28"/>
          <w:szCs w:val="28"/>
        </w:rPr>
        <w:t>ахты</w:t>
      </w:r>
      <w:r w:rsidR="0016559E">
        <w:rPr>
          <w:rFonts w:ascii="Times New Roman" w:hAnsi="Times New Roman" w:cs="Times New Roman"/>
          <w:sz w:val="28"/>
          <w:szCs w:val="28"/>
        </w:rPr>
        <w:t>,</w:t>
      </w:r>
      <w:r w:rsidRPr="00731FD9">
        <w:rPr>
          <w:rFonts w:ascii="Times New Roman" w:hAnsi="Times New Roman" w:cs="Times New Roman"/>
          <w:sz w:val="28"/>
          <w:szCs w:val="28"/>
        </w:rPr>
        <w:t xml:space="preserve"> за культуру поведения подростков, участвует в воспитательных мероприятиях, проводимых по плану </w:t>
      </w:r>
      <w:r w:rsidR="0016559E">
        <w:rPr>
          <w:rFonts w:ascii="Times New Roman" w:hAnsi="Times New Roman" w:cs="Times New Roman"/>
          <w:sz w:val="28"/>
          <w:szCs w:val="28"/>
        </w:rPr>
        <w:t>работы клубного объединения «Отечество»</w:t>
      </w:r>
      <w:r w:rsidRPr="00731FD9">
        <w:rPr>
          <w:rFonts w:ascii="Times New Roman" w:hAnsi="Times New Roman" w:cs="Times New Roman"/>
          <w:sz w:val="28"/>
          <w:szCs w:val="28"/>
        </w:rPr>
        <w:t>, индивидуально-воспитательной работе с учащимися, контролирует уборку учащимися помещений</w:t>
      </w:r>
      <w:r w:rsidR="0016559E">
        <w:rPr>
          <w:rFonts w:ascii="Times New Roman" w:hAnsi="Times New Roman" w:cs="Times New Roman"/>
          <w:sz w:val="28"/>
          <w:szCs w:val="28"/>
        </w:rPr>
        <w:t>. Администрации учебного заведения рекомендовано посещение Почётного Поста в дни несения Вахты Памяти Почётным караулом учреждения образования.</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Итоги несения Вахты Памяти подводятся на совещании педагогического коллектива учебного заведения, собрании учащ</w:t>
      </w:r>
      <w:r w:rsidR="00451C05">
        <w:rPr>
          <w:rFonts w:ascii="Times New Roman" w:hAnsi="Times New Roman" w:cs="Times New Roman"/>
          <w:sz w:val="28"/>
          <w:szCs w:val="28"/>
        </w:rPr>
        <w:t>ихся школы в трехдневный срок по</w:t>
      </w:r>
      <w:r w:rsidRPr="00731FD9">
        <w:rPr>
          <w:rFonts w:ascii="Times New Roman" w:hAnsi="Times New Roman" w:cs="Times New Roman"/>
          <w:sz w:val="28"/>
          <w:szCs w:val="28"/>
        </w:rPr>
        <w:t>сле окончания Вахты.</w:t>
      </w: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b/>
          <w:color w:val="333333"/>
          <w:sz w:val="28"/>
          <w:szCs w:val="28"/>
          <w:highlight w:val="yellow"/>
        </w:rPr>
      </w:pPr>
    </w:p>
    <w:p w:rsidR="00731FD9" w:rsidRPr="00731FD9" w:rsidRDefault="00731FD9" w:rsidP="00731FD9">
      <w:pPr>
        <w:spacing w:after="0" w:line="240" w:lineRule="auto"/>
        <w:jc w:val="center"/>
        <w:outlineLvl w:val="0"/>
        <w:rPr>
          <w:rFonts w:ascii="Times New Roman" w:hAnsi="Times New Roman" w:cs="Times New Roman"/>
          <w:b/>
          <w:color w:val="333333"/>
          <w:sz w:val="28"/>
          <w:szCs w:val="28"/>
          <w:highlight w:val="yellow"/>
        </w:rPr>
      </w:pPr>
    </w:p>
    <w:p w:rsidR="00731FD9" w:rsidRPr="00731FD9" w:rsidRDefault="00731FD9" w:rsidP="00731FD9">
      <w:pPr>
        <w:spacing w:after="0" w:line="240" w:lineRule="auto"/>
        <w:jc w:val="center"/>
        <w:outlineLvl w:val="0"/>
        <w:rPr>
          <w:rFonts w:ascii="Times New Roman" w:hAnsi="Times New Roman" w:cs="Times New Roman"/>
          <w:b/>
          <w:color w:val="333333"/>
          <w:sz w:val="28"/>
          <w:szCs w:val="28"/>
          <w:highlight w:val="yellow"/>
        </w:rPr>
      </w:pPr>
    </w:p>
    <w:p w:rsidR="00731FD9" w:rsidRDefault="00731FD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8C2789" w:rsidRDefault="008C2789" w:rsidP="00451C05">
      <w:pPr>
        <w:spacing w:after="0" w:line="240" w:lineRule="auto"/>
        <w:outlineLvl w:val="0"/>
        <w:rPr>
          <w:rFonts w:ascii="Times New Roman" w:hAnsi="Times New Roman" w:cs="Times New Roman"/>
          <w:b/>
          <w:color w:val="333333"/>
          <w:sz w:val="28"/>
          <w:szCs w:val="28"/>
          <w:highlight w:val="yellow"/>
        </w:rPr>
      </w:pPr>
    </w:p>
    <w:p w:rsidR="008C2789" w:rsidRPr="00731FD9" w:rsidRDefault="008C2789" w:rsidP="00731FD9">
      <w:pPr>
        <w:spacing w:after="0" w:line="240" w:lineRule="auto"/>
        <w:jc w:val="center"/>
        <w:outlineLvl w:val="0"/>
        <w:rPr>
          <w:rFonts w:ascii="Times New Roman" w:hAnsi="Times New Roman" w:cs="Times New Roman"/>
          <w:b/>
          <w:color w:val="333333"/>
          <w:sz w:val="28"/>
          <w:szCs w:val="28"/>
          <w:highlight w:val="yellow"/>
        </w:rPr>
      </w:pPr>
    </w:p>
    <w:p w:rsidR="00731FD9" w:rsidRPr="00731FD9" w:rsidRDefault="00731FD9" w:rsidP="00731FD9">
      <w:pPr>
        <w:spacing w:after="0" w:line="240" w:lineRule="auto"/>
        <w:jc w:val="center"/>
        <w:outlineLvl w:val="0"/>
        <w:rPr>
          <w:rFonts w:ascii="Times New Roman" w:hAnsi="Times New Roman" w:cs="Times New Roman"/>
          <w:b/>
          <w:color w:val="333333"/>
          <w:sz w:val="28"/>
          <w:szCs w:val="28"/>
          <w:highlight w:val="yellow"/>
        </w:rPr>
      </w:pPr>
    </w:p>
    <w:p w:rsidR="00731FD9" w:rsidRPr="00613F66" w:rsidRDefault="00731FD9" w:rsidP="00731FD9">
      <w:pPr>
        <w:spacing w:after="0" w:line="240" w:lineRule="auto"/>
        <w:jc w:val="center"/>
        <w:outlineLvl w:val="0"/>
        <w:rPr>
          <w:rFonts w:ascii="Times New Roman" w:hAnsi="Times New Roman" w:cs="Times New Roman"/>
          <w:b/>
          <w:caps/>
          <w:sz w:val="28"/>
          <w:szCs w:val="28"/>
        </w:rPr>
      </w:pPr>
      <w:r w:rsidRPr="00613F66">
        <w:rPr>
          <w:rFonts w:ascii="Times New Roman" w:hAnsi="Times New Roman" w:cs="Times New Roman"/>
          <w:b/>
          <w:caps/>
          <w:sz w:val="28"/>
          <w:szCs w:val="28"/>
        </w:rPr>
        <w:t>Распорядок дня почётного караула</w:t>
      </w:r>
    </w:p>
    <w:p w:rsidR="00731FD9" w:rsidRPr="00613F66" w:rsidRDefault="00731FD9" w:rsidP="00731FD9">
      <w:pPr>
        <w:spacing w:after="0" w:line="240" w:lineRule="auto"/>
        <w:jc w:val="center"/>
        <w:outlineLvl w:val="0"/>
        <w:rPr>
          <w:rFonts w:ascii="Times New Roman" w:hAnsi="Times New Roman" w:cs="Times New Roman"/>
          <w:b/>
          <w:caps/>
          <w:sz w:val="28"/>
          <w:szCs w:val="28"/>
        </w:rPr>
      </w:pPr>
      <w:r w:rsidRPr="00613F66">
        <w:rPr>
          <w:rFonts w:ascii="Times New Roman" w:hAnsi="Times New Roman" w:cs="Times New Roman"/>
          <w:b/>
          <w:caps/>
          <w:sz w:val="28"/>
          <w:szCs w:val="28"/>
        </w:rPr>
        <w:t>на Почётном Посту Памяти павших за Отечество</w:t>
      </w:r>
    </w:p>
    <w:p w:rsidR="00731FD9" w:rsidRPr="00731FD9" w:rsidRDefault="00731FD9" w:rsidP="00731FD9">
      <w:pPr>
        <w:spacing w:after="0" w:line="240" w:lineRule="auto"/>
        <w:jc w:val="center"/>
        <w:outlineLvl w:val="0"/>
        <w:rPr>
          <w:rFonts w:ascii="Times New Roman" w:hAnsi="Times New Roman" w:cs="Times New Roman"/>
          <w:b/>
          <w:sz w:val="28"/>
          <w:szCs w:val="28"/>
        </w:rPr>
      </w:pPr>
      <w:r w:rsidRPr="00731FD9">
        <w:rPr>
          <w:rFonts w:ascii="Times New Roman" w:hAnsi="Times New Roman" w:cs="Times New Roman"/>
          <w:b/>
          <w:sz w:val="28"/>
          <w:szCs w:val="28"/>
        </w:rPr>
        <w:t>(пятница – воскресенье)</w:t>
      </w:r>
    </w:p>
    <w:p w:rsidR="00731FD9" w:rsidRPr="00731FD9" w:rsidRDefault="00731FD9" w:rsidP="00731FD9">
      <w:pPr>
        <w:spacing w:after="0" w:line="240" w:lineRule="auto"/>
        <w:jc w:val="center"/>
        <w:rPr>
          <w:rFonts w:ascii="Times New Roman" w:hAnsi="Times New Roman" w:cs="Times New Roman"/>
          <w:b/>
          <w:sz w:val="28"/>
          <w:szCs w:val="28"/>
        </w:rPr>
      </w:pPr>
    </w:p>
    <w:p w:rsidR="00731FD9" w:rsidRPr="00731FD9" w:rsidRDefault="0016559E" w:rsidP="00731FD9">
      <w:pPr>
        <w:widowControl w:val="0"/>
        <w:numPr>
          <w:ilvl w:val="0"/>
          <w:numId w:val="6"/>
        </w:numPr>
        <w:autoSpaceDE w:val="0"/>
        <w:autoSpaceDN w:val="0"/>
        <w:adjustRightInd w:val="0"/>
        <w:spacing w:after="0" w:line="240" w:lineRule="auto"/>
        <w:ind w:left="360" w:hanging="360"/>
        <w:jc w:val="both"/>
        <w:rPr>
          <w:rFonts w:ascii="Times New Roman" w:hAnsi="Times New Roman" w:cs="Times New Roman"/>
          <w:i/>
          <w:sz w:val="28"/>
          <w:szCs w:val="28"/>
        </w:rPr>
      </w:pPr>
      <w:r>
        <w:rPr>
          <w:rFonts w:ascii="Times New Roman" w:hAnsi="Times New Roman" w:cs="Times New Roman"/>
          <w:sz w:val="28"/>
          <w:szCs w:val="28"/>
        </w:rPr>
        <w:t>Прибытие п</w:t>
      </w:r>
      <w:r w:rsidR="00731FD9" w:rsidRPr="00731FD9">
        <w:rPr>
          <w:rFonts w:ascii="Times New Roman" w:hAnsi="Times New Roman" w:cs="Times New Roman"/>
          <w:sz w:val="28"/>
          <w:szCs w:val="28"/>
        </w:rPr>
        <w:t>очётного караула на Почетный Пост Памяти павших за Отечество. Переодевание в специальную форму одежды.</w:t>
      </w:r>
    </w:p>
    <w:p w:rsidR="00731FD9" w:rsidRPr="00731FD9" w:rsidRDefault="00731FD9" w:rsidP="00731FD9">
      <w:pPr>
        <w:spacing w:after="0" w:line="240" w:lineRule="auto"/>
        <w:ind w:left="360"/>
        <w:jc w:val="right"/>
        <w:rPr>
          <w:rFonts w:ascii="Times New Roman" w:hAnsi="Times New Roman" w:cs="Times New Roman"/>
          <w:b/>
          <w:sz w:val="28"/>
          <w:szCs w:val="28"/>
          <w:vertAlign w:val="superscript"/>
        </w:rPr>
      </w:pPr>
      <w:r w:rsidRPr="00731FD9">
        <w:rPr>
          <w:rFonts w:ascii="Times New Roman" w:hAnsi="Times New Roman" w:cs="Times New Roman"/>
          <w:b/>
          <w:sz w:val="28"/>
          <w:szCs w:val="28"/>
        </w:rPr>
        <w:t>8</w:t>
      </w:r>
      <w:r w:rsidRPr="00731FD9">
        <w:rPr>
          <w:rFonts w:ascii="Times New Roman" w:hAnsi="Times New Roman" w:cs="Times New Roman"/>
          <w:b/>
          <w:sz w:val="28"/>
          <w:szCs w:val="28"/>
          <w:vertAlign w:val="superscript"/>
        </w:rPr>
        <w:t>45</w:t>
      </w:r>
      <w:r w:rsidRPr="00731FD9">
        <w:rPr>
          <w:rFonts w:ascii="Times New Roman" w:hAnsi="Times New Roman" w:cs="Times New Roman"/>
          <w:b/>
          <w:sz w:val="28"/>
          <w:szCs w:val="28"/>
        </w:rPr>
        <w:t xml:space="preserve"> -9</w:t>
      </w:r>
      <w:r w:rsidRPr="00731FD9">
        <w:rPr>
          <w:rFonts w:ascii="Times New Roman" w:hAnsi="Times New Roman" w:cs="Times New Roman"/>
          <w:b/>
          <w:sz w:val="28"/>
          <w:szCs w:val="28"/>
          <w:vertAlign w:val="superscript"/>
        </w:rPr>
        <w:t>00</w:t>
      </w:r>
    </w:p>
    <w:p w:rsidR="00731FD9" w:rsidRPr="00731FD9" w:rsidRDefault="00731FD9" w:rsidP="00731FD9">
      <w:pPr>
        <w:spacing w:after="0" w:line="240" w:lineRule="auto"/>
        <w:ind w:left="360"/>
        <w:jc w:val="right"/>
        <w:rPr>
          <w:rFonts w:ascii="Times New Roman" w:hAnsi="Times New Roman" w:cs="Times New Roman"/>
          <w:b/>
          <w:sz w:val="28"/>
          <w:szCs w:val="28"/>
        </w:rPr>
      </w:pPr>
    </w:p>
    <w:p w:rsidR="00731FD9" w:rsidRPr="00731FD9" w:rsidRDefault="00731FD9" w:rsidP="00731FD9">
      <w:pPr>
        <w:widowControl w:val="0"/>
        <w:numPr>
          <w:ilvl w:val="0"/>
          <w:numId w:val="6"/>
        </w:numPr>
        <w:autoSpaceDE w:val="0"/>
        <w:autoSpaceDN w:val="0"/>
        <w:adjustRightInd w:val="0"/>
        <w:spacing w:after="0" w:line="240" w:lineRule="auto"/>
        <w:ind w:left="360" w:hanging="360"/>
        <w:jc w:val="both"/>
        <w:rPr>
          <w:rFonts w:ascii="Times New Roman" w:hAnsi="Times New Roman" w:cs="Times New Roman"/>
          <w:i/>
          <w:sz w:val="28"/>
          <w:szCs w:val="28"/>
        </w:rPr>
      </w:pPr>
      <w:r w:rsidRPr="00731FD9">
        <w:rPr>
          <w:rFonts w:ascii="Times New Roman" w:hAnsi="Times New Roman" w:cs="Times New Roman"/>
          <w:sz w:val="28"/>
          <w:szCs w:val="28"/>
        </w:rPr>
        <w:t>Тематические беседы, встречи с ветеранами, представителями государственных учреждений и общественных объединений, экскурсии в музеи города и т.д.</w:t>
      </w:r>
    </w:p>
    <w:p w:rsidR="00731FD9" w:rsidRPr="00731FD9" w:rsidRDefault="00731FD9" w:rsidP="00731FD9">
      <w:pPr>
        <w:spacing w:after="0" w:line="240" w:lineRule="auto"/>
        <w:ind w:left="360"/>
        <w:jc w:val="right"/>
        <w:rPr>
          <w:rFonts w:ascii="Times New Roman" w:hAnsi="Times New Roman" w:cs="Times New Roman"/>
          <w:b/>
          <w:sz w:val="28"/>
          <w:szCs w:val="28"/>
          <w:vertAlign w:val="superscript"/>
        </w:rPr>
      </w:pPr>
      <w:r w:rsidRPr="00731FD9">
        <w:rPr>
          <w:rFonts w:ascii="Times New Roman" w:hAnsi="Times New Roman" w:cs="Times New Roman"/>
          <w:b/>
          <w:sz w:val="28"/>
          <w:szCs w:val="28"/>
        </w:rPr>
        <w:t>9</w:t>
      </w:r>
      <w:r w:rsidRPr="00731FD9">
        <w:rPr>
          <w:rFonts w:ascii="Times New Roman" w:hAnsi="Times New Roman" w:cs="Times New Roman"/>
          <w:b/>
          <w:sz w:val="28"/>
          <w:szCs w:val="28"/>
          <w:vertAlign w:val="superscript"/>
        </w:rPr>
        <w:t>00</w:t>
      </w:r>
      <w:r w:rsidRPr="00731FD9">
        <w:rPr>
          <w:rFonts w:ascii="Times New Roman" w:hAnsi="Times New Roman" w:cs="Times New Roman"/>
          <w:b/>
          <w:sz w:val="28"/>
          <w:szCs w:val="28"/>
        </w:rPr>
        <w:t>-11</w:t>
      </w:r>
      <w:r w:rsidRPr="00731FD9">
        <w:rPr>
          <w:rFonts w:ascii="Times New Roman" w:hAnsi="Times New Roman" w:cs="Times New Roman"/>
          <w:b/>
          <w:sz w:val="28"/>
          <w:szCs w:val="28"/>
          <w:vertAlign w:val="superscript"/>
        </w:rPr>
        <w:t>00</w:t>
      </w:r>
    </w:p>
    <w:p w:rsidR="00731FD9" w:rsidRPr="00731FD9" w:rsidRDefault="00731FD9" w:rsidP="00731FD9">
      <w:pPr>
        <w:spacing w:after="0" w:line="240" w:lineRule="auto"/>
        <w:ind w:left="360"/>
        <w:jc w:val="right"/>
        <w:rPr>
          <w:rFonts w:ascii="Times New Roman" w:hAnsi="Times New Roman" w:cs="Times New Roman"/>
          <w:b/>
          <w:sz w:val="28"/>
          <w:szCs w:val="28"/>
        </w:rPr>
      </w:pPr>
    </w:p>
    <w:p w:rsidR="00731FD9" w:rsidRPr="00731FD9" w:rsidRDefault="00731FD9" w:rsidP="00731FD9">
      <w:pPr>
        <w:widowControl w:val="0"/>
        <w:numPr>
          <w:ilvl w:val="0"/>
          <w:numId w:val="6"/>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Несение сменами караула Вахты Памяти у Вечного огня в мемориальном комплексе «Борцам за Советскую власть» на площади Славы города.</w:t>
      </w:r>
    </w:p>
    <w:p w:rsidR="00731FD9" w:rsidRPr="00731FD9" w:rsidRDefault="00731FD9" w:rsidP="00731FD9">
      <w:pPr>
        <w:spacing w:after="0" w:line="240" w:lineRule="auto"/>
        <w:ind w:left="360"/>
        <w:jc w:val="right"/>
        <w:rPr>
          <w:rFonts w:ascii="Times New Roman" w:hAnsi="Times New Roman" w:cs="Times New Roman"/>
          <w:b/>
          <w:sz w:val="28"/>
          <w:szCs w:val="28"/>
          <w:vertAlign w:val="superscript"/>
        </w:rPr>
      </w:pPr>
      <w:r w:rsidRPr="00731FD9">
        <w:rPr>
          <w:rFonts w:ascii="Times New Roman" w:hAnsi="Times New Roman" w:cs="Times New Roman"/>
          <w:b/>
          <w:sz w:val="28"/>
          <w:szCs w:val="28"/>
        </w:rPr>
        <w:t>11</w:t>
      </w:r>
      <w:r w:rsidRPr="00731FD9">
        <w:rPr>
          <w:rFonts w:ascii="Times New Roman" w:hAnsi="Times New Roman" w:cs="Times New Roman"/>
          <w:b/>
          <w:sz w:val="28"/>
          <w:szCs w:val="28"/>
          <w:vertAlign w:val="superscript"/>
        </w:rPr>
        <w:t>00</w:t>
      </w:r>
      <w:r w:rsidRPr="00731FD9">
        <w:rPr>
          <w:rFonts w:ascii="Times New Roman" w:hAnsi="Times New Roman" w:cs="Times New Roman"/>
          <w:b/>
          <w:sz w:val="28"/>
          <w:szCs w:val="28"/>
        </w:rPr>
        <w:t>-13</w:t>
      </w:r>
      <w:r w:rsidRPr="00731FD9">
        <w:rPr>
          <w:rFonts w:ascii="Times New Roman" w:hAnsi="Times New Roman" w:cs="Times New Roman"/>
          <w:b/>
          <w:sz w:val="28"/>
          <w:szCs w:val="28"/>
          <w:vertAlign w:val="superscript"/>
        </w:rPr>
        <w:t>00</w:t>
      </w:r>
    </w:p>
    <w:p w:rsidR="00731FD9" w:rsidRPr="00731FD9" w:rsidRDefault="00731FD9" w:rsidP="00731FD9">
      <w:pPr>
        <w:spacing w:after="0" w:line="240" w:lineRule="auto"/>
        <w:ind w:left="360"/>
        <w:jc w:val="right"/>
        <w:rPr>
          <w:rFonts w:ascii="Times New Roman" w:hAnsi="Times New Roman" w:cs="Times New Roman"/>
          <w:b/>
          <w:sz w:val="28"/>
          <w:szCs w:val="28"/>
        </w:rPr>
      </w:pPr>
    </w:p>
    <w:p w:rsidR="00731FD9" w:rsidRPr="00731FD9" w:rsidRDefault="00731FD9" w:rsidP="00731FD9">
      <w:pPr>
        <w:widowControl w:val="0"/>
        <w:numPr>
          <w:ilvl w:val="0"/>
          <w:numId w:val="7"/>
        </w:numPr>
        <w:tabs>
          <w:tab w:val="left" w:pos="720"/>
        </w:tabs>
        <w:autoSpaceDE w:val="0"/>
        <w:autoSpaceDN w:val="0"/>
        <w:adjustRightInd w:val="0"/>
        <w:spacing w:after="0" w:line="240" w:lineRule="auto"/>
        <w:ind w:left="360" w:hanging="360"/>
        <w:jc w:val="both"/>
        <w:rPr>
          <w:rFonts w:ascii="Times New Roman" w:hAnsi="Times New Roman" w:cs="Times New Roman"/>
          <w:i/>
          <w:sz w:val="28"/>
          <w:szCs w:val="28"/>
        </w:rPr>
      </w:pPr>
      <w:r w:rsidRPr="00731FD9">
        <w:rPr>
          <w:rFonts w:ascii="Times New Roman" w:hAnsi="Times New Roman" w:cs="Times New Roman"/>
          <w:sz w:val="28"/>
          <w:szCs w:val="28"/>
        </w:rPr>
        <w:t xml:space="preserve">Подведение итогов дня несения Вахты Памяти. Уборка помещений дежурной сменой. </w:t>
      </w:r>
    </w:p>
    <w:p w:rsidR="00731FD9" w:rsidRPr="00731FD9" w:rsidRDefault="00731FD9" w:rsidP="00731FD9">
      <w:pPr>
        <w:tabs>
          <w:tab w:val="left" w:pos="720"/>
        </w:tabs>
        <w:spacing w:after="0" w:line="240" w:lineRule="auto"/>
        <w:ind w:left="360" w:hanging="360"/>
        <w:jc w:val="right"/>
        <w:rPr>
          <w:rFonts w:ascii="Times New Roman" w:hAnsi="Times New Roman" w:cs="Times New Roman"/>
          <w:b/>
          <w:sz w:val="28"/>
          <w:szCs w:val="28"/>
          <w:vertAlign w:val="superscript"/>
        </w:rPr>
      </w:pPr>
      <w:r w:rsidRPr="00731FD9">
        <w:rPr>
          <w:rFonts w:ascii="Times New Roman" w:hAnsi="Times New Roman" w:cs="Times New Roman"/>
          <w:b/>
          <w:i/>
          <w:sz w:val="28"/>
          <w:szCs w:val="28"/>
        </w:rPr>
        <w:tab/>
      </w:r>
      <w:r w:rsidRPr="00731FD9">
        <w:rPr>
          <w:rFonts w:ascii="Times New Roman" w:hAnsi="Times New Roman" w:cs="Times New Roman"/>
          <w:b/>
          <w:sz w:val="28"/>
          <w:szCs w:val="28"/>
        </w:rPr>
        <w:t>13</w:t>
      </w:r>
      <w:r w:rsidRPr="00731FD9">
        <w:rPr>
          <w:rFonts w:ascii="Times New Roman" w:hAnsi="Times New Roman" w:cs="Times New Roman"/>
          <w:b/>
          <w:sz w:val="28"/>
          <w:szCs w:val="28"/>
          <w:vertAlign w:val="superscript"/>
        </w:rPr>
        <w:t>00</w:t>
      </w:r>
      <w:r w:rsidRPr="00731FD9">
        <w:rPr>
          <w:rFonts w:ascii="Times New Roman" w:hAnsi="Times New Roman" w:cs="Times New Roman"/>
          <w:b/>
          <w:sz w:val="28"/>
          <w:szCs w:val="28"/>
        </w:rPr>
        <w:t>-14</w:t>
      </w:r>
      <w:r w:rsidRPr="00731FD9">
        <w:rPr>
          <w:rFonts w:ascii="Times New Roman" w:hAnsi="Times New Roman" w:cs="Times New Roman"/>
          <w:b/>
          <w:sz w:val="28"/>
          <w:szCs w:val="28"/>
          <w:vertAlign w:val="superscript"/>
        </w:rPr>
        <w:t>00</w:t>
      </w: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widowControl w:val="0"/>
        <w:numPr>
          <w:ilvl w:val="0"/>
          <w:numId w:val="7"/>
        </w:numPr>
        <w:autoSpaceDE w:val="0"/>
        <w:autoSpaceDN w:val="0"/>
        <w:adjustRightInd w:val="0"/>
        <w:spacing w:after="0" w:line="240" w:lineRule="auto"/>
        <w:ind w:left="360" w:hanging="360"/>
        <w:jc w:val="both"/>
        <w:rPr>
          <w:rFonts w:ascii="Times New Roman" w:hAnsi="Times New Roman" w:cs="Times New Roman"/>
          <w:i/>
          <w:sz w:val="28"/>
          <w:szCs w:val="28"/>
        </w:rPr>
      </w:pPr>
      <w:r w:rsidRPr="00731FD9">
        <w:rPr>
          <w:rFonts w:ascii="Times New Roman" w:hAnsi="Times New Roman" w:cs="Times New Roman"/>
          <w:sz w:val="28"/>
          <w:szCs w:val="28"/>
        </w:rPr>
        <w:t xml:space="preserve">Экскурсии учебных заведений города на Почётный Пост Памяти. </w:t>
      </w:r>
    </w:p>
    <w:p w:rsidR="00731FD9" w:rsidRPr="00731FD9" w:rsidRDefault="00731FD9" w:rsidP="00731FD9">
      <w:pPr>
        <w:spacing w:after="0" w:line="240" w:lineRule="auto"/>
        <w:ind w:left="360"/>
        <w:jc w:val="right"/>
        <w:rPr>
          <w:rFonts w:ascii="Times New Roman" w:hAnsi="Times New Roman" w:cs="Times New Roman"/>
          <w:b/>
          <w:sz w:val="28"/>
          <w:szCs w:val="28"/>
        </w:rPr>
      </w:pPr>
      <w:r w:rsidRPr="00731FD9">
        <w:rPr>
          <w:rFonts w:ascii="Times New Roman" w:hAnsi="Times New Roman" w:cs="Times New Roman"/>
          <w:b/>
          <w:sz w:val="28"/>
          <w:szCs w:val="28"/>
        </w:rPr>
        <w:t>9</w:t>
      </w:r>
      <w:r w:rsidRPr="00731FD9">
        <w:rPr>
          <w:rFonts w:ascii="Times New Roman" w:hAnsi="Times New Roman" w:cs="Times New Roman"/>
          <w:b/>
          <w:sz w:val="28"/>
          <w:szCs w:val="28"/>
          <w:vertAlign w:val="superscript"/>
        </w:rPr>
        <w:t>00</w:t>
      </w:r>
      <w:r w:rsidRPr="00731FD9">
        <w:rPr>
          <w:rFonts w:ascii="Times New Roman" w:hAnsi="Times New Roman" w:cs="Times New Roman"/>
          <w:b/>
          <w:sz w:val="28"/>
          <w:szCs w:val="28"/>
        </w:rPr>
        <w:t>-13</w:t>
      </w:r>
      <w:r w:rsidRPr="00731FD9">
        <w:rPr>
          <w:rFonts w:ascii="Times New Roman" w:hAnsi="Times New Roman" w:cs="Times New Roman"/>
          <w:b/>
          <w:sz w:val="28"/>
          <w:szCs w:val="28"/>
          <w:vertAlign w:val="superscript"/>
        </w:rPr>
        <w:t>00</w:t>
      </w:r>
    </w:p>
    <w:p w:rsidR="00731FD9" w:rsidRPr="00731FD9" w:rsidRDefault="00731FD9" w:rsidP="00731FD9">
      <w:pPr>
        <w:spacing w:after="0" w:line="240" w:lineRule="auto"/>
        <w:ind w:left="1620" w:hanging="1620"/>
        <w:jc w:val="both"/>
        <w:rPr>
          <w:rFonts w:ascii="Times New Roman" w:hAnsi="Times New Roman" w:cs="Times New Roman"/>
          <w:sz w:val="28"/>
          <w:szCs w:val="28"/>
        </w:rPr>
      </w:pPr>
    </w:p>
    <w:p w:rsidR="00731FD9" w:rsidRPr="00731FD9" w:rsidRDefault="00731FD9" w:rsidP="00731FD9">
      <w:pPr>
        <w:spacing w:after="0" w:line="240" w:lineRule="auto"/>
        <w:ind w:left="1620" w:hanging="1620"/>
        <w:rPr>
          <w:rFonts w:ascii="Times New Roman" w:hAnsi="Times New Roman" w:cs="Times New Roman"/>
          <w:b/>
          <w:sz w:val="28"/>
          <w:szCs w:val="28"/>
        </w:rPr>
      </w:pPr>
      <w:r w:rsidRPr="00731FD9">
        <w:rPr>
          <w:rFonts w:ascii="Times New Roman" w:hAnsi="Times New Roman" w:cs="Times New Roman"/>
          <w:b/>
          <w:i/>
          <w:sz w:val="28"/>
          <w:szCs w:val="28"/>
        </w:rPr>
        <w:t>Примечание:</w:t>
      </w:r>
    </w:p>
    <w:p w:rsidR="00731FD9" w:rsidRPr="00731FD9" w:rsidRDefault="00731FD9" w:rsidP="00731FD9">
      <w:pPr>
        <w:spacing w:after="0" w:line="240" w:lineRule="auto"/>
        <w:ind w:left="1620" w:hanging="1620"/>
        <w:rPr>
          <w:rFonts w:ascii="Times New Roman" w:hAnsi="Times New Roman" w:cs="Times New Roman"/>
          <w:b/>
          <w:sz w:val="28"/>
          <w:szCs w:val="28"/>
        </w:rPr>
      </w:pPr>
    </w:p>
    <w:p w:rsidR="00731FD9" w:rsidRPr="00731FD9" w:rsidRDefault="00731FD9" w:rsidP="00731FD9">
      <w:pPr>
        <w:spacing w:after="0" w:line="240" w:lineRule="auto"/>
        <w:ind w:left="8100" w:hanging="8100"/>
        <w:jc w:val="both"/>
        <w:rPr>
          <w:rFonts w:ascii="Times New Roman" w:hAnsi="Times New Roman" w:cs="Times New Roman"/>
          <w:sz w:val="28"/>
          <w:szCs w:val="28"/>
        </w:rPr>
      </w:pPr>
      <w:r w:rsidRPr="00731FD9">
        <w:rPr>
          <w:rFonts w:ascii="Times New Roman" w:hAnsi="Times New Roman" w:cs="Times New Roman"/>
          <w:b/>
          <w:sz w:val="28"/>
          <w:szCs w:val="28"/>
        </w:rPr>
        <w:t xml:space="preserve">1. </w:t>
      </w:r>
      <w:r w:rsidRPr="00731FD9">
        <w:rPr>
          <w:rFonts w:ascii="Times New Roman" w:hAnsi="Times New Roman" w:cs="Times New Roman"/>
          <w:sz w:val="28"/>
          <w:szCs w:val="28"/>
        </w:rPr>
        <w:t>Принятие торжественной Клятвы караулом в день заступления</w:t>
      </w:r>
    </w:p>
    <w:p w:rsidR="00731FD9" w:rsidRPr="00731FD9" w:rsidRDefault="00731FD9" w:rsidP="00731FD9">
      <w:pPr>
        <w:spacing w:after="0" w:line="240" w:lineRule="auto"/>
        <w:ind w:left="8100" w:hanging="8100"/>
        <w:jc w:val="right"/>
        <w:rPr>
          <w:rFonts w:ascii="Times New Roman" w:hAnsi="Times New Roman" w:cs="Times New Roman"/>
          <w:b/>
          <w:sz w:val="28"/>
          <w:szCs w:val="28"/>
        </w:rPr>
      </w:pPr>
      <w:r w:rsidRPr="00731FD9">
        <w:rPr>
          <w:rFonts w:ascii="Times New Roman" w:hAnsi="Times New Roman" w:cs="Times New Roman"/>
          <w:b/>
          <w:sz w:val="28"/>
          <w:szCs w:val="28"/>
        </w:rPr>
        <w:t>10</w:t>
      </w:r>
      <w:r w:rsidRPr="00731FD9">
        <w:rPr>
          <w:rFonts w:ascii="Times New Roman" w:hAnsi="Times New Roman" w:cs="Times New Roman"/>
          <w:b/>
          <w:sz w:val="28"/>
          <w:szCs w:val="28"/>
          <w:vertAlign w:val="superscript"/>
        </w:rPr>
        <w:t xml:space="preserve">30 – </w:t>
      </w:r>
      <w:r w:rsidRPr="00731FD9">
        <w:rPr>
          <w:rFonts w:ascii="Times New Roman" w:hAnsi="Times New Roman" w:cs="Times New Roman"/>
          <w:b/>
          <w:sz w:val="28"/>
          <w:szCs w:val="28"/>
        </w:rPr>
        <w:t>11</w:t>
      </w:r>
      <w:r w:rsidRPr="00731FD9">
        <w:rPr>
          <w:rFonts w:ascii="Times New Roman" w:hAnsi="Times New Roman" w:cs="Times New Roman"/>
          <w:b/>
          <w:sz w:val="28"/>
          <w:szCs w:val="28"/>
          <w:vertAlign w:val="superscript"/>
        </w:rPr>
        <w:t>00</w:t>
      </w:r>
    </w:p>
    <w:p w:rsidR="00731FD9" w:rsidRPr="00731FD9" w:rsidRDefault="00731FD9" w:rsidP="00731FD9">
      <w:pPr>
        <w:spacing w:after="0" w:line="240" w:lineRule="auto"/>
        <w:ind w:left="8100" w:hanging="8100"/>
        <w:jc w:val="both"/>
        <w:rPr>
          <w:rFonts w:ascii="Times New Roman" w:hAnsi="Times New Roman" w:cs="Times New Roman"/>
          <w:b/>
          <w:sz w:val="28"/>
          <w:szCs w:val="28"/>
        </w:rPr>
      </w:pPr>
    </w:p>
    <w:p w:rsidR="00731FD9" w:rsidRPr="00731FD9" w:rsidRDefault="00731FD9" w:rsidP="00731FD9">
      <w:pPr>
        <w:spacing w:after="0" w:line="240" w:lineRule="auto"/>
        <w:jc w:val="both"/>
        <w:rPr>
          <w:rFonts w:ascii="Times New Roman" w:hAnsi="Times New Roman" w:cs="Times New Roman"/>
          <w:sz w:val="28"/>
          <w:szCs w:val="28"/>
        </w:rPr>
      </w:pPr>
      <w:r w:rsidRPr="00731FD9">
        <w:rPr>
          <w:rFonts w:ascii="Times New Roman" w:hAnsi="Times New Roman" w:cs="Times New Roman"/>
          <w:b/>
          <w:sz w:val="28"/>
          <w:szCs w:val="28"/>
        </w:rPr>
        <w:t xml:space="preserve">2. </w:t>
      </w:r>
      <w:r w:rsidRPr="00731FD9">
        <w:rPr>
          <w:rFonts w:ascii="Times New Roman" w:hAnsi="Times New Roman" w:cs="Times New Roman"/>
          <w:sz w:val="28"/>
          <w:szCs w:val="28"/>
        </w:rPr>
        <w:t>Подведение итогов Вахты Памяти в последний день производится в мемориале «Борцам за Советскую власть» на площади Славы у Вечного огня.</w:t>
      </w: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r w:rsidRPr="00731FD9">
        <w:rPr>
          <w:rFonts w:ascii="Times New Roman" w:hAnsi="Times New Roman" w:cs="Times New Roman"/>
          <w:b/>
          <w:sz w:val="28"/>
          <w:szCs w:val="28"/>
        </w:rPr>
        <w:t>3.</w:t>
      </w:r>
      <w:r w:rsidRPr="00731FD9">
        <w:rPr>
          <w:rFonts w:ascii="Times New Roman" w:hAnsi="Times New Roman" w:cs="Times New Roman"/>
          <w:sz w:val="28"/>
          <w:szCs w:val="28"/>
        </w:rPr>
        <w:t xml:space="preserve"> Экскурсии на Пост Памяти организуются согласно график</w:t>
      </w:r>
      <w:r w:rsidR="00FF46BF">
        <w:rPr>
          <w:rFonts w:ascii="Times New Roman" w:hAnsi="Times New Roman" w:cs="Times New Roman"/>
          <w:sz w:val="28"/>
          <w:szCs w:val="28"/>
        </w:rPr>
        <w:t>у</w:t>
      </w:r>
      <w:r w:rsidRPr="00731FD9">
        <w:rPr>
          <w:rFonts w:ascii="Times New Roman" w:hAnsi="Times New Roman" w:cs="Times New Roman"/>
          <w:sz w:val="28"/>
          <w:szCs w:val="28"/>
        </w:rPr>
        <w:t>.</w:t>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8D69F8" w:rsidRDefault="002A1FAD" w:rsidP="00731FD9">
      <w:pPr>
        <w:spacing w:after="0" w:line="240" w:lineRule="auto"/>
        <w:jc w:val="center"/>
        <w:outlineLvl w:val="0"/>
        <w:rPr>
          <w:rFonts w:ascii="Times New Roman" w:hAnsi="Times New Roman" w:cs="Times New Roman"/>
          <w:b/>
          <w:caps/>
          <w:sz w:val="28"/>
          <w:szCs w:val="28"/>
        </w:rPr>
      </w:pPr>
      <w:r w:rsidRPr="002A1FAD">
        <w:rPr>
          <w:rFonts w:ascii="Times New Roman" w:hAnsi="Times New Roman" w:cs="Times New Roman"/>
          <w:caps/>
          <w:sz w:val="28"/>
          <w:szCs w:val="28"/>
        </w:rPr>
        <w:pict>
          <v:line id="_x0000_s1040" style="position:absolute;left:0;text-align:left;z-index:251674624;mso-position-horizontal-relative:margin" from="11in,-45pt" to="11in,512.3pt" strokeweight="4.1pt">
            <w10:wrap anchorx="margin"/>
          </v:line>
        </w:pict>
      </w:r>
      <w:r w:rsidR="00731FD9" w:rsidRPr="008D69F8">
        <w:rPr>
          <w:rFonts w:ascii="Times New Roman" w:hAnsi="Times New Roman" w:cs="Times New Roman"/>
          <w:b/>
          <w:caps/>
          <w:sz w:val="28"/>
          <w:szCs w:val="28"/>
        </w:rPr>
        <w:t>Правила внутреннего распорядка и поведения</w:t>
      </w:r>
    </w:p>
    <w:p w:rsidR="00731FD9" w:rsidRPr="008D69F8" w:rsidRDefault="00731FD9" w:rsidP="00731FD9">
      <w:pPr>
        <w:spacing w:after="0" w:line="240" w:lineRule="auto"/>
        <w:jc w:val="center"/>
        <w:outlineLvl w:val="0"/>
        <w:rPr>
          <w:rFonts w:ascii="Times New Roman" w:hAnsi="Times New Roman" w:cs="Times New Roman"/>
          <w:b/>
          <w:caps/>
          <w:sz w:val="28"/>
          <w:szCs w:val="28"/>
        </w:rPr>
      </w:pPr>
      <w:r w:rsidRPr="008D69F8">
        <w:rPr>
          <w:rFonts w:ascii="Times New Roman" w:hAnsi="Times New Roman" w:cs="Times New Roman"/>
          <w:b/>
          <w:caps/>
          <w:sz w:val="28"/>
          <w:szCs w:val="28"/>
        </w:rPr>
        <w:t>участников Вахты Памяти в караульном помещении</w:t>
      </w:r>
    </w:p>
    <w:p w:rsidR="00731FD9" w:rsidRPr="008D69F8" w:rsidRDefault="008D69F8" w:rsidP="00731FD9">
      <w:pPr>
        <w:spacing w:after="0" w:line="240" w:lineRule="auto"/>
        <w:jc w:val="center"/>
        <w:outlineLvl w:val="0"/>
        <w:rPr>
          <w:rFonts w:ascii="Times New Roman" w:hAnsi="Times New Roman" w:cs="Times New Roman"/>
          <w:b/>
          <w:caps/>
          <w:sz w:val="28"/>
          <w:szCs w:val="28"/>
        </w:rPr>
      </w:pPr>
      <w:r w:rsidRPr="008D69F8">
        <w:rPr>
          <w:rFonts w:ascii="Times New Roman" w:hAnsi="Times New Roman" w:cs="Times New Roman"/>
          <w:b/>
          <w:caps/>
          <w:sz w:val="28"/>
          <w:szCs w:val="28"/>
        </w:rPr>
        <w:t xml:space="preserve">Почётного </w:t>
      </w:r>
      <w:r w:rsidR="00731FD9" w:rsidRPr="008D69F8">
        <w:rPr>
          <w:rFonts w:ascii="Times New Roman" w:hAnsi="Times New Roman" w:cs="Times New Roman"/>
          <w:b/>
          <w:caps/>
          <w:sz w:val="28"/>
          <w:szCs w:val="28"/>
        </w:rPr>
        <w:t>Поста Памяти павших за Отечество</w:t>
      </w:r>
    </w:p>
    <w:p w:rsidR="00731FD9" w:rsidRPr="00731FD9" w:rsidRDefault="00731FD9" w:rsidP="00731FD9">
      <w:pPr>
        <w:spacing w:after="0" w:line="240" w:lineRule="auto"/>
        <w:jc w:val="center"/>
        <w:rPr>
          <w:rFonts w:ascii="Times New Roman" w:hAnsi="Times New Roman" w:cs="Times New Roman"/>
          <w:b/>
          <w:sz w:val="28"/>
          <w:szCs w:val="28"/>
        </w:rPr>
      </w:pPr>
    </w:p>
    <w:p w:rsidR="00731FD9" w:rsidRPr="008D69F8" w:rsidRDefault="00731FD9" w:rsidP="008D69F8">
      <w:pPr>
        <w:pStyle w:val="ad"/>
        <w:widowControl w:val="0"/>
        <w:numPr>
          <w:ilvl w:val="0"/>
          <w:numId w:val="34"/>
        </w:numPr>
        <w:autoSpaceDE w:val="0"/>
        <w:autoSpaceDN w:val="0"/>
        <w:adjustRightInd w:val="0"/>
        <w:spacing w:after="0" w:line="240" w:lineRule="auto"/>
        <w:jc w:val="both"/>
        <w:rPr>
          <w:rFonts w:ascii="Times New Roman" w:hAnsi="Times New Roman"/>
          <w:sz w:val="28"/>
          <w:szCs w:val="28"/>
        </w:rPr>
      </w:pPr>
      <w:r w:rsidRPr="008D69F8">
        <w:rPr>
          <w:rFonts w:ascii="Times New Roman" w:hAnsi="Times New Roman"/>
          <w:sz w:val="28"/>
          <w:szCs w:val="28"/>
        </w:rPr>
        <w:t>Почётный караул несет Вахту на Посту по установленному распорядку дня. Каждый участник Вахты Памяти обязан строго выполнять Торжественную Клятву, принятую у Вечного огня, установленный распорядок,</w:t>
      </w:r>
      <w:r w:rsidR="008D69F8">
        <w:rPr>
          <w:rFonts w:ascii="Times New Roman" w:hAnsi="Times New Roman"/>
          <w:sz w:val="28"/>
          <w:szCs w:val="28"/>
        </w:rPr>
        <w:t xml:space="preserve"> правила поведению, </w:t>
      </w:r>
      <w:r w:rsidRPr="008D69F8">
        <w:rPr>
          <w:rFonts w:ascii="Times New Roman" w:hAnsi="Times New Roman"/>
          <w:sz w:val="28"/>
          <w:szCs w:val="28"/>
        </w:rPr>
        <w:t xml:space="preserve"> правила ношения специальной формы одежды.</w:t>
      </w:r>
    </w:p>
    <w:p w:rsidR="00731FD9" w:rsidRPr="008D69F8" w:rsidRDefault="00731FD9" w:rsidP="008D69F8">
      <w:pPr>
        <w:pStyle w:val="ad"/>
        <w:widowControl w:val="0"/>
        <w:numPr>
          <w:ilvl w:val="0"/>
          <w:numId w:val="34"/>
        </w:numPr>
        <w:autoSpaceDE w:val="0"/>
        <w:autoSpaceDN w:val="0"/>
        <w:adjustRightInd w:val="0"/>
        <w:spacing w:after="0" w:line="240" w:lineRule="auto"/>
        <w:jc w:val="both"/>
        <w:rPr>
          <w:rFonts w:ascii="Times New Roman" w:hAnsi="Times New Roman"/>
          <w:sz w:val="28"/>
          <w:szCs w:val="28"/>
        </w:rPr>
      </w:pPr>
      <w:r w:rsidRPr="008D69F8">
        <w:rPr>
          <w:rFonts w:ascii="Times New Roman" w:hAnsi="Times New Roman"/>
          <w:sz w:val="28"/>
          <w:szCs w:val="28"/>
        </w:rPr>
        <w:t>Внешний вид участников Вахты Памяти должен соответствовать следующим требованиям:</w:t>
      </w:r>
    </w:p>
    <w:p w:rsidR="00731FD9" w:rsidRPr="00731FD9" w:rsidRDefault="00731FD9" w:rsidP="00731FD9">
      <w:pPr>
        <w:spacing w:after="0" w:line="240" w:lineRule="auto"/>
        <w:ind w:left="540"/>
        <w:jc w:val="both"/>
        <w:rPr>
          <w:rFonts w:ascii="Times New Roman" w:hAnsi="Times New Roman" w:cs="Times New Roman"/>
          <w:sz w:val="28"/>
          <w:szCs w:val="28"/>
        </w:rPr>
      </w:pPr>
      <w:r w:rsidRPr="00731FD9">
        <w:rPr>
          <w:rFonts w:ascii="Times New Roman" w:hAnsi="Times New Roman" w:cs="Times New Roman"/>
          <w:sz w:val="28"/>
          <w:szCs w:val="28"/>
        </w:rPr>
        <w:t>- короткая аккуратная стрижка;</w:t>
      </w:r>
    </w:p>
    <w:p w:rsidR="00731FD9" w:rsidRPr="00731FD9" w:rsidRDefault="00731FD9" w:rsidP="00731FD9">
      <w:pPr>
        <w:spacing w:after="0" w:line="240" w:lineRule="auto"/>
        <w:ind w:left="540"/>
        <w:jc w:val="both"/>
        <w:rPr>
          <w:rFonts w:ascii="Times New Roman" w:hAnsi="Times New Roman" w:cs="Times New Roman"/>
          <w:sz w:val="28"/>
          <w:szCs w:val="28"/>
        </w:rPr>
      </w:pPr>
      <w:r w:rsidRPr="00731FD9">
        <w:rPr>
          <w:rFonts w:ascii="Times New Roman" w:hAnsi="Times New Roman" w:cs="Times New Roman"/>
          <w:sz w:val="28"/>
          <w:szCs w:val="28"/>
        </w:rPr>
        <w:t>- отсутствие ювелирных украшений;</w:t>
      </w:r>
    </w:p>
    <w:p w:rsidR="00731FD9" w:rsidRPr="00731FD9" w:rsidRDefault="00731FD9" w:rsidP="00731FD9">
      <w:pPr>
        <w:spacing w:after="0" w:line="240" w:lineRule="auto"/>
        <w:ind w:left="540"/>
        <w:jc w:val="both"/>
        <w:rPr>
          <w:rFonts w:ascii="Times New Roman" w:hAnsi="Times New Roman" w:cs="Times New Roman"/>
          <w:sz w:val="28"/>
          <w:szCs w:val="28"/>
        </w:rPr>
      </w:pPr>
      <w:r w:rsidRPr="00731FD9">
        <w:rPr>
          <w:rFonts w:ascii="Times New Roman" w:hAnsi="Times New Roman" w:cs="Times New Roman"/>
          <w:sz w:val="28"/>
          <w:szCs w:val="28"/>
        </w:rPr>
        <w:t>- выглаженный китель и брюки;</w:t>
      </w:r>
    </w:p>
    <w:p w:rsidR="00731FD9" w:rsidRPr="00731FD9" w:rsidRDefault="00731FD9" w:rsidP="00731FD9">
      <w:pPr>
        <w:spacing w:after="0" w:line="240" w:lineRule="auto"/>
        <w:ind w:left="540"/>
        <w:jc w:val="both"/>
        <w:rPr>
          <w:rFonts w:ascii="Times New Roman" w:hAnsi="Times New Roman" w:cs="Times New Roman"/>
          <w:sz w:val="28"/>
          <w:szCs w:val="28"/>
        </w:rPr>
      </w:pPr>
      <w:r w:rsidRPr="00731FD9">
        <w:rPr>
          <w:rFonts w:ascii="Times New Roman" w:hAnsi="Times New Roman" w:cs="Times New Roman"/>
          <w:sz w:val="28"/>
          <w:szCs w:val="28"/>
        </w:rPr>
        <w:t>- рубашка с воротником под галстук;</w:t>
      </w:r>
    </w:p>
    <w:p w:rsidR="00731FD9" w:rsidRPr="00731FD9" w:rsidRDefault="00731FD9" w:rsidP="00731FD9">
      <w:pPr>
        <w:spacing w:after="0" w:line="240" w:lineRule="auto"/>
        <w:ind w:left="540"/>
        <w:jc w:val="both"/>
        <w:rPr>
          <w:rFonts w:ascii="Times New Roman" w:hAnsi="Times New Roman" w:cs="Times New Roman"/>
          <w:sz w:val="28"/>
          <w:szCs w:val="28"/>
        </w:rPr>
      </w:pPr>
      <w:r w:rsidRPr="00731FD9">
        <w:rPr>
          <w:rFonts w:ascii="Times New Roman" w:hAnsi="Times New Roman" w:cs="Times New Roman"/>
          <w:sz w:val="28"/>
          <w:szCs w:val="28"/>
        </w:rPr>
        <w:t>- в холодное время года на руках чёрные перчатки;</w:t>
      </w:r>
    </w:p>
    <w:p w:rsidR="00731FD9" w:rsidRPr="00731FD9" w:rsidRDefault="00731FD9" w:rsidP="00731FD9">
      <w:pPr>
        <w:spacing w:after="0" w:line="240" w:lineRule="auto"/>
        <w:ind w:left="540"/>
        <w:jc w:val="both"/>
        <w:rPr>
          <w:rFonts w:ascii="Times New Roman" w:hAnsi="Times New Roman" w:cs="Times New Roman"/>
          <w:sz w:val="28"/>
          <w:szCs w:val="28"/>
        </w:rPr>
      </w:pPr>
      <w:r w:rsidRPr="00731FD9">
        <w:rPr>
          <w:rFonts w:ascii="Times New Roman" w:hAnsi="Times New Roman" w:cs="Times New Roman"/>
          <w:sz w:val="28"/>
          <w:szCs w:val="28"/>
        </w:rPr>
        <w:t>- носки чёрного цвета;</w:t>
      </w:r>
    </w:p>
    <w:p w:rsidR="00731FD9" w:rsidRPr="00731FD9" w:rsidRDefault="00731FD9" w:rsidP="00731FD9">
      <w:pPr>
        <w:spacing w:after="0" w:line="240" w:lineRule="auto"/>
        <w:ind w:left="540"/>
        <w:jc w:val="both"/>
        <w:rPr>
          <w:rFonts w:ascii="Times New Roman" w:hAnsi="Times New Roman" w:cs="Times New Roman"/>
          <w:sz w:val="28"/>
          <w:szCs w:val="28"/>
        </w:rPr>
      </w:pPr>
      <w:r w:rsidRPr="00731FD9">
        <w:rPr>
          <w:rFonts w:ascii="Times New Roman" w:hAnsi="Times New Roman" w:cs="Times New Roman"/>
          <w:sz w:val="28"/>
          <w:szCs w:val="28"/>
        </w:rPr>
        <w:t>- начищенная обувь чёрного цвета.</w:t>
      </w:r>
    </w:p>
    <w:p w:rsidR="00731FD9" w:rsidRPr="008D69F8" w:rsidRDefault="00731FD9" w:rsidP="008D69F8">
      <w:pPr>
        <w:pStyle w:val="ad"/>
        <w:widowControl w:val="0"/>
        <w:numPr>
          <w:ilvl w:val="0"/>
          <w:numId w:val="35"/>
        </w:numPr>
        <w:autoSpaceDE w:val="0"/>
        <w:autoSpaceDN w:val="0"/>
        <w:adjustRightInd w:val="0"/>
        <w:spacing w:after="0" w:line="240" w:lineRule="auto"/>
        <w:jc w:val="both"/>
        <w:rPr>
          <w:rFonts w:ascii="Times New Roman" w:hAnsi="Times New Roman"/>
          <w:sz w:val="28"/>
          <w:szCs w:val="28"/>
        </w:rPr>
      </w:pPr>
      <w:r w:rsidRPr="008D69F8">
        <w:rPr>
          <w:rFonts w:ascii="Times New Roman" w:hAnsi="Times New Roman"/>
          <w:sz w:val="28"/>
          <w:szCs w:val="28"/>
        </w:rPr>
        <w:t xml:space="preserve">Выданная учащимся в пользование специальная форма одежды, а также их личная одежда хранятся в шкафчиках на вешалках. </w:t>
      </w:r>
      <w:r w:rsidR="008D69F8" w:rsidRPr="008D69F8">
        <w:rPr>
          <w:rFonts w:ascii="Times New Roman" w:hAnsi="Times New Roman"/>
          <w:sz w:val="28"/>
          <w:szCs w:val="28"/>
        </w:rPr>
        <w:t>Снятые головные уборы можно класть перед собой на стол. Носить головной убор в руках запрещено.</w:t>
      </w:r>
      <w:r w:rsidR="00FB43F9">
        <w:rPr>
          <w:rFonts w:ascii="Times New Roman" w:hAnsi="Times New Roman"/>
          <w:sz w:val="28"/>
          <w:szCs w:val="28"/>
        </w:rPr>
        <w:t xml:space="preserve"> </w:t>
      </w:r>
      <w:r w:rsidRPr="008D69F8">
        <w:rPr>
          <w:rFonts w:ascii="Times New Roman" w:hAnsi="Times New Roman"/>
          <w:sz w:val="28"/>
          <w:szCs w:val="28"/>
        </w:rPr>
        <w:t>Учащиеся обязаны бережно относиться к форме одежды, производить ее мелкий ремонт и глажение.</w:t>
      </w:r>
    </w:p>
    <w:p w:rsidR="00731FD9" w:rsidRPr="008D69F8" w:rsidRDefault="00731FD9" w:rsidP="008D69F8">
      <w:pPr>
        <w:pStyle w:val="ad"/>
        <w:widowControl w:val="0"/>
        <w:numPr>
          <w:ilvl w:val="0"/>
          <w:numId w:val="35"/>
        </w:numPr>
        <w:autoSpaceDE w:val="0"/>
        <w:autoSpaceDN w:val="0"/>
        <w:adjustRightInd w:val="0"/>
        <w:spacing w:after="0" w:line="240" w:lineRule="auto"/>
        <w:jc w:val="both"/>
        <w:rPr>
          <w:rFonts w:ascii="Times New Roman" w:hAnsi="Times New Roman"/>
          <w:sz w:val="28"/>
          <w:szCs w:val="28"/>
        </w:rPr>
      </w:pPr>
      <w:r w:rsidRPr="008D69F8">
        <w:rPr>
          <w:rFonts w:ascii="Times New Roman" w:hAnsi="Times New Roman"/>
          <w:sz w:val="28"/>
          <w:szCs w:val="28"/>
        </w:rPr>
        <w:t xml:space="preserve">Учащиеся не имеют права покидать помещение Поста Памяти без разрешения представителя учебного заведения или начальника караула. Между заступлениями на Пост к Вечному огню разрешается смотреть телевизор, готовить уроки, читать книги, </w:t>
      </w:r>
      <w:r w:rsidR="00FF46BF" w:rsidRPr="008D69F8">
        <w:rPr>
          <w:rFonts w:ascii="Times New Roman" w:hAnsi="Times New Roman"/>
          <w:sz w:val="28"/>
          <w:szCs w:val="28"/>
        </w:rPr>
        <w:t>газеты</w:t>
      </w:r>
      <w:r w:rsidRPr="008D69F8">
        <w:rPr>
          <w:rFonts w:ascii="Times New Roman" w:hAnsi="Times New Roman"/>
          <w:sz w:val="28"/>
          <w:szCs w:val="28"/>
        </w:rPr>
        <w:t>, играть в шашки, шахматы.</w:t>
      </w:r>
    </w:p>
    <w:p w:rsidR="00731FD9" w:rsidRPr="008D69F8" w:rsidRDefault="00731FD9" w:rsidP="008D69F8">
      <w:pPr>
        <w:pStyle w:val="ad"/>
        <w:widowControl w:val="0"/>
        <w:numPr>
          <w:ilvl w:val="0"/>
          <w:numId w:val="35"/>
        </w:numPr>
        <w:autoSpaceDE w:val="0"/>
        <w:autoSpaceDN w:val="0"/>
        <w:adjustRightInd w:val="0"/>
        <w:spacing w:after="0" w:line="240" w:lineRule="auto"/>
        <w:jc w:val="both"/>
        <w:rPr>
          <w:rFonts w:ascii="Times New Roman" w:hAnsi="Times New Roman"/>
          <w:sz w:val="28"/>
          <w:szCs w:val="28"/>
        </w:rPr>
      </w:pPr>
      <w:r w:rsidRPr="008D69F8">
        <w:rPr>
          <w:rFonts w:ascii="Times New Roman" w:hAnsi="Times New Roman"/>
          <w:sz w:val="28"/>
          <w:szCs w:val="28"/>
        </w:rPr>
        <w:t>В помещении соблюдается тишина, разговор ведется вполголоса. Телепередачи смотрятся с уменьшенной громкостью звука.</w:t>
      </w:r>
    </w:p>
    <w:p w:rsidR="00731FD9" w:rsidRPr="008D69F8" w:rsidRDefault="00731FD9" w:rsidP="008D69F8">
      <w:pPr>
        <w:pStyle w:val="ad"/>
        <w:widowControl w:val="0"/>
        <w:numPr>
          <w:ilvl w:val="0"/>
          <w:numId w:val="35"/>
        </w:numPr>
        <w:autoSpaceDE w:val="0"/>
        <w:autoSpaceDN w:val="0"/>
        <w:adjustRightInd w:val="0"/>
        <w:spacing w:after="0" w:line="240" w:lineRule="auto"/>
        <w:jc w:val="both"/>
        <w:rPr>
          <w:rFonts w:ascii="Times New Roman" w:hAnsi="Times New Roman"/>
          <w:sz w:val="28"/>
          <w:szCs w:val="28"/>
        </w:rPr>
      </w:pPr>
      <w:r w:rsidRPr="008D69F8">
        <w:rPr>
          <w:rFonts w:ascii="Times New Roman" w:hAnsi="Times New Roman"/>
          <w:sz w:val="28"/>
          <w:szCs w:val="28"/>
        </w:rPr>
        <w:t>Чистота и порядок в помещениях Поста Памяти поддерживаются дежурной сменой, назначаемой в порядке очерёдности дежурным по караулу. В ходе</w:t>
      </w:r>
      <w:r w:rsidR="00FF46BF" w:rsidRPr="008D69F8">
        <w:rPr>
          <w:rFonts w:ascii="Times New Roman" w:hAnsi="Times New Roman"/>
          <w:sz w:val="28"/>
          <w:szCs w:val="28"/>
        </w:rPr>
        <w:t xml:space="preserve"> уборки помещений П</w:t>
      </w:r>
      <w:r w:rsidRPr="008D69F8">
        <w:rPr>
          <w:rFonts w:ascii="Times New Roman" w:hAnsi="Times New Roman"/>
          <w:sz w:val="28"/>
          <w:szCs w:val="28"/>
        </w:rPr>
        <w:t xml:space="preserve">оста производится ежедневная влажная </w:t>
      </w:r>
      <w:r w:rsidR="00FB43F9">
        <w:rPr>
          <w:rFonts w:ascii="Times New Roman" w:hAnsi="Times New Roman"/>
          <w:sz w:val="28"/>
          <w:szCs w:val="28"/>
        </w:rPr>
        <w:t>уборка полов, выбивание дорожек, проветривание.</w:t>
      </w:r>
    </w:p>
    <w:p w:rsidR="00731FD9" w:rsidRPr="008D69F8" w:rsidRDefault="00731FD9" w:rsidP="008D69F8">
      <w:pPr>
        <w:pStyle w:val="ad"/>
        <w:widowControl w:val="0"/>
        <w:numPr>
          <w:ilvl w:val="0"/>
          <w:numId w:val="35"/>
        </w:numPr>
        <w:autoSpaceDE w:val="0"/>
        <w:autoSpaceDN w:val="0"/>
        <w:adjustRightInd w:val="0"/>
        <w:spacing w:after="0" w:line="240" w:lineRule="auto"/>
        <w:jc w:val="both"/>
        <w:rPr>
          <w:rFonts w:ascii="Times New Roman" w:hAnsi="Times New Roman"/>
          <w:sz w:val="28"/>
          <w:szCs w:val="28"/>
        </w:rPr>
      </w:pPr>
      <w:r w:rsidRPr="008D69F8">
        <w:rPr>
          <w:rFonts w:ascii="Times New Roman" w:hAnsi="Times New Roman"/>
          <w:sz w:val="28"/>
          <w:szCs w:val="28"/>
        </w:rPr>
        <w:t>Учащимся зап</w:t>
      </w:r>
      <w:r w:rsidR="00FF46BF" w:rsidRPr="008D69F8">
        <w:rPr>
          <w:rFonts w:ascii="Times New Roman" w:hAnsi="Times New Roman"/>
          <w:sz w:val="28"/>
          <w:szCs w:val="28"/>
        </w:rPr>
        <w:t>рещается выносить из помещений П</w:t>
      </w:r>
      <w:r w:rsidRPr="008D69F8">
        <w:rPr>
          <w:rFonts w:ascii="Times New Roman" w:hAnsi="Times New Roman"/>
          <w:sz w:val="28"/>
          <w:szCs w:val="28"/>
        </w:rPr>
        <w:t>оста находящееся там имущество. Ответственность за сохранность имущества несёт дежурный по караулу. За умышленную порчу или уничтожение имущества учащимися материальную ответственность несут учебное заведение, родители.</w:t>
      </w:r>
    </w:p>
    <w:p w:rsidR="00731FD9" w:rsidRPr="008D69F8" w:rsidRDefault="00FF46BF" w:rsidP="008D69F8">
      <w:pPr>
        <w:pStyle w:val="ad"/>
        <w:numPr>
          <w:ilvl w:val="0"/>
          <w:numId w:val="35"/>
        </w:numPr>
        <w:spacing w:after="0" w:line="240" w:lineRule="auto"/>
        <w:jc w:val="both"/>
        <w:rPr>
          <w:rFonts w:ascii="Times New Roman" w:hAnsi="Times New Roman"/>
          <w:sz w:val="28"/>
          <w:szCs w:val="28"/>
        </w:rPr>
      </w:pPr>
      <w:r w:rsidRPr="008D69F8">
        <w:rPr>
          <w:rFonts w:ascii="Times New Roman" w:hAnsi="Times New Roman"/>
          <w:sz w:val="28"/>
          <w:szCs w:val="28"/>
        </w:rPr>
        <w:lastRenderedPageBreak/>
        <w:t>Посторонние лица в помещение П</w:t>
      </w:r>
      <w:r w:rsidR="00731FD9" w:rsidRPr="008D69F8">
        <w:rPr>
          <w:rFonts w:ascii="Times New Roman" w:hAnsi="Times New Roman"/>
          <w:sz w:val="28"/>
          <w:szCs w:val="28"/>
        </w:rPr>
        <w:t>оста допускаются только с разрешения начальника Поста</w:t>
      </w:r>
      <w:r w:rsidR="00FB43F9">
        <w:rPr>
          <w:rFonts w:ascii="Times New Roman" w:hAnsi="Times New Roman"/>
          <w:sz w:val="28"/>
          <w:szCs w:val="28"/>
        </w:rPr>
        <w:t xml:space="preserve"> Памяти (педагога дополнительного образования клубного объединения участников Вахты Памяти «Отечество»)</w:t>
      </w:r>
      <w:r w:rsidR="00731FD9" w:rsidRPr="008D69F8">
        <w:rPr>
          <w:rFonts w:ascii="Times New Roman" w:hAnsi="Times New Roman"/>
          <w:sz w:val="28"/>
          <w:szCs w:val="28"/>
        </w:rPr>
        <w:t>.</w:t>
      </w:r>
    </w:p>
    <w:p w:rsidR="00731FD9" w:rsidRPr="00731FD9" w:rsidRDefault="00731FD9" w:rsidP="00731FD9">
      <w:pPr>
        <w:spacing w:after="0" w:line="240" w:lineRule="auto"/>
        <w:ind w:firstLine="851"/>
        <w:rPr>
          <w:rFonts w:ascii="Times New Roman" w:hAnsi="Times New Roman" w:cs="Times New Roman"/>
          <w:b/>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b/>
          <w:caps/>
          <w:sz w:val="28"/>
          <w:szCs w:val="28"/>
        </w:rPr>
      </w:pPr>
      <w:r w:rsidRPr="00731FD9">
        <w:rPr>
          <w:rFonts w:ascii="Times New Roman" w:hAnsi="Times New Roman" w:cs="Times New Roman"/>
          <w:b/>
          <w:caps/>
          <w:sz w:val="28"/>
          <w:szCs w:val="28"/>
        </w:rPr>
        <w:t xml:space="preserve">Должностные обязанности участников Вахты Памяти </w:t>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Обязанности начальника Почётного караула</w:t>
      </w:r>
    </w:p>
    <w:p w:rsidR="00731FD9" w:rsidRPr="00731FD9" w:rsidRDefault="00731FD9" w:rsidP="00731FD9">
      <w:pPr>
        <w:spacing w:after="0" w:line="240" w:lineRule="auto"/>
        <w:jc w:val="center"/>
        <w:rPr>
          <w:rFonts w:ascii="Times New Roman" w:hAnsi="Times New Roman" w:cs="Times New Roman"/>
          <w:i/>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Начальник караула утверждается директором учебного заведения. Он избирается из учащихся и ему подчиняется весь подобранный состав караула. Начальник караула обязан:</w:t>
      </w:r>
    </w:p>
    <w:p w:rsidR="00731FD9" w:rsidRPr="00731FD9" w:rsidRDefault="00731FD9" w:rsidP="00731FD9">
      <w:pPr>
        <w:widowControl w:val="0"/>
        <w:numPr>
          <w:ilvl w:val="0"/>
          <w:numId w:val="10"/>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требовать от учащихся твердого знания и точного выполнения ими своих обязанностей, ритуалов, установленного распорядка дня на Посту Памяти;</w:t>
      </w:r>
    </w:p>
    <w:p w:rsidR="00731FD9" w:rsidRPr="00731FD9" w:rsidRDefault="00731FD9" w:rsidP="00731FD9">
      <w:pPr>
        <w:widowControl w:val="0"/>
        <w:numPr>
          <w:ilvl w:val="0"/>
          <w:numId w:val="10"/>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постоянно контролировать определенный порядок заступления смен учащихся на  Пост у Вечного огня;</w:t>
      </w:r>
    </w:p>
    <w:p w:rsidR="00731FD9" w:rsidRPr="00731FD9" w:rsidRDefault="00731FD9" w:rsidP="00731FD9">
      <w:pPr>
        <w:widowControl w:val="0"/>
        <w:numPr>
          <w:ilvl w:val="0"/>
          <w:numId w:val="10"/>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немедленно информировать начальника Почетного Поста</w:t>
      </w:r>
      <w:r w:rsidR="00055406">
        <w:rPr>
          <w:rFonts w:ascii="Times New Roman" w:hAnsi="Times New Roman" w:cs="Times New Roman"/>
          <w:sz w:val="28"/>
          <w:szCs w:val="28"/>
        </w:rPr>
        <w:t xml:space="preserve"> (педагога дополнительного образования клубного объединения участников Вахты Памяти «Отечество»)</w:t>
      </w:r>
      <w:r w:rsidRPr="00731FD9">
        <w:rPr>
          <w:rFonts w:ascii="Times New Roman" w:hAnsi="Times New Roman" w:cs="Times New Roman"/>
          <w:sz w:val="28"/>
          <w:szCs w:val="28"/>
        </w:rPr>
        <w:t xml:space="preserve"> обо всех нарушениях (происшествиях) на Посту или в караульном  помещении;</w:t>
      </w:r>
    </w:p>
    <w:p w:rsidR="00731FD9" w:rsidRPr="00731FD9" w:rsidRDefault="00731FD9" w:rsidP="00731FD9">
      <w:pPr>
        <w:widowControl w:val="0"/>
        <w:numPr>
          <w:ilvl w:val="0"/>
          <w:numId w:val="10"/>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осуществлять контроль за чистотой и порядком у Вечного огня и в караульном помещении через дежурного по караулу;</w:t>
      </w:r>
    </w:p>
    <w:p w:rsidR="00731FD9" w:rsidRPr="00731FD9" w:rsidRDefault="00731FD9" w:rsidP="00731FD9">
      <w:pPr>
        <w:widowControl w:val="0"/>
        <w:numPr>
          <w:ilvl w:val="0"/>
          <w:numId w:val="10"/>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подводить итоги несения Вахты Памяти за каждый день, выставлять оценку каждой смене и т.д.</w:t>
      </w: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Обязанности дежурного по караулу</w:t>
      </w:r>
    </w:p>
    <w:p w:rsidR="00731FD9" w:rsidRPr="00731FD9" w:rsidRDefault="00731FD9" w:rsidP="00731FD9">
      <w:pPr>
        <w:spacing w:after="0" w:line="240" w:lineRule="auto"/>
        <w:jc w:val="center"/>
        <w:rPr>
          <w:rFonts w:ascii="Times New Roman" w:hAnsi="Times New Roman" w:cs="Times New Roman"/>
          <w:i/>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Дежурный по караулу подчиняется начальнику почетного караула. Он отвечает за чистоту и порядок у Вечного огня и в караульном помещении, соблюдение правил поведения участников Вахты Памяти. Дежурный по караулу обязан:</w:t>
      </w:r>
    </w:p>
    <w:p w:rsidR="00731FD9" w:rsidRPr="00731FD9" w:rsidRDefault="00731FD9" w:rsidP="00731FD9">
      <w:pPr>
        <w:widowControl w:val="0"/>
        <w:numPr>
          <w:ilvl w:val="0"/>
          <w:numId w:val="12"/>
        </w:numPr>
        <w:tabs>
          <w:tab w:val="clear" w:pos="720"/>
          <w:tab w:val="num" w:pos="-180"/>
        </w:tabs>
        <w:autoSpaceDE w:val="0"/>
        <w:autoSpaceDN w:val="0"/>
        <w:adjustRightInd w:val="0"/>
        <w:spacing w:after="0" w:line="240" w:lineRule="auto"/>
        <w:ind w:left="360"/>
        <w:jc w:val="both"/>
        <w:rPr>
          <w:rFonts w:ascii="Times New Roman" w:hAnsi="Times New Roman" w:cs="Times New Roman"/>
          <w:sz w:val="28"/>
          <w:szCs w:val="28"/>
        </w:rPr>
      </w:pPr>
      <w:r w:rsidRPr="00731FD9">
        <w:rPr>
          <w:rFonts w:ascii="Times New Roman" w:hAnsi="Times New Roman" w:cs="Times New Roman"/>
          <w:sz w:val="28"/>
          <w:szCs w:val="28"/>
        </w:rPr>
        <w:t xml:space="preserve">ежедневно принимать со своим помощником караульное помещение, находящееся в нем имущество и инвентарь, следить за их сохранностью и сдавать его начальнику Почетного Поста </w:t>
      </w:r>
      <w:r w:rsidR="00055406">
        <w:rPr>
          <w:rFonts w:ascii="Times New Roman" w:hAnsi="Times New Roman" w:cs="Times New Roman"/>
          <w:sz w:val="28"/>
          <w:szCs w:val="28"/>
        </w:rPr>
        <w:t xml:space="preserve">(у дополнительного образования клубного объединения участников Вахты Памяти «Отечество») </w:t>
      </w:r>
      <w:r w:rsidRPr="00731FD9">
        <w:rPr>
          <w:rFonts w:ascii="Times New Roman" w:hAnsi="Times New Roman" w:cs="Times New Roman"/>
          <w:sz w:val="28"/>
          <w:szCs w:val="28"/>
        </w:rPr>
        <w:t>после убытия караула;</w:t>
      </w:r>
    </w:p>
    <w:p w:rsidR="00731FD9" w:rsidRPr="00731FD9" w:rsidRDefault="00731FD9" w:rsidP="00731FD9">
      <w:pPr>
        <w:widowControl w:val="0"/>
        <w:numPr>
          <w:ilvl w:val="0"/>
          <w:numId w:val="11"/>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следить за чистотой и порядком в караульном помещении и у Вечного огня;</w:t>
      </w:r>
    </w:p>
    <w:p w:rsidR="00731FD9" w:rsidRPr="00731FD9" w:rsidRDefault="00731FD9" w:rsidP="00731FD9">
      <w:pPr>
        <w:widowControl w:val="0"/>
        <w:numPr>
          <w:ilvl w:val="0"/>
          <w:numId w:val="11"/>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организовывать ежедневную уборку помещений дежурной сменой и их проветривание после окончания Вахты в соответствии с распорядком дня;</w:t>
      </w:r>
    </w:p>
    <w:p w:rsidR="00731FD9" w:rsidRPr="00731FD9" w:rsidRDefault="00731FD9" w:rsidP="00731FD9">
      <w:pPr>
        <w:widowControl w:val="0"/>
        <w:numPr>
          <w:ilvl w:val="0"/>
          <w:numId w:val="11"/>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следить за соблюдением правил противопожарной безопасности, пользования техническими средствами;</w:t>
      </w:r>
    </w:p>
    <w:p w:rsidR="00731FD9" w:rsidRPr="00731FD9" w:rsidRDefault="00731FD9" w:rsidP="00731FD9">
      <w:pPr>
        <w:widowControl w:val="0"/>
        <w:numPr>
          <w:ilvl w:val="0"/>
          <w:numId w:val="11"/>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осуществлять пропуск в караульное помещение посторонних лиц и контролировать их поведение;</w:t>
      </w:r>
    </w:p>
    <w:p w:rsidR="00731FD9" w:rsidRPr="00731FD9" w:rsidRDefault="00731FD9" w:rsidP="00731FD9">
      <w:pPr>
        <w:widowControl w:val="0"/>
        <w:numPr>
          <w:ilvl w:val="0"/>
          <w:numId w:val="11"/>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lastRenderedPageBreak/>
        <w:t>организовать своевременное заполнение Книги Памяти;</w:t>
      </w:r>
    </w:p>
    <w:p w:rsidR="00731FD9" w:rsidRPr="00731FD9" w:rsidRDefault="00731FD9" w:rsidP="00731FD9">
      <w:pPr>
        <w:widowControl w:val="0"/>
        <w:numPr>
          <w:ilvl w:val="0"/>
          <w:numId w:val="11"/>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при необходимости заменять старших смен.</w:t>
      </w:r>
    </w:p>
    <w:p w:rsidR="00731FD9" w:rsidRPr="00731FD9" w:rsidRDefault="00731FD9" w:rsidP="00731FD9">
      <w:pPr>
        <w:spacing w:after="0" w:line="240" w:lineRule="auto"/>
        <w:jc w:val="both"/>
        <w:rPr>
          <w:rFonts w:ascii="Times New Roman" w:hAnsi="Times New Roman" w:cs="Times New Roman"/>
          <w:sz w:val="28"/>
          <w:szCs w:val="28"/>
        </w:rPr>
      </w:pPr>
    </w:p>
    <w:p w:rsidR="00055406" w:rsidRDefault="00055406" w:rsidP="00731FD9">
      <w:pPr>
        <w:spacing w:after="0" w:line="240" w:lineRule="auto"/>
        <w:jc w:val="center"/>
        <w:rPr>
          <w:rFonts w:ascii="Times New Roman" w:hAnsi="Times New Roman" w:cs="Times New Roman"/>
          <w:b/>
          <w:sz w:val="28"/>
          <w:szCs w:val="28"/>
        </w:rPr>
      </w:pPr>
    </w:p>
    <w:p w:rsidR="00731FD9" w:rsidRP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Обязанности помощника дежурного по караулу</w:t>
      </w:r>
    </w:p>
    <w:p w:rsidR="00731FD9" w:rsidRPr="00731FD9" w:rsidRDefault="00731FD9" w:rsidP="00731FD9">
      <w:pPr>
        <w:spacing w:after="0" w:line="240" w:lineRule="auto"/>
        <w:jc w:val="center"/>
        <w:rPr>
          <w:rFonts w:ascii="Times New Roman" w:hAnsi="Times New Roman" w:cs="Times New Roman"/>
          <w:i/>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Помощник дежурного по караулу подчиняется дежурному по караулу. Он обязан:</w:t>
      </w:r>
    </w:p>
    <w:p w:rsidR="00731FD9" w:rsidRPr="00731FD9" w:rsidRDefault="00731FD9" w:rsidP="00731FD9">
      <w:pPr>
        <w:widowControl w:val="0"/>
        <w:numPr>
          <w:ilvl w:val="0"/>
          <w:numId w:val="13"/>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знать обязанности часового и при необходимости заступать на Почётный Пост у Вечного огня в составе смены;</w:t>
      </w:r>
    </w:p>
    <w:p w:rsidR="00731FD9" w:rsidRPr="00731FD9" w:rsidRDefault="00731FD9" w:rsidP="00731FD9">
      <w:pPr>
        <w:widowControl w:val="0"/>
        <w:numPr>
          <w:ilvl w:val="0"/>
          <w:numId w:val="11"/>
        </w:numPr>
        <w:autoSpaceDE w:val="0"/>
        <w:autoSpaceDN w:val="0"/>
        <w:adjustRightInd w:val="0"/>
        <w:spacing w:after="0" w:line="240" w:lineRule="auto"/>
        <w:ind w:left="360" w:hanging="360"/>
        <w:jc w:val="both"/>
        <w:rPr>
          <w:rFonts w:ascii="Times New Roman" w:hAnsi="Times New Roman" w:cs="Times New Roman"/>
          <w:sz w:val="28"/>
          <w:szCs w:val="28"/>
        </w:rPr>
      </w:pPr>
      <w:r w:rsidRPr="00731FD9">
        <w:rPr>
          <w:rFonts w:ascii="Times New Roman" w:hAnsi="Times New Roman" w:cs="Times New Roman"/>
          <w:sz w:val="28"/>
          <w:szCs w:val="28"/>
        </w:rPr>
        <w:t>поддерживать порядок в классе;</w:t>
      </w:r>
    </w:p>
    <w:p w:rsidR="00731FD9" w:rsidRPr="00731FD9" w:rsidRDefault="002A1FAD" w:rsidP="00731FD9">
      <w:pPr>
        <w:widowControl w:val="0"/>
        <w:numPr>
          <w:ilvl w:val="0"/>
          <w:numId w:val="11"/>
        </w:numPr>
        <w:autoSpaceDE w:val="0"/>
        <w:autoSpaceDN w:val="0"/>
        <w:adjustRightInd w:val="0"/>
        <w:spacing w:after="0" w:line="240" w:lineRule="auto"/>
        <w:ind w:left="360" w:hanging="360"/>
        <w:jc w:val="both"/>
        <w:rPr>
          <w:rFonts w:ascii="Times New Roman" w:hAnsi="Times New Roman" w:cs="Times New Roman"/>
          <w:sz w:val="28"/>
          <w:szCs w:val="28"/>
        </w:rPr>
      </w:pPr>
      <w:r>
        <w:rPr>
          <w:rFonts w:ascii="Times New Roman" w:hAnsi="Times New Roman" w:cs="Times New Roman"/>
          <w:sz w:val="28"/>
          <w:szCs w:val="28"/>
        </w:rPr>
        <w:pict>
          <v:line id="_x0000_s1041" style="position:absolute;left:0;text-align:left;flip:x;z-index:251675648;mso-position-horizontal-relative:margin" from="810pt,6pt" to="828pt,559.45pt" strokeweight="1.45pt">
            <w10:wrap anchorx="margin"/>
          </v:line>
        </w:pict>
      </w:r>
      <w:r w:rsidR="00731FD9" w:rsidRPr="00731FD9">
        <w:rPr>
          <w:rFonts w:ascii="Times New Roman" w:hAnsi="Times New Roman" w:cs="Times New Roman"/>
          <w:sz w:val="28"/>
          <w:szCs w:val="28"/>
        </w:rPr>
        <w:t>помогать дежурной смене в уборке караульного помещения.</w:t>
      </w:r>
    </w:p>
    <w:p w:rsidR="00731FD9" w:rsidRDefault="00731FD9" w:rsidP="00731FD9">
      <w:pPr>
        <w:spacing w:after="0" w:line="240" w:lineRule="auto"/>
        <w:jc w:val="center"/>
        <w:rPr>
          <w:rFonts w:ascii="Times New Roman" w:hAnsi="Times New Roman" w:cs="Times New Roman"/>
          <w:i/>
          <w:sz w:val="28"/>
          <w:szCs w:val="28"/>
        </w:rPr>
      </w:pPr>
    </w:p>
    <w:p w:rsidR="008C2789" w:rsidRDefault="008C2789" w:rsidP="00731FD9">
      <w:pPr>
        <w:spacing w:after="0" w:line="240" w:lineRule="auto"/>
        <w:jc w:val="center"/>
        <w:rPr>
          <w:rFonts w:ascii="Times New Roman" w:hAnsi="Times New Roman" w:cs="Times New Roman"/>
          <w:i/>
          <w:sz w:val="28"/>
          <w:szCs w:val="28"/>
        </w:rPr>
      </w:pPr>
    </w:p>
    <w:p w:rsidR="008C2789" w:rsidRPr="00731FD9" w:rsidRDefault="008C2789" w:rsidP="00731FD9">
      <w:pPr>
        <w:spacing w:after="0" w:line="240" w:lineRule="auto"/>
        <w:jc w:val="center"/>
        <w:rPr>
          <w:rFonts w:ascii="Times New Roman" w:hAnsi="Times New Roman" w:cs="Times New Roman"/>
          <w:i/>
          <w:sz w:val="28"/>
          <w:szCs w:val="28"/>
        </w:rPr>
      </w:pPr>
    </w:p>
    <w:p w:rsid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Обязанности старшего смены</w:t>
      </w:r>
    </w:p>
    <w:p w:rsidR="00731FD9" w:rsidRPr="00731FD9" w:rsidRDefault="00731FD9" w:rsidP="00731FD9">
      <w:pPr>
        <w:spacing w:after="0" w:line="240" w:lineRule="auto"/>
        <w:jc w:val="center"/>
        <w:rPr>
          <w:rFonts w:ascii="Times New Roman" w:hAnsi="Times New Roman" w:cs="Times New Roman"/>
          <w:i/>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Старший смены подчиняется начальнику караула и отвечает за правильное выполнение всех ритуалов своими подчиненными (караульными), за их внешний вид и поведение. При несении Вахты на Посту покидать свое место (мемориальную зону) ему разрешается только при возникновении экстремальных ситуаций (хулиганство граждан, недомогание часовых, затухание Вечного огня или личное недомогание). Ему запрещается вступать в разговоры с посторонними на Посту.</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b/>
          <w:sz w:val="28"/>
          <w:szCs w:val="28"/>
        </w:rPr>
      </w:pPr>
      <w:r w:rsidRPr="00731FD9">
        <w:rPr>
          <w:rFonts w:ascii="Times New Roman" w:hAnsi="Times New Roman" w:cs="Times New Roman"/>
          <w:b/>
          <w:sz w:val="28"/>
          <w:szCs w:val="28"/>
        </w:rPr>
        <w:t>Обязанности часового на Посту</w:t>
      </w:r>
    </w:p>
    <w:p w:rsidR="00731FD9" w:rsidRPr="00731FD9" w:rsidRDefault="00731FD9" w:rsidP="00731FD9">
      <w:pPr>
        <w:spacing w:after="0" w:line="240" w:lineRule="auto"/>
        <w:jc w:val="center"/>
        <w:outlineLvl w:val="0"/>
        <w:rPr>
          <w:rFonts w:ascii="Times New Roman" w:hAnsi="Times New Roman" w:cs="Times New Roman"/>
          <w:i/>
          <w:sz w:val="28"/>
          <w:szCs w:val="28"/>
        </w:rPr>
      </w:pPr>
    </w:p>
    <w:p w:rsidR="00731FD9" w:rsidRPr="00731FD9" w:rsidRDefault="00731FD9" w:rsidP="00731FD9">
      <w:pPr>
        <w:spacing w:after="0" w:line="240" w:lineRule="auto"/>
        <w:ind w:firstLine="708"/>
        <w:jc w:val="both"/>
        <w:rPr>
          <w:rFonts w:ascii="Times New Roman" w:hAnsi="Times New Roman" w:cs="Times New Roman"/>
          <w:sz w:val="28"/>
          <w:szCs w:val="28"/>
        </w:rPr>
      </w:pPr>
      <w:r w:rsidRPr="00731FD9">
        <w:rPr>
          <w:rFonts w:ascii="Times New Roman" w:hAnsi="Times New Roman" w:cs="Times New Roman"/>
          <w:sz w:val="28"/>
          <w:szCs w:val="28"/>
        </w:rPr>
        <w:t>Часовой подчиняется старшему своей смены. Он не имеет права покидать Пост без разрешения старшего смены, начальника караула или начальника Поста, а также принимать пищу, пить во время несения Вахты. В случае недомогании он обязан доложить о своем состоянии старшему смены. Ему запрещается вступать в разговоры с посторонними на Посту.</w:t>
      </w:r>
    </w:p>
    <w:p w:rsidR="00731FD9" w:rsidRPr="00731FD9" w:rsidRDefault="00731FD9" w:rsidP="00731FD9">
      <w:pPr>
        <w:spacing w:after="0" w:line="240" w:lineRule="auto"/>
        <w:jc w:val="both"/>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Обязанности дневального по караулу</w:t>
      </w:r>
    </w:p>
    <w:p w:rsidR="00731FD9" w:rsidRPr="00731FD9" w:rsidRDefault="00731FD9" w:rsidP="00731FD9">
      <w:pPr>
        <w:spacing w:after="0" w:line="240" w:lineRule="auto"/>
        <w:jc w:val="center"/>
        <w:rPr>
          <w:rFonts w:ascii="Times New Roman" w:hAnsi="Times New Roman" w:cs="Times New Roman"/>
          <w:i/>
          <w:sz w:val="28"/>
          <w:szCs w:val="28"/>
        </w:rPr>
      </w:pPr>
    </w:p>
    <w:p w:rsidR="00B778D4"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Дневальный по караулу назначается начальником караула из часовых. Он отвечает за сохранность помещения и личных вещей постовцев, находящихся под его охраной. Дневальный подчиняется дежурному по караулу.</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Дневальный по караулу несет службу внутри караульного помещения, у входной двери. Он обязан:</w:t>
      </w:r>
    </w:p>
    <w:p w:rsidR="00731FD9" w:rsidRPr="00731FD9" w:rsidRDefault="00731FD9" w:rsidP="00731FD9">
      <w:pPr>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 безотлучно стоять у входной двери в положении «вольно» (можно уйти только с разрешения начальника караула);</w:t>
      </w:r>
    </w:p>
    <w:p w:rsidR="00731FD9" w:rsidRPr="00731FD9" w:rsidRDefault="00731FD9" w:rsidP="00731FD9">
      <w:pPr>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 принимать положение «смирно» и прикладывать руку к головному убору, отдавая воинское приветствие всем входящим;</w:t>
      </w:r>
    </w:p>
    <w:p w:rsidR="00731FD9" w:rsidRPr="00731FD9" w:rsidRDefault="00731FD9" w:rsidP="00731FD9">
      <w:pPr>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не пропускать в помещение посторонних лиц;</w:t>
      </w:r>
    </w:p>
    <w:p w:rsidR="00731FD9" w:rsidRPr="00731FD9" w:rsidRDefault="00731FD9" w:rsidP="00731FD9">
      <w:pPr>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 спрашивать у незнакомых людей о цели их визита и докладывать об этом начальнику почётного караула;</w:t>
      </w:r>
    </w:p>
    <w:p w:rsidR="00731FD9" w:rsidRPr="00731FD9" w:rsidRDefault="00731FD9" w:rsidP="00731FD9">
      <w:pPr>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 не допускать вынос имущества из караульного помещения без имеющегося на это </w:t>
      </w:r>
      <w:r w:rsidRPr="00731FD9">
        <w:rPr>
          <w:rFonts w:ascii="Times New Roman" w:hAnsi="Times New Roman" w:cs="Times New Roman"/>
          <w:sz w:val="28"/>
          <w:szCs w:val="28"/>
        </w:rPr>
        <w:lastRenderedPageBreak/>
        <w:t>разрешения;</w:t>
      </w:r>
    </w:p>
    <w:p w:rsidR="00731FD9" w:rsidRPr="00731FD9" w:rsidRDefault="00731FD9" w:rsidP="00731FD9">
      <w:pPr>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 немедленно докладывать обо всех нарушениях, происходящих на Посту, начальнику почётного караула.</w:t>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Обязанности представителя учебного заведения</w:t>
      </w:r>
    </w:p>
    <w:p w:rsidR="00731FD9" w:rsidRPr="00731FD9" w:rsidRDefault="00731FD9" w:rsidP="00731FD9">
      <w:pPr>
        <w:spacing w:after="0" w:line="240" w:lineRule="auto"/>
        <w:jc w:val="both"/>
        <w:rPr>
          <w:rFonts w:ascii="Times New Roman" w:hAnsi="Times New Roman" w:cs="Times New Roman"/>
          <w:i/>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Представитель учебного заведения на Вахте Памяти отвечает за жизнь и здоровье учащихся, контролирует поведение учащихся в период несения ими Вахты, ведет индивидуальную воспитательную работу с учащимися во время несения Вахты Памяти.</w:t>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b/>
          <w:caps/>
          <w:sz w:val="28"/>
          <w:szCs w:val="28"/>
        </w:rPr>
      </w:pPr>
      <w:r w:rsidRPr="00731FD9">
        <w:rPr>
          <w:rFonts w:ascii="Times New Roman" w:hAnsi="Times New Roman" w:cs="Times New Roman"/>
          <w:b/>
          <w:caps/>
          <w:sz w:val="28"/>
          <w:szCs w:val="28"/>
        </w:rPr>
        <w:t>Торжественные ритуалы</w:t>
      </w:r>
    </w:p>
    <w:p w:rsidR="00731FD9" w:rsidRPr="00613F66" w:rsidRDefault="00731FD9" w:rsidP="00613F66">
      <w:pPr>
        <w:spacing w:after="0" w:line="240" w:lineRule="auto"/>
        <w:jc w:val="center"/>
        <w:outlineLvl w:val="0"/>
        <w:rPr>
          <w:rFonts w:ascii="Times New Roman" w:hAnsi="Times New Roman" w:cs="Times New Roman"/>
          <w:b/>
          <w:caps/>
          <w:sz w:val="28"/>
          <w:szCs w:val="28"/>
        </w:rPr>
      </w:pPr>
      <w:r w:rsidRPr="00731FD9">
        <w:rPr>
          <w:rFonts w:ascii="Times New Roman" w:hAnsi="Times New Roman" w:cs="Times New Roman"/>
          <w:b/>
          <w:caps/>
          <w:sz w:val="28"/>
          <w:szCs w:val="28"/>
        </w:rPr>
        <w:t>на Почётном Посту и методика их выполнения</w:t>
      </w:r>
    </w:p>
    <w:p w:rsidR="00731FD9" w:rsidRPr="00731FD9" w:rsidRDefault="00731FD9" w:rsidP="00731FD9">
      <w:pPr>
        <w:spacing w:after="0" w:line="240" w:lineRule="auto"/>
        <w:ind w:firstLine="180"/>
        <w:jc w:val="center"/>
        <w:rPr>
          <w:rFonts w:ascii="Times New Roman" w:hAnsi="Times New Roman" w:cs="Times New Roman"/>
          <w:sz w:val="28"/>
          <w:szCs w:val="28"/>
        </w:rPr>
      </w:pPr>
    </w:p>
    <w:p w:rsidR="00731FD9" w:rsidRPr="00731FD9" w:rsidRDefault="00731FD9" w:rsidP="00731FD9">
      <w:pPr>
        <w:spacing w:after="0" w:line="240" w:lineRule="auto"/>
        <w:ind w:firstLine="180"/>
        <w:jc w:val="center"/>
        <w:outlineLvl w:val="0"/>
        <w:rPr>
          <w:rFonts w:ascii="Times New Roman" w:hAnsi="Times New Roman" w:cs="Times New Roman"/>
          <w:b/>
          <w:sz w:val="28"/>
          <w:szCs w:val="28"/>
        </w:rPr>
      </w:pPr>
      <w:r w:rsidRPr="00731FD9">
        <w:rPr>
          <w:rFonts w:ascii="Times New Roman" w:hAnsi="Times New Roman" w:cs="Times New Roman"/>
          <w:b/>
          <w:sz w:val="28"/>
          <w:szCs w:val="28"/>
        </w:rPr>
        <w:t>Ритуал движения походным шагом</w:t>
      </w:r>
    </w:p>
    <w:p w:rsidR="00731FD9" w:rsidRPr="00731FD9" w:rsidRDefault="008C2789" w:rsidP="00731FD9">
      <w:pPr>
        <w:spacing w:after="0" w:line="240" w:lineRule="auto"/>
        <w:ind w:firstLine="180"/>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1762760</wp:posOffset>
            </wp:positionH>
            <wp:positionV relativeFrom="paragraph">
              <wp:posOffset>136525</wp:posOffset>
            </wp:positionV>
            <wp:extent cx="3390900" cy="2390775"/>
            <wp:effectExtent l="19050" t="0" r="0" b="0"/>
            <wp:wrapTight wrapText="bothSides">
              <wp:wrapPolygon edited="0">
                <wp:start x="-121" y="0"/>
                <wp:lineTo x="-121" y="21514"/>
                <wp:lineTo x="21600" y="21514"/>
                <wp:lineTo x="21600" y="0"/>
                <wp:lineTo x="-121" y="0"/>
              </wp:wrapPolygon>
            </wp:wrapTight>
            <wp:docPr id="18" name="Рисунок 18" descr="DSC0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975"/>
                    <pic:cNvPicPr>
                      <a:picLocks noChangeAspect="1" noChangeArrowheads="1"/>
                    </pic:cNvPicPr>
                  </pic:nvPicPr>
                  <pic:blipFill>
                    <a:blip r:embed="rId17" cstate="print"/>
                    <a:srcRect l="6589" r="11101"/>
                    <a:stretch>
                      <a:fillRect/>
                    </a:stretch>
                  </pic:blipFill>
                  <pic:spPr bwMode="auto">
                    <a:xfrm>
                      <a:off x="0" y="0"/>
                      <a:ext cx="3390900" cy="2390775"/>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Движение начинается с левой вытянутой ноги, которая поднимается на 5-</w:t>
      </w:r>
      <w:smartTag w:uri="urn:schemas-microsoft-com:office:smarttags" w:element="metricconverter">
        <w:smartTagPr>
          <w:attr w:name="ProductID" w:val="10 см"/>
        </w:smartTagPr>
        <w:r w:rsidRPr="00731FD9">
          <w:rPr>
            <w:rFonts w:ascii="Times New Roman" w:hAnsi="Times New Roman" w:cs="Times New Roman"/>
            <w:sz w:val="28"/>
            <w:szCs w:val="28"/>
          </w:rPr>
          <w:t>10 см</w:t>
        </w:r>
      </w:smartTag>
      <w:r w:rsidRPr="00731FD9">
        <w:rPr>
          <w:rFonts w:ascii="Times New Roman" w:hAnsi="Times New Roman" w:cs="Times New Roman"/>
          <w:sz w:val="28"/>
          <w:szCs w:val="28"/>
        </w:rPr>
        <w:t>, а правая рука со сжатой кистью одновременно поднимается к солнечному сплетению и далее, аналогично, происходит смена правой вытянутой ноги и левой руки. Голова при движении держится прямо.</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center"/>
        <w:rPr>
          <w:rFonts w:ascii="Times New Roman" w:hAnsi="Times New Roman" w:cs="Times New Roman"/>
          <w:b/>
          <w:sz w:val="28"/>
          <w:szCs w:val="28"/>
        </w:rPr>
      </w:pPr>
      <w:r w:rsidRPr="00731FD9">
        <w:rPr>
          <w:rFonts w:ascii="Times New Roman" w:hAnsi="Times New Roman" w:cs="Times New Roman"/>
          <w:b/>
          <w:sz w:val="28"/>
          <w:szCs w:val="28"/>
        </w:rPr>
        <w:t>Ритуал движения торжественным шагом</w:t>
      </w:r>
    </w:p>
    <w:p w:rsidR="00731FD9" w:rsidRPr="00731FD9" w:rsidRDefault="008C2789" w:rsidP="00731FD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1762760</wp:posOffset>
            </wp:positionH>
            <wp:positionV relativeFrom="paragraph">
              <wp:posOffset>91440</wp:posOffset>
            </wp:positionV>
            <wp:extent cx="3543300" cy="2324100"/>
            <wp:effectExtent l="19050" t="0" r="0" b="0"/>
            <wp:wrapTight wrapText="bothSides">
              <wp:wrapPolygon edited="0">
                <wp:start x="-116" y="0"/>
                <wp:lineTo x="-116" y="21423"/>
                <wp:lineTo x="21600" y="21423"/>
                <wp:lineTo x="21600" y="0"/>
                <wp:lineTo x="-116" y="0"/>
              </wp:wrapPolygon>
            </wp:wrapTight>
            <wp:docPr id="6" name="Рисунок 1" descr="C:\Documents and Settings\wimxp-\Мои документы\ВАХТА ПАМЯТИ\IMG_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mxp-\Мои документы\ВАХТА ПАМЯТИ\IMG_4764.JPG"/>
                    <pic:cNvPicPr>
                      <a:picLocks noChangeAspect="1" noChangeArrowheads="1"/>
                    </pic:cNvPicPr>
                  </pic:nvPicPr>
                  <pic:blipFill>
                    <a:blip r:embed="rId18" cstate="print"/>
                    <a:srcRect r="4558" b="5809"/>
                    <a:stretch>
                      <a:fillRect/>
                    </a:stretch>
                  </pic:blipFill>
                  <pic:spPr bwMode="auto">
                    <a:xfrm>
                      <a:off x="0" y="0"/>
                      <a:ext cx="3543300" cy="2324100"/>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Движение начинается с левой вытянутой ноги, которая поднимается на 15-</w:t>
      </w:r>
      <w:smartTag w:uri="urn:schemas-microsoft-com:office:smarttags" w:element="metricconverter">
        <w:smartTagPr>
          <w:attr w:name="ProductID" w:val="20 см"/>
        </w:smartTagPr>
        <w:r w:rsidRPr="00731FD9">
          <w:rPr>
            <w:rFonts w:ascii="Times New Roman" w:hAnsi="Times New Roman" w:cs="Times New Roman"/>
            <w:sz w:val="28"/>
            <w:szCs w:val="28"/>
          </w:rPr>
          <w:t>20 см</w:t>
        </w:r>
      </w:smartTag>
      <w:r w:rsidRPr="00731FD9">
        <w:rPr>
          <w:rFonts w:ascii="Times New Roman" w:hAnsi="Times New Roman" w:cs="Times New Roman"/>
          <w:sz w:val="28"/>
          <w:szCs w:val="28"/>
        </w:rPr>
        <w:t>, а правая рука со сжатой кистью одновременно поднимается к подбородку, образуя прямую линию на уровне плеча (левая рука движется до отказа назад). После фиксации данного положения в течение 1 секунды (мысленный счет самого учащегося «двадцать два») нога твердо ставится на землю. Затем поднимается правая нога на ту же высоту, а левая рука со сжатой кистью одновременно поднимается на уровень подбородка, образуя  аналогичную линию (правая рука идет до отказа назад), после той же фиксации нога ставится на землю. Ширина шага – 50 – 60 см. Голова держится прямо.</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613F66" w:rsidRDefault="00613F66" w:rsidP="00731FD9">
      <w:pPr>
        <w:spacing w:after="0" w:line="240" w:lineRule="auto"/>
        <w:jc w:val="center"/>
        <w:rPr>
          <w:rFonts w:ascii="Times New Roman" w:hAnsi="Times New Roman" w:cs="Times New Roman"/>
          <w:b/>
          <w:sz w:val="28"/>
          <w:szCs w:val="28"/>
        </w:rPr>
      </w:pPr>
    </w:p>
    <w:p w:rsidR="00731FD9" w:rsidRP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Ритуал заступления почётного караула на Пост</w:t>
      </w:r>
    </w:p>
    <w:p w:rsidR="00731FD9" w:rsidRP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и принятие Торжественной клятвы</w:t>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r w:rsidRPr="00731FD9">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align>center</wp:align>
            </wp:positionH>
            <wp:positionV relativeFrom="paragraph">
              <wp:posOffset>21590</wp:posOffset>
            </wp:positionV>
            <wp:extent cx="3597910" cy="2447925"/>
            <wp:effectExtent l="19050" t="0" r="2540" b="0"/>
            <wp:wrapTight wrapText="bothSides">
              <wp:wrapPolygon edited="0">
                <wp:start x="-114" y="0"/>
                <wp:lineTo x="-114" y="21516"/>
                <wp:lineTo x="21615" y="21516"/>
                <wp:lineTo x="21615" y="0"/>
                <wp:lineTo x="-114" y="0"/>
              </wp:wrapPolygon>
            </wp:wrapTight>
            <wp:docPr id="19" name="Рисунок 19" descr="Мар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рченко"/>
                    <pic:cNvPicPr>
                      <a:picLocks noChangeAspect="1" noChangeArrowheads="1"/>
                    </pic:cNvPicPr>
                  </pic:nvPicPr>
                  <pic:blipFill>
                    <a:blip r:embed="rId19" cstate="print">
                      <a:lum bright="-6000"/>
                    </a:blip>
                    <a:srcRect/>
                    <a:stretch>
                      <a:fillRect/>
                    </a:stretch>
                  </pic:blipFill>
                  <pic:spPr bwMode="auto">
                    <a:xfrm>
                      <a:off x="0" y="0"/>
                      <a:ext cx="3597910" cy="2447925"/>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jc w:val="center"/>
        <w:rPr>
          <w:rFonts w:ascii="Times New Roman" w:hAnsi="Times New Roman" w:cs="Times New Roman"/>
          <w:b/>
          <w:sz w:val="28"/>
          <w:szCs w:val="28"/>
        </w:rPr>
      </w:pPr>
    </w:p>
    <w:p w:rsidR="00731FD9" w:rsidRPr="00731FD9" w:rsidRDefault="00731FD9" w:rsidP="00731FD9">
      <w:pPr>
        <w:spacing w:after="0" w:line="240" w:lineRule="auto"/>
        <w:ind w:firstLine="851"/>
        <w:jc w:val="center"/>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851"/>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В день заступления на Пост в 10.30 утра почётный караул походным шагом двигается к Вечному огню на площадь Славы и, сойдя со ступенек, развернувшись влево, останавливается. В мемориальной зоне караул двигается мимо мемориальных стел торжественным шагом и останавливается у специальных разметок напротив Вечного огня, повернувшись к нему лицом.</w:t>
      </w:r>
    </w:p>
    <w:p w:rsidR="00731FD9" w:rsidRPr="00731FD9" w:rsidRDefault="00731FD9" w:rsidP="00731FD9">
      <w:pPr>
        <w:spacing w:after="0" w:line="240" w:lineRule="auto"/>
        <w:ind w:firstLine="540"/>
        <w:jc w:val="both"/>
        <w:rPr>
          <w:rFonts w:ascii="Times New Roman" w:hAnsi="Times New Roman" w:cs="Times New Roman"/>
          <w:i/>
          <w:sz w:val="28"/>
          <w:szCs w:val="28"/>
        </w:rPr>
      </w:pPr>
      <w:r w:rsidRPr="00731FD9">
        <w:rPr>
          <w:rFonts w:ascii="Times New Roman" w:hAnsi="Times New Roman" w:cs="Times New Roman"/>
          <w:sz w:val="28"/>
          <w:szCs w:val="28"/>
        </w:rPr>
        <w:t xml:space="preserve">Начальник караула торжественным шагом подходит к начальнику Поста и докладывает ему: </w:t>
      </w:r>
      <w:r w:rsidRPr="00731FD9">
        <w:rPr>
          <w:rFonts w:ascii="Times New Roman" w:hAnsi="Times New Roman" w:cs="Times New Roman"/>
          <w:i/>
          <w:sz w:val="28"/>
          <w:szCs w:val="28"/>
        </w:rPr>
        <w:t xml:space="preserve">«Товарищ начальник Почётного Поста памяти павших за Отечество! Почётный караул СШ №____для заступления на Вахту Памяти у Вечного огня и принятия торжественной клятвы готов. Начальник почётного караула - учащийся_____________________ </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После команды начальника Поста: «К принятию торжественной клятвы приступить!», -  начальник караула, получив папку с текстом торжественной клятвы, поворачивается к стоящим торжественно учащимся и первым принимает клятву, зачитывая текст. Приняв клятву, он поворачивается к начальнику Поста и докладывает: </w:t>
      </w:r>
      <w:r w:rsidRPr="00731FD9">
        <w:rPr>
          <w:rFonts w:ascii="Times New Roman" w:hAnsi="Times New Roman" w:cs="Times New Roman"/>
          <w:i/>
          <w:sz w:val="28"/>
          <w:szCs w:val="28"/>
        </w:rPr>
        <w:t>«Начальник почетного караула, учащийся_________________________ торжественную клятву принял!»</w:t>
      </w:r>
      <w:r w:rsidRPr="00731FD9">
        <w:rPr>
          <w:rFonts w:ascii="Times New Roman" w:hAnsi="Times New Roman" w:cs="Times New Roman"/>
          <w:sz w:val="28"/>
          <w:szCs w:val="28"/>
        </w:rPr>
        <w:t xml:space="preserve"> и становится влево от него, повернувшись лицом к </w:t>
      </w:r>
      <w:r w:rsidRPr="00731FD9">
        <w:rPr>
          <w:rFonts w:ascii="Times New Roman" w:hAnsi="Times New Roman" w:cs="Times New Roman"/>
          <w:sz w:val="28"/>
          <w:szCs w:val="28"/>
        </w:rPr>
        <w:lastRenderedPageBreak/>
        <w:t xml:space="preserve">караулу. Затем каждый учащийся поочередно самостоятельно выходит из строя, подходит к начальнику караула и докладывает ему: </w:t>
      </w:r>
      <w:r w:rsidRPr="00731FD9">
        <w:rPr>
          <w:rFonts w:ascii="Times New Roman" w:hAnsi="Times New Roman" w:cs="Times New Roman"/>
          <w:i/>
          <w:sz w:val="28"/>
          <w:szCs w:val="28"/>
        </w:rPr>
        <w:t xml:space="preserve">«Учащийся ___________________для принятия торжественной клятвы прибыл». </w:t>
      </w:r>
      <w:r w:rsidRPr="00731FD9">
        <w:rPr>
          <w:rFonts w:ascii="Times New Roman" w:hAnsi="Times New Roman" w:cs="Times New Roman"/>
          <w:sz w:val="28"/>
          <w:szCs w:val="28"/>
        </w:rPr>
        <w:t xml:space="preserve">Зачитывает текст клятвы перед своими товарищами, а затем, повернувшись к начальнику караула, докладывает ему: </w:t>
      </w:r>
      <w:r w:rsidRPr="00731FD9">
        <w:rPr>
          <w:rFonts w:ascii="Times New Roman" w:hAnsi="Times New Roman" w:cs="Times New Roman"/>
          <w:i/>
          <w:sz w:val="28"/>
          <w:szCs w:val="28"/>
        </w:rPr>
        <w:t>«Учащийся __________________торжественную клятву принял»</w:t>
      </w:r>
      <w:r w:rsidRPr="00731FD9">
        <w:rPr>
          <w:rFonts w:ascii="Times New Roman" w:hAnsi="Times New Roman" w:cs="Times New Roman"/>
          <w:sz w:val="28"/>
          <w:szCs w:val="28"/>
        </w:rPr>
        <w:t xml:space="preserve"> и становится на свое место.</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После принятия клятвы всеми учащимися начальник караула, подойдя к начальнику Поста, докладывает ему:</w:t>
      </w:r>
      <w:r w:rsidRPr="00731FD9">
        <w:rPr>
          <w:rFonts w:ascii="Times New Roman" w:hAnsi="Times New Roman" w:cs="Times New Roman"/>
          <w:i/>
          <w:sz w:val="28"/>
          <w:szCs w:val="28"/>
        </w:rPr>
        <w:t xml:space="preserve"> «Почетный караул СШ №-____ торжественную клятву принял!»</w:t>
      </w:r>
      <w:r w:rsidRPr="00731FD9">
        <w:rPr>
          <w:rFonts w:ascii="Times New Roman" w:hAnsi="Times New Roman" w:cs="Times New Roman"/>
          <w:sz w:val="28"/>
          <w:szCs w:val="28"/>
        </w:rPr>
        <w:t xml:space="preserve"> и возвращает папку с текстом торжественной клятвы.</w:t>
      </w:r>
    </w:p>
    <w:p w:rsidR="00731FD9" w:rsidRPr="00731FD9" w:rsidRDefault="00731FD9" w:rsidP="00731FD9">
      <w:p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ab/>
        <w:t xml:space="preserve">После краткого выступления начальника Поста, караул по команде начальника караула: </w:t>
      </w:r>
      <w:r w:rsidRPr="00731FD9">
        <w:rPr>
          <w:rFonts w:ascii="Times New Roman" w:hAnsi="Times New Roman" w:cs="Times New Roman"/>
          <w:i/>
          <w:sz w:val="28"/>
          <w:szCs w:val="28"/>
        </w:rPr>
        <w:t>«Караул, минута - Памяти»</w:t>
      </w:r>
      <w:r w:rsidRPr="00731FD9">
        <w:rPr>
          <w:rFonts w:ascii="Times New Roman" w:hAnsi="Times New Roman" w:cs="Times New Roman"/>
          <w:sz w:val="28"/>
          <w:szCs w:val="28"/>
        </w:rPr>
        <w:t xml:space="preserve"> выполняет </w:t>
      </w:r>
      <w:r w:rsidRPr="00731FD9">
        <w:rPr>
          <w:rFonts w:ascii="Times New Roman" w:hAnsi="Times New Roman" w:cs="Times New Roman"/>
          <w:b/>
          <w:i/>
          <w:sz w:val="28"/>
          <w:szCs w:val="28"/>
        </w:rPr>
        <w:t>ритуал «Минута Памяти»</w:t>
      </w:r>
      <w:r w:rsidRPr="00731FD9">
        <w:rPr>
          <w:rFonts w:ascii="Times New Roman" w:hAnsi="Times New Roman" w:cs="Times New Roman"/>
          <w:sz w:val="28"/>
          <w:szCs w:val="28"/>
        </w:rPr>
        <w:t>, а затем следует торжественным шагом мимо стел мемориального комплекса и останавливается напротив Вечного огня. Поднимается по ступенькам, через 10-</w:t>
      </w:r>
      <w:smartTag w:uri="urn:schemas-microsoft-com:office:smarttags" w:element="metricconverter">
        <w:smartTagPr>
          <w:attr w:name="ProductID" w:val="16 метров"/>
        </w:smartTagPr>
        <w:r w:rsidRPr="00731FD9">
          <w:rPr>
            <w:rFonts w:ascii="Times New Roman" w:hAnsi="Times New Roman" w:cs="Times New Roman"/>
            <w:sz w:val="28"/>
            <w:szCs w:val="28"/>
          </w:rPr>
          <w:t>16 метров</w:t>
        </w:r>
        <w:r w:rsidR="00E17430">
          <w:rPr>
            <w:rFonts w:ascii="Times New Roman" w:hAnsi="Times New Roman" w:cs="Times New Roman"/>
            <w:sz w:val="28"/>
            <w:szCs w:val="28"/>
          </w:rPr>
          <w:t xml:space="preserve"> </w:t>
        </w:r>
      </w:smartTag>
      <w:r w:rsidRPr="00731FD9">
        <w:rPr>
          <w:rFonts w:ascii="Times New Roman" w:hAnsi="Times New Roman" w:cs="Times New Roman"/>
          <w:sz w:val="28"/>
          <w:szCs w:val="28"/>
        </w:rPr>
        <w:t xml:space="preserve">разворачивается лицом к мемориальному комплексу, останавливается по команде начальника караула перед ступеньками. </w:t>
      </w:r>
    </w:p>
    <w:p w:rsidR="00731FD9" w:rsidRPr="00731FD9" w:rsidRDefault="00731FD9" w:rsidP="00731FD9">
      <w:p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ab/>
        <w:t xml:space="preserve">Далее начальник караула подает команду: </w:t>
      </w:r>
      <w:r w:rsidRPr="00731FD9">
        <w:rPr>
          <w:rFonts w:ascii="Times New Roman" w:hAnsi="Times New Roman" w:cs="Times New Roman"/>
          <w:i/>
          <w:sz w:val="28"/>
          <w:szCs w:val="28"/>
        </w:rPr>
        <w:t>«Первая смена, для заступления на Почётный Пост Памяти павших за Отечество, становись!» (с</w:t>
      </w:r>
      <w:r w:rsidRPr="00731FD9">
        <w:rPr>
          <w:rFonts w:ascii="Times New Roman" w:hAnsi="Times New Roman" w:cs="Times New Roman"/>
          <w:sz w:val="28"/>
          <w:szCs w:val="28"/>
        </w:rPr>
        <w:t xml:space="preserve">мена перестраивается в колонну по одному за начальником караула). Следует команда: </w:t>
      </w:r>
      <w:r w:rsidRPr="00731FD9">
        <w:rPr>
          <w:rFonts w:ascii="Times New Roman" w:hAnsi="Times New Roman" w:cs="Times New Roman"/>
          <w:i/>
          <w:sz w:val="28"/>
          <w:szCs w:val="28"/>
        </w:rPr>
        <w:t>«Смена, за мной, походным шагом марш»</w:t>
      </w:r>
      <w:r w:rsidRPr="00731FD9">
        <w:rPr>
          <w:rFonts w:ascii="Times New Roman" w:hAnsi="Times New Roman" w:cs="Times New Roman"/>
          <w:sz w:val="28"/>
          <w:szCs w:val="28"/>
        </w:rPr>
        <w:t xml:space="preserve">. Войдя в мемориальную зону, начальник караула у специальной отметки останавливает смену, затем смена по его команде торжественным шагом движется к Вечному огню и по команде начальника караула останавливается у специальной отметки. Начальник караула поворачивается лицом к смене и командует: </w:t>
      </w:r>
      <w:r w:rsidRPr="00731FD9">
        <w:rPr>
          <w:rFonts w:ascii="Times New Roman" w:hAnsi="Times New Roman" w:cs="Times New Roman"/>
          <w:i/>
          <w:sz w:val="28"/>
          <w:szCs w:val="28"/>
        </w:rPr>
        <w:t>«Приказываю смене принять Почётный Пост Памяти Павших за Отечество»</w:t>
      </w:r>
      <w:r w:rsidRPr="00731FD9">
        <w:rPr>
          <w:rFonts w:ascii="Times New Roman" w:hAnsi="Times New Roman" w:cs="Times New Roman"/>
          <w:sz w:val="28"/>
          <w:szCs w:val="28"/>
        </w:rPr>
        <w:t xml:space="preserve">, а затем становится с правой стороны от старшего смены. Далее командует старший смены (смотри </w:t>
      </w:r>
      <w:r w:rsidRPr="00731FD9">
        <w:rPr>
          <w:rFonts w:ascii="Times New Roman" w:hAnsi="Times New Roman" w:cs="Times New Roman"/>
          <w:b/>
          <w:i/>
          <w:sz w:val="28"/>
          <w:szCs w:val="28"/>
        </w:rPr>
        <w:t>ритуал смены часовых</w:t>
      </w:r>
      <w:r w:rsidRPr="00731FD9">
        <w:rPr>
          <w:rFonts w:ascii="Times New Roman" w:hAnsi="Times New Roman" w:cs="Times New Roman"/>
          <w:sz w:val="28"/>
          <w:szCs w:val="28"/>
        </w:rPr>
        <w:t>). После заступления часовых, начальник караула возвращается к караулу и уводит его в караульное помещение.</w:t>
      </w: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b/>
          <w:sz w:val="28"/>
          <w:szCs w:val="28"/>
        </w:rPr>
      </w:pPr>
      <w:r w:rsidRPr="00731FD9">
        <w:rPr>
          <w:rFonts w:ascii="Times New Roman" w:hAnsi="Times New Roman" w:cs="Times New Roman"/>
          <w:b/>
          <w:sz w:val="28"/>
          <w:szCs w:val="28"/>
        </w:rPr>
        <w:t>Ритуал «Минута Памяти»</w:t>
      </w:r>
    </w:p>
    <w:p w:rsidR="00731FD9" w:rsidRPr="00731FD9" w:rsidRDefault="008C2789" w:rsidP="00731FD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1638935</wp:posOffset>
            </wp:positionH>
            <wp:positionV relativeFrom="paragraph">
              <wp:posOffset>168910</wp:posOffset>
            </wp:positionV>
            <wp:extent cx="3695700" cy="2466975"/>
            <wp:effectExtent l="19050" t="0" r="0" b="0"/>
            <wp:wrapTight wrapText="bothSides">
              <wp:wrapPolygon edited="0">
                <wp:start x="-111" y="0"/>
                <wp:lineTo x="-111" y="21517"/>
                <wp:lineTo x="21600" y="21517"/>
                <wp:lineTo x="21600" y="0"/>
                <wp:lineTo x="-111" y="0"/>
              </wp:wrapPolygon>
            </wp:wrapTight>
            <wp:docPr id="29" name="Рисунок 29" descr="1 день из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день из жизни"/>
                    <pic:cNvPicPr>
                      <a:picLocks noChangeAspect="1" noChangeArrowheads="1"/>
                    </pic:cNvPicPr>
                  </pic:nvPicPr>
                  <pic:blipFill>
                    <a:blip r:embed="rId20" cstate="print"/>
                    <a:srcRect/>
                    <a:stretch>
                      <a:fillRect/>
                    </a:stretch>
                  </pic:blipFill>
                  <pic:spPr bwMode="auto">
                    <a:xfrm>
                      <a:off x="0" y="0"/>
                      <a:ext cx="3695700" cy="2466975"/>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708"/>
        <w:jc w:val="both"/>
        <w:rPr>
          <w:rFonts w:ascii="Times New Roman" w:hAnsi="Times New Roman" w:cs="Times New Roman"/>
          <w:sz w:val="28"/>
          <w:szCs w:val="28"/>
        </w:rPr>
      </w:pPr>
      <w:r w:rsidRPr="00731FD9">
        <w:rPr>
          <w:rFonts w:ascii="Times New Roman" w:hAnsi="Times New Roman" w:cs="Times New Roman"/>
          <w:sz w:val="28"/>
          <w:szCs w:val="28"/>
        </w:rPr>
        <w:t xml:space="preserve">Учащиеся после принятия торжественной клятвы находятся в строю у Вечного огня. После слов: </w:t>
      </w:r>
      <w:r w:rsidRPr="00731FD9">
        <w:rPr>
          <w:rFonts w:ascii="Times New Roman" w:hAnsi="Times New Roman" w:cs="Times New Roman"/>
          <w:i/>
          <w:sz w:val="28"/>
          <w:szCs w:val="28"/>
        </w:rPr>
        <w:t>«Караул, Минута</w:t>
      </w:r>
      <w:r w:rsidRPr="00731FD9">
        <w:rPr>
          <w:rFonts w:ascii="Times New Roman" w:hAnsi="Times New Roman" w:cs="Times New Roman"/>
          <w:sz w:val="28"/>
          <w:szCs w:val="28"/>
        </w:rPr>
        <w:t xml:space="preserve">, – учащиеся правой рукой снимают головные уборы, перекладывают их в вытянутую левую и делают полшага левой ногой вперед, после дальнейшей команды, – </w:t>
      </w:r>
      <w:r w:rsidRPr="00731FD9">
        <w:rPr>
          <w:rFonts w:ascii="Times New Roman" w:hAnsi="Times New Roman" w:cs="Times New Roman"/>
          <w:i/>
          <w:sz w:val="28"/>
          <w:szCs w:val="28"/>
        </w:rPr>
        <w:t>Памяти»</w:t>
      </w:r>
      <w:r w:rsidRPr="00731FD9">
        <w:rPr>
          <w:rFonts w:ascii="Times New Roman" w:hAnsi="Times New Roman" w:cs="Times New Roman"/>
          <w:sz w:val="28"/>
          <w:szCs w:val="28"/>
        </w:rPr>
        <w:t xml:space="preserve"> они все медленно опускаются на правое колено </w:t>
      </w:r>
      <w:r w:rsidRPr="00731FD9">
        <w:rPr>
          <w:rFonts w:ascii="Times New Roman" w:hAnsi="Times New Roman" w:cs="Times New Roman"/>
          <w:sz w:val="28"/>
          <w:szCs w:val="28"/>
        </w:rPr>
        <w:lastRenderedPageBreak/>
        <w:t xml:space="preserve">(спина держится прямо) и склоняют головы. После команды начальника караула </w:t>
      </w:r>
      <w:r w:rsidRPr="00731FD9">
        <w:rPr>
          <w:rFonts w:ascii="Times New Roman" w:hAnsi="Times New Roman" w:cs="Times New Roman"/>
          <w:i/>
          <w:sz w:val="28"/>
          <w:szCs w:val="28"/>
        </w:rPr>
        <w:t>«Встать»</w:t>
      </w:r>
      <w:r w:rsidRPr="00731FD9">
        <w:rPr>
          <w:rFonts w:ascii="Times New Roman" w:hAnsi="Times New Roman" w:cs="Times New Roman"/>
          <w:sz w:val="28"/>
          <w:szCs w:val="28"/>
        </w:rPr>
        <w:t xml:space="preserve">, учащиеся поднимаются и надевают головные уборы. Далее начальник караула командует: </w:t>
      </w:r>
      <w:r w:rsidRPr="00731FD9">
        <w:rPr>
          <w:rFonts w:ascii="Times New Roman" w:hAnsi="Times New Roman" w:cs="Times New Roman"/>
          <w:i/>
          <w:sz w:val="28"/>
          <w:szCs w:val="28"/>
        </w:rPr>
        <w:t>«Караул, напра-во. За мной торжественным шагом марш!».</w:t>
      </w:r>
    </w:p>
    <w:p w:rsidR="00731FD9" w:rsidRDefault="00731FD9" w:rsidP="00731FD9">
      <w:pPr>
        <w:spacing w:after="0" w:line="240" w:lineRule="auto"/>
        <w:ind w:firstLine="540"/>
        <w:jc w:val="both"/>
        <w:rPr>
          <w:rFonts w:ascii="Times New Roman" w:hAnsi="Times New Roman" w:cs="Times New Roman"/>
          <w:sz w:val="28"/>
          <w:szCs w:val="28"/>
        </w:rPr>
      </w:pPr>
    </w:p>
    <w:p w:rsidR="008C2789" w:rsidRDefault="008C2789" w:rsidP="00731FD9">
      <w:pPr>
        <w:spacing w:after="0" w:line="240" w:lineRule="auto"/>
        <w:ind w:firstLine="540"/>
        <w:jc w:val="both"/>
        <w:rPr>
          <w:rFonts w:ascii="Times New Roman" w:hAnsi="Times New Roman" w:cs="Times New Roman"/>
          <w:sz w:val="28"/>
          <w:szCs w:val="28"/>
        </w:rPr>
      </w:pPr>
    </w:p>
    <w:p w:rsidR="008C2789" w:rsidRDefault="008C2789" w:rsidP="00731FD9">
      <w:pPr>
        <w:spacing w:after="0" w:line="240" w:lineRule="auto"/>
        <w:ind w:firstLine="540"/>
        <w:jc w:val="both"/>
        <w:rPr>
          <w:rFonts w:ascii="Times New Roman" w:hAnsi="Times New Roman" w:cs="Times New Roman"/>
          <w:sz w:val="28"/>
          <w:szCs w:val="28"/>
        </w:rPr>
      </w:pPr>
    </w:p>
    <w:p w:rsidR="008C2789" w:rsidRDefault="008C2789" w:rsidP="00731FD9">
      <w:pPr>
        <w:spacing w:after="0" w:line="240" w:lineRule="auto"/>
        <w:ind w:firstLine="540"/>
        <w:jc w:val="both"/>
        <w:rPr>
          <w:rFonts w:ascii="Times New Roman" w:hAnsi="Times New Roman" w:cs="Times New Roman"/>
          <w:sz w:val="28"/>
          <w:szCs w:val="28"/>
        </w:rPr>
      </w:pPr>
    </w:p>
    <w:p w:rsidR="008C2789" w:rsidRDefault="008C2789" w:rsidP="00731FD9">
      <w:pPr>
        <w:spacing w:after="0" w:line="240" w:lineRule="auto"/>
        <w:ind w:firstLine="540"/>
        <w:jc w:val="both"/>
        <w:rPr>
          <w:rFonts w:ascii="Times New Roman" w:hAnsi="Times New Roman" w:cs="Times New Roman"/>
          <w:sz w:val="28"/>
          <w:szCs w:val="28"/>
        </w:rPr>
      </w:pPr>
    </w:p>
    <w:p w:rsidR="008C2789" w:rsidRDefault="008C2789" w:rsidP="00731FD9">
      <w:pPr>
        <w:spacing w:after="0" w:line="240" w:lineRule="auto"/>
        <w:ind w:firstLine="540"/>
        <w:jc w:val="both"/>
        <w:rPr>
          <w:rFonts w:ascii="Times New Roman" w:hAnsi="Times New Roman" w:cs="Times New Roman"/>
          <w:sz w:val="28"/>
          <w:szCs w:val="28"/>
        </w:rPr>
      </w:pPr>
    </w:p>
    <w:p w:rsidR="008C2789" w:rsidRDefault="008C2789" w:rsidP="00731FD9">
      <w:pPr>
        <w:spacing w:after="0" w:line="240" w:lineRule="auto"/>
        <w:ind w:firstLine="540"/>
        <w:jc w:val="both"/>
        <w:rPr>
          <w:rFonts w:ascii="Times New Roman" w:hAnsi="Times New Roman" w:cs="Times New Roman"/>
          <w:sz w:val="28"/>
          <w:szCs w:val="28"/>
        </w:rPr>
      </w:pPr>
    </w:p>
    <w:p w:rsidR="008C2789" w:rsidRDefault="008C2789" w:rsidP="00731FD9">
      <w:pPr>
        <w:spacing w:after="0" w:line="240" w:lineRule="auto"/>
        <w:ind w:firstLine="540"/>
        <w:jc w:val="both"/>
        <w:rPr>
          <w:rFonts w:ascii="Times New Roman" w:hAnsi="Times New Roman" w:cs="Times New Roman"/>
          <w:sz w:val="28"/>
          <w:szCs w:val="28"/>
        </w:rPr>
      </w:pPr>
    </w:p>
    <w:p w:rsidR="008C2789" w:rsidRPr="00731FD9" w:rsidRDefault="008C278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b/>
          <w:sz w:val="28"/>
          <w:szCs w:val="28"/>
        </w:rPr>
      </w:pPr>
      <w:r w:rsidRPr="00731FD9">
        <w:rPr>
          <w:rFonts w:ascii="Times New Roman" w:hAnsi="Times New Roman" w:cs="Times New Roman"/>
          <w:b/>
          <w:sz w:val="28"/>
          <w:szCs w:val="28"/>
        </w:rPr>
        <w:t>Ритуал смены часовых на Посту</w:t>
      </w:r>
    </w:p>
    <w:p w:rsidR="00731FD9" w:rsidRPr="00731FD9" w:rsidRDefault="00EB7572" w:rsidP="00731FD9">
      <w:pPr>
        <w:spacing w:after="0" w:line="240" w:lineRule="auto"/>
        <w:jc w:val="center"/>
        <w:outlineLvl w:val="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align>center</wp:align>
            </wp:positionH>
            <wp:positionV relativeFrom="paragraph">
              <wp:posOffset>97790</wp:posOffset>
            </wp:positionV>
            <wp:extent cx="3408045" cy="2419350"/>
            <wp:effectExtent l="19050" t="0" r="1905" b="0"/>
            <wp:wrapTight wrapText="bothSides">
              <wp:wrapPolygon edited="0">
                <wp:start x="-121" y="0"/>
                <wp:lineTo x="-121" y="21430"/>
                <wp:lineTo x="21612" y="21430"/>
                <wp:lineTo x="21612" y="0"/>
                <wp:lineTo x="-121" y="0"/>
              </wp:wrapPolygon>
            </wp:wrapTight>
            <wp:docPr id="22" name="Рисунок 22"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017"/>
                    <pic:cNvPicPr>
                      <a:picLocks noChangeAspect="1" noChangeArrowheads="1"/>
                    </pic:cNvPicPr>
                  </pic:nvPicPr>
                  <pic:blipFill>
                    <a:blip r:embed="rId21" cstate="print"/>
                    <a:srcRect/>
                    <a:stretch>
                      <a:fillRect/>
                    </a:stretch>
                  </pic:blipFill>
                  <pic:spPr bwMode="auto">
                    <a:xfrm>
                      <a:off x="0" y="0"/>
                      <a:ext cx="3408045" cy="2419350"/>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За 5 минут до установленного времени заступления на Пост смена выстраивается на улице у входа в караульное помещение. Старший смены, проверив внешний вид смены, докладывает начальнику караула: </w:t>
      </w:r>
      <w:r w:rsidRPr="00731FD9">
        <w:rPr>
          <w:rFonts w:ascii="Times New Roman" w:hAnsi="Times New Roman" w:cs="Times New Roman"/>
          <w:i/>
          <w:sz w:val="28"/>
          <w:szCs w:val="28"/>
        </w:rPr>
        <w:t>«Смена для заступления на Пост готова»</w:t>
      </w:r>
      <w:r w:rsidRPr="00731FD9">
        <w:rPr>
          <w:rFonts w:ascii="Times New Roman" w:hAnsi="Times New Roman" w:cs="Times New Roman"/>
          <w:sz w:val="28"/>
          <w:szCs w:val="28"/>
        </w:rPr>
        <w:t xml:space="preserve">. Осмотрев внешний вид учащихся, начальник караула отдает приказ: </w:t>
      </w:r>
      <w:r w:rsidRPr="00731FD9">
        <w:rPr>
          <w:rFonts w:ascii="Times New Roman" w:hAnsi="Times New Roman" w:cs="Times New Roman"/>
          <w:i/>
          <w:sz w:val="28"/>
          <w:szCs w:val="28"/>
        </w:rPr>
        <w:t>«Приказываю смене заступить на Почётный Пост Памяти павших за Отечество</w:t>
      </w:r>
      <w:r w:rsidRPr="00731FD9">
        <w:rPr>
          <w:rFonts w:ascii="Times New Roman" w:hAnsi="Times New Roman" w:cs="Times New Roman"/>
          <w:sz w:val="28"/>
          <w:szCs w:val="28"/>
        </w:rPr>
        <w:t xml:space="preserve">», а затем наблюдает ее действия (1-ю смену ежедневно выставляет лично). Получив приказ начальника караула о заступлении на Пост, старший смены командует: </w:t>
      </w:r>
      <w:r w:rsidRPr="00731FD9">
        <w:rPr>
          <w:rFonts w:ascii="Times New Roman" w:hAnsi="Times New Roman" w:cs="Times New Roman"/>
          <w:i/>
          <w:sz w:val="28"/>
          <w:szCs w:val="28"/>
        </w:rPr>
        <w:t>«Смена, напра-во. За мной походным шагом марш!»</w:t>
      </w:r>
      <w:r w:rsidRPr="00731FD9">
        <w:rPr>
          <w:rFonts w:ascii="Times New Roman" w:hAnsi="Times New Roman" w:cs="Times New Roman"/>
          <w:sz w:val="28"/>
          <w:szCs w:val="28"/>
        </w:rPr>
        <w:t xml:space="preserve"> (смена следует на Пост в колонну по одному посередине улицы Первомайской и площади Славы). </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У первой специальной отметки в мемориальном комплексе старший смены подает команду: </w:t>
      </w:r>
      <w:r w:rsidRPr="00731FD9">
        <w:rPr>
          <w:rFonts w:ascii="Times New Roman" w:hAnsi="Times New Roman" w:cs="Times New Roman"/>
          <w:i/>
          <w:sz w:val="28"/>
          <w:szCs w:val="28"/>
        </w:rPr>
        <w:t>«Смена, стой!»</w:t>
      </w:r>
      <w:r w:rsidRPr="00731FD9">
        <w:rPr>
          <w:rFonts w:ascii="Times New Roman" w:hAnsi="Times New Roman" w:cs="Times New Roman"/>
          <w:sz w:val="28"/>
          <w:szCs w:val="28"/>
        </w:rPr>
        <w:t xml:space="preserve"> и поворачивается к смене, осматривая ее  внешний  вид. По прибытии с Поста старшего смены, стоявшей у Вечного огня, он командует: </w:t>
      </w:r>
      <w:r w:rsidRPr="00731FD9">
        <w:rPr>
          <w:rFonts w:ascii="Times New Roman" w:hAnsi="Times New Roman" w:cs="Times New Roman"/>
          <w:i/>
          <w:sz w:val="28"/>
          <w:szCs w:val="28"/>
        </w:rPr>
        <w:t>«Смена, за мной торжественным шагом марш!»</w:t>
      </w:r>
      <w:r w:rsidRPr="00731FD9">
        <w:rPr>
          <w:rFonts w:ascii="Times New Roman" w:hAnsi="Times New Roman" w:cs="Times New Roman"/>
          <w:sz w:val="28"/>
          <w:szCs w:val="28"/>
        </w:rPr>
        <w:t xml:space="preserve">. Подойдя ко второй отметке напротив Вечного огня, командует: </w:t>
      </w:r>
      <w:r w:rsidRPr="00731FD9">
        <w:rPr>
          <w:rFonts w:ascii="Times New Roman" w:hAnsi="Times New Roman" w:cs="Times New Roman"/>
          <w:i/>
          <w:sz w:val="28"/>
          <w:szCs w:val="28"/>
        </w:rPr>
        <w:t>«Смена, стой!»</w:t>
      </w:r>
      <w:r w:rsidRPr="00731FD9">
        <w:rPr>
          <w:rFonts w:ascii="Times New Roman" w:hAnsi="Times New Roman" w:cs="Times New Roman"/>
          <w:sz w:val="28"/>
          <w:szCs w:val="28"/>
        </w:rPr>
        <w:t xml:space="preserve"> (оба караульных самостоятельно становятся на специальные отметки: первый - вправо, а второй – влево). При команде старшего смены: </w:t>
      </w:r>
      <w:r w:rsidRPr="00731FD9">
        <w:rPr>
          <w:rFonts w:ascii="Times New Roman" w:hAnsi="Times New Roman" w:cs="Times New Roman"/>
          <w:i/>
          <w:sz w:val="28"/>
          <w:szCs w:val="28"/>
        </w:rPr>
        <w:t>«Смена, для заступления на Почётный Пост Памяти павших за Отечество вправо - влево разом - кнись!»</w:t>
      </w:r>
      <w:r w:rsidRPr="00731FD9">
        <w:rPr>
          <w:rFonts w:ascii="Times New Roman" w:hAnsi="Times New Roman" w:cs="Times New Roman"/>
          <w:sz w:val="28"/>
          <w:szCs w:val="28"/>
        </w:rPr>
        <w:t xml:space="preserve"> учащиеся поворачиваются каждый в свою сторону. Следует команда: </w:t>
      </w:r>
      <w:r w:rsidRPr="00731FD9">
        <w:rPr>
          <w:rFonts w:ascii="Times New Roman" w:hAnsi="Times New Roman" w:cs="Times New Roman"/>
          <w:i/>
          <w:sz w:val="28"/>
          <w:szCs w:val="28"/>
        </w:rPr>
        <w:t>«И - раз!»</w:t>
      </w:r>
      <w:r w:rsidRPr="00731FD9">
        <w:rPr>
          <w:rFonts w:ascii="Times New Roman" w:hAnsi="Times New Roman" w:cs="Times New Roman"/>
          <w:sz w:val="28"/>
          <w:szCs w:val="28"/>
        </w:rPr>
        <w:t xml:space="preserve"> (учащиеся торжественным шагом двигаются на специальные разметки и останавливаются). </w:t>
      </w:r>
      <w:r w:rsidRPr="00731FD9">
        <w:rPr>
          <w:rFonts w:ascii="Times New Roman" w:hAnsi="Times New Roman" w:cs="Times New Roman"/>
          <w:i/>
          <w:sz w:val="28"/>
          <w:szCs w:val="28"/>
        </w:rPr>
        <w:t xml:space="preserve">«И-два!» </w:t>
      </w:r>
      <w:r w:rsidRPr="00731FD9">
        <w:rPr>
          <w:rFonts w:ascii="Times New Roman" w:hAnsi="Times New Roman" w:cs="Times New Roman"/>
          <w:sz w:val="28"/>
          <w:szCs w:val="28"/>
        </w:rPr>
        <w:t xml:space="preserve">(каждый учащийся </w:t>
      </w:r>
      <w:r w:rsidRPr="00731FD9">
        <w:rPr>
          <w:rFonts w:ascii="Times New Roman" w:hAnsi="Times New Roman" w:cs="Times New Roman"/>
          <w:sz w:val="28"/>
          <w:szCs w:val="28"/>
        </w:rPr>
        <w:lastRenderedPageBreak/>
        <w:t xml:space="preserve">поворачивается лицом к Вечному огню). </w:t>
      </w:r>
      <w:r w:rsidRPr="00731FD9">
        <w:rPr>
          <w:rFonts w:ascii="Times New Roman" w:hAnsi="Times New Roman" w:cs="Times New Roman"/>
          <w:i/>
          <w:sz w:val="28"/>
          <w:szCs w:val="28"/>
        </w:rPr>
        <w:t xml:space="preserve">«И - три!» </w:t>
      </w:r>
      <w:r w:rsidRPr="00731FD9">
        <w:rPr>
          <w:rFonts w:ascii="Times New Roman" w:hAnsi="Times New Roman" w:cs="Times New Roman"/>
          <w:sz w:val="28"/>
          <w:szCs w:val="28"/>
        </w:rPr>
        <w:t>(каждый учащийся двигается торжественным шагом к специальным квадратам справа и слева у Вечного огня.Стоящие часовые уступают их место, делая шаг в сторону от Вечного огня).</w:t>
      </w:r>
      <w:r w:rsidRPr="00731FD9">
        <w:rPr>
          <w:rFonts w:ascii="Times New Roman" w:hAnsi="Times New Roman" w:cs="Times New Roman"/>
          <w:i/>
          <w:sz w:val="28"/>
          <w:szCs w:val="28"/>
        </w:rPr>
        <w:t>«И - четыре!»</w:t>
      </w:r>
      <w:r w:rsidRPr="00731FD9">
        <w:rPr>
          <w:rFonts w:ascii="Times New Roman" w:hAnsi="Times New Roman" w:cs="Times New Roman"/>
          <w:sz w:val="28"/>
          <w:szCs w:val="28"/>
        </w:rPr>
        <w:t xml:space="preserve"> (учащиеся поворачиваются кругом). Старший стоявшей на Посту смены, командует: </w:t>
      </w:r>
      <w:r w:rsidRPr="00731FD9">
        <w:rPr>
          <w:rFonts w:ascii="Times New Roman" w:hAnsi="Times New Roman" w:cs="Times New Roman"/>
          <w:i/>
          <w:sz w:val="28"/>
          <w:szCs w:val="28"/>
        </w:rPr>
        <w:t>«Смена, сдать Пост!»</w:t>
      </w:r>
      <w:r w:rsidRPr="00731FD9">
        <w:rPr>
          <w:rFonts w:ascii="Times New Roman" w:hAnsi="Times New Roman" w:cs="Times New Roman"/>
          <w:sz w:val="28"/>
          <w:szCs w:val="28"/>
        </w:rPr>
        <w:t xml:space="preserve"> (учащиеся поочередно докладывают:</w:t>
      </w:r>
      <w:r w:rsidRPr="00731FD9">
        <w:rPr>
          <w:rFonts w:ascii="Times New Roman" w:hAnsi="Times New Roman" w:cs="Times New Roman"/>
          <w:i/>
          <w:sz w:val="28"/>
          <w:szCs w:val="28"/>
        </w:rPr>
        <w:t>«Учащийся ______________ Почётный Пост Памяти павших за Отечество сдал!»</w:t>
      </w:r>
      <w:r w:rsidRPr="00731FD9">
        <w:rPr>
          <w:rFonts w:ascii="Times New Roman" w:hAnsi="Times New Roman" w:cs="Times New Roman"/>
          <w:sz w:val="28"/>
          <w:szCs w:val="28"/>
        </w:rPr>
        <w:t xml:space="preserve">). После этого старший прибывшей смены командует: </w:t>
      </w:r>
      <w:r w:rsidRPr="00731FD9">
        <w:rPr>
          <w:rFonts w:ascii="Times New Roman" w:hAnsi="Times New Roman" w:cs="Times New Roman"/>
          <w:i/>
          <w:sz w:val="28"/>
          <w:szCs w:val="28"/>
        </w:rPr>
        <w:t>«Смена, принять Пост!»</w:t>
      </w:r>
      <w:r w:rsidRPr="00731FD9">
        <w:rPr>
          <w:rFonts w:ascii="Times New Roman" w:hAnsi="Times New Roman" w:cs="Times New Roman"/>
          <w:sz w:val="28"/>
          <w:szCs w:val="28"/>
        </w:rPr>
        <w:t xml:space="preserve"> (учащиеся поочередно докладывают:</w:t>
      </w:r>
      <w:r w:rsidRPr="00731FD9">
        <w:rPr>
          <w:rFonts w:ascii="Times New Roman" w:hAnsi="Times New Roman" w:cs="Times New Roman"/>
          <w:i/>
          <w:sz w:val="28"/>
          <w:szCs w:val="28"/>
        </w:rPr>
        <w:t>«Учащийся ______________________ Почётный Пост Памяти павших за Отечество принял!»</w:t>
      </w:r>
      <w:r w:rsidRPr="00731FD9">
        <w:rPr>
          <w:rFonts w:ascii="Times New Roman" w:hAnsi="Times New Roman" w:cs="Times New Roman"/>
          <w:sz w:val="28"/>
          <w:szCs w:val="28"/>
        </w:rPr>
        <w:t xml:space="preserve">). Затем старший стоявшей смены командует: </w:t>
      </w:r>
      <w:r w:rsidRPr="00731FD9">
        <w:rPr>
          <w:rFonts w:ascii="Times New Roman" w:hAnsi="Times New Roman" w:cs="Times New Roman"/>
          <w:i/>
          <w:sz w:val="28"/>
          <w:szCs w:val="28"/>
        </w:rPr>
        <w:t>«Смена</w:t>
      </w:r>
      <w:r w:rsidRPr="00731FD9">
        <w:rPr>
          <w:rFonts w:ascii="Times New Roman" w:hAnsi="Times New Roman" w:cs="Times New Roman"/>
          <w:sz w:val="28"/>
          <w:szCs w:val="28"/>
        </w:rPr>
        <w:t xml:space="preserve">, (делает паузу, учащиеся стоявшей смены поворачиваются к нему вполоборота) </w:t>
      </w:r>
      <w:r w:rsidRPr="00731FD9">
        <w:rPr>
          <w:rFonts w:ascii="Times New Roman" w:hAnsi="Times New Roman" w:cs="Times New Roman"/>
          <w:i/>
          <w:sz w:val="28"/>
          <w:szCs w:val="28"/>
        </w:rPr>
        <w:t>с Поста торжественным шагом марш!»</w:t>
      </w:r>
      <w:r w:rsidRPr="00731FD9">
        <w:rPr>
          <w:rFonts w:ascii="Times New Roman" w:hAnsi="Times New Roman" w:cs="Times New Roman"/>
          <w:sz w:val="28"/>
          <w:szCs w:val="28"/>
        </w:rPr>
        <w:t xml:space="preserve"> (учащиеся двигаются и становятся перед ним). После этого оба старшие смен поворачиваются кругом. По команде: </w:t>
      </w:r>
      <w:r w:rsidRPr="00731FD9">
        <w:rPr>
          <w:rFonts w:ascii="Times New Roman" w:hAnsi="Times New Roman" w:cs="Times New Roman"/>
          <w:i/>
          <w:sz w:val="28"/>
          <w:szCs w:val="28"/>
        </w:rPr>
        <w:t>«Смена, за мной торжественным шагом марш!»</w:t>
      </w:r>
      <w:r w:rsidRPr="00731FD9">
        <w:rPr>
          <w:rFonts w:ascii="Times New Roman" w:hAnsi="Times New Roman" w:cs="Times New Roman"/>
          <w:sz w:val="28"/>
          <w:szCs w:val="28"/>
        </w:rPr>
        <w:t xml:space="preserve"> смена двигается к специальной отметке напротив ступеней лестницы. Следует команда: </w:t>
      </w:r>
      <w:r w:rsidRPr="00731FD9">
        <w:rPr>
          <w:rFonts w:ascii="Times New Roman" w:hAnsi="Times New Roman" w:cs="Times New Roman"/>
          <w:i/>
          <w:sz w:val="28"/>
          <w:szCs w:val="28"/>
        </w:rPr>
        <w:t>«Смена, стой!»</w:t>
      </w:r>
      <w:r w:rsidRPr="00731FD9">
        <w:rPr>
          <w:rFonts w:ascii="Times New Roman" w:hAnsi="Times New Roman" w:cs="Times New Roman"/>
          <w:sz w:val="28"/>
          <w:szCs w:val="28"/>
        </w:rPr>
        <w:t xml:space="preserve"> (старший поворачивается и осматривает внешний вид).</w:t>
      </w: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 xml:space="preserve">По команде: </w:t>
      </w:r>
      <w:r w:rsidRPr="00731FD9">
        <w:rPr>
          <w:rFonts w:ascii="Times New Roman" w:hAnsi="Times New Roman" w:cs="Times New Roman"/>
          <w:i/>
          <w:sz w:val="28"/>
          <w:szCs w:val="28"/>
        </w:rPr>
        <w:t>«Смена, за мной походным шагом марш!»</w:t>
      </w:r>
      <w:r w:rsidRPr="00731FD9">
        <w:rPr>
          <w:rFonts w:ascii="Times New Roman" w:hAnsi="Times New Roman" w:cs="Times New Roman"/>
          <w:sz w:val="28"/>
          <w:szCs w:val="28"/>
        </w:rPr>
        <w:t xml:space="preserve"> смена следует в караульное помещение и останавливается у входа в него, где ее встречает начальник караула. Старший смены докладывает: </w:t>
      </w:r>
      <w:r w:rsidRPr="00731FD9">
        <w:rPr>
          <w:rFonts w:ascii="Times New Roman" w:hAnsi="Times New Roman" w:cs="Times New Roman"/>
          <w:i/>
          <w:sz w:val="28"/>
          <w:szCs w:val="28"/>
        </w:rPr>
        <w:t>«За время несения Вахты замечаний нет»</w:t>
      </w:r>
      <w:r w:rsidRPr="00731FD9">
        <w:rPr>
          <w:rFonts w:ascii="Times New Roman" w:hAnsi="Times New Roman" w:cs="Times New Roman"/>
          <w:sz w:val="28"/>
          <w:szCs w:val="28"/>
        </w:rPr>
        <w:t>. Начальник караула отмечает недостатки в слаженности действий смены.</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center"/>
        <w:rPr>
          <w:rFonts w:ascii="Times New Roman" w:hAnsi="Times New Roman" w:cs="Times New Roman"/>
          <w:b/>
          <w:sz w:val="28"/>
          <w:szCs w:val="28"/>
        </w:rPr>
      </w:pPr>
      <w:r w:rsidRPr="00731FD9">
        <w:rPr>
          <w:rFonts w:ascii="Times New Roman" w:hAnsi="Times New Roman" w:cs="Times New Roman"/>
          <w:b/>
          <w:sz w:val="28"/>
          <w:szCs w:val="28"/>
        </w:rPr>
        <w:t>Ритуал смены караула</w:t>
      </w:r>
    </w:p>
    <w:p w:rsidR="00731FD9" w:rsidRPr="00731FD9" w:rsidRDefault="00731FD9" w:rsidP="00731FD9">
      <w:pPr>
        <w:spacing w:after="0" w:line="240" w:lineRule="auto"/>
        <w:ind w:firstLine="540"/>
        <w:jc w:val="center"/>
        <w:rPr>
          <w:rFonts w:ascii="Times New Roman" w:hAnsi="Times New Roman" w:cs="Times New Roman"/>
          <w:b/>
          <w:sz w:val="28"/>
          <w:szCs w:val="28"/>
        </w:rPr>
      </w:pPr>
      <w:r w:rsidRPr="00731FD9">
        <w:rPr>
          <w:rFonts w:ascii="Times New Roman" w:hAnsi="Times New Roman" w:cs="Times New Roman"/>
          <w:b/>
          <w:sz w:val="28"/>
          <w:szCs w:val="28"/>
        </w:rPr>
        <w:t>после завершения Вахты Памяти на Посту</w:t>
      </w:r>
    </w:p>
    <w:p w:rsidR="00731FD9" w:rsidRPr="00731FD9" w:rsidRDefault="00EB7572" w:rsidP="00731FD9">
      <w:pPr>
        <w:spacing w:after="0" w:line="240" w:lineRule="auto"/>
        <w:jc w:val="center"/>
        <w:outlineLvl w:val="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1629410</wp:posOffset>
            </wp:positionH>
            <wp:positionV relativeFrom="paragraph">
              <wp:posOffset>90805</wp:posOffset>
            </wp:positionV>
            <wp:extent cx="3629025" cy="2514600"/>
            <wp:effectExtent l="19050" t="0" r="9525" b="0"/>
            <wp:wrapTight wrapText="bothSides">
              <wp:wrapPolygon edited="0">
                <wp:start x="-113" y="0"/>
                <wp:lineTo x="-113" y="21436"/>
                <wp:lineTo x="21657" y="21436"/>
                <wp:lineTo x="21657" y="0"/>
                <wp:lineTo x="-113" y="0"/>
              </wp:wrapPolygon>
            </wp:wrapTight>
            <wp:docPr id="23" name="Рисунок 23" descr="DSC0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978"/>
                    <pic:cNvPicPr>
                      <a:picLocks noChangeAspect="1" noChangeArrowheads="1"/>
                    </pic:cNvPicPr>
                  </pic:nvPicPr>
                  <pic:blipFill>
                    <a:blip r:embed="rId22" cstate="print"/>
                    <a:srcRect/>
                    <a:stretch>
                      <a:fillRect/>
                    </a:stretch>
                  </pic:blipFill>
                  <pic:spPr bwMode="auto">
                    <a:xfrm>
                      <a:off x="0" y="0"/>
                      <a:ext cx="3629025" cy="2514600"/>
                    </a:xfrm>
                    <a:prstGeom prst="rect">
                      <a:avLst/>
                    </a:prstGeom>
                    <a:noFill/>
                    <a:ln w="9525">
                      <a:noFill/>
                      <a:miter lim="800000"/>
                      <a:headEnd/>
                      <a:tailEnd/>
                    </a:ln>
                  </pic:spPr>
                </pic:pic>
              </a:graphicData>
            </a:graphic>
          </wp:anchor>
        </w:drawing>
      </w: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731FD9">
      <w:pPr>
        <w:spacing w:after="0" w:line="240" w:lineRule="auto"/>
        <w:jc w:val="center"/>
        <w:outlineLvl w:val="0"/>
        <w:rPr>
          <w:rFonts w:ascii="Times New Roman" w:hAnsi="Times New Roman" w:cs="Times New Roman"/>
          <w:sz w:val="28"/>
          <w:szCs w:val="28"/>
        </w:rPr>
      </w:pPr>
    </w:p>
    <w:p w:rsidR="00731FD9" w:rsidRPr="00731FD9" w:rsidRDefault="00731FD9" w:rsidP="00EB7572">
      <w:p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ab/>
        <w:t xml:space="preserve">В последний день несения Вахты почетный караул в 12.55 прибывает к мемориальной зоне и останавливается у первой ступеньки лестницы. Далее начальник караула сходит со ступенек лестницы и останавливается, а затем двигается торжественным шагом к старшему смены, стоящей на Посту и, остановившись напротив его, отдает приказ: </w:t>
      </w:r>
      <w:r w:rsidRPr="00731FD9">
        <w:rPr>
          <w:rFonts w:ascii="Times New Roman" w:hAnsi="Times New Roman" w:cs="Times New Roman"/>
          <w:i/>
          <w:sz w:val="28"/>
          <w:szCs w:val="28"/>
        </w:rPr>
        <w:t>«Приказываю снять смену с Почётного Поста Памяти павших за Отечество!»</w:t>
      </w:r>
      <w:r w:rsidRPr="00731FD9">
        <w:rPr>
          <w:rFonts w:ascii="Times New Roman" w:hAnsi="Times New Roman" w:cs="Times New Roman"/>
          <w:sz w:val="28"/>
          <w:szCs w:val="28"/>
        </w:rPr>
        <w:t xml:space="preserve"> (старший смены поворачивается, начальник караула становится рядом с правой стороны). Старший смены командует: </w:t>
      </w:r>
      <w:r w:rsidRPr="00731FD9">
        <w:rPr>
          <w:rFonts w:ascii="Times New Roman" w:hAnsi="Times New Roman" w:cs="Times New Roman"/>
          <w:i/>
          <w:sz w:val="28"/>
          <w:szCs w:val="28"/>
        </w:rPr>
        <w:t>«Смена, сдать Пост!» (у</w:t>
      </w:r>
      <w:r w:rsidRPr="00731FD9">
        <w:rPr>
          <w:rFonts w:ascii="Times New Roman" w:hAnsi="Times New Roman" w:cs="Times New Roman"/>
          <w:sz w:val="28"/>
          <w:szCs w:val="28"/>
        </w:rPr>
        <w:t>чащиеся докладывают поочередно:</w:t>
      </w:r>
      <w:r w:rsidRPr="00731FD9">
        <w:rPr>
          <w:rFonts w:ascii="Times New Roman" w:hAnsi="Times New Roman" w:cs="Times New Roman"/>
          <w:i/>
          <w:sz w:val="28"/>
          <w:szCs w:val="28"/>
        </w:rPr>
        <w:t xml:space="preserve">«Учащийся ___________________Почётный Пост Памяти павших за отечество сдал) – </w:t>
      </w:r>
      <w:r w:rsidRPr="00731FD9">
        <w:rPr>
          <w:rFonts w:ascii="Times New Roman" w:hAnsi="Times New Roman" w:cs="Times New Roman"/>
          <w:sz w:val="28"/>
          <w:szCs w:val="28"/>
        </w:rPr>
        <w:t xml:space="preserve">«Смена с Поста шагом марш!». Старший смены поворачивается кругом, начальник караула становится впереди него и командует: </w:t>
      </w:r>
      <w:r w:rsidRPr="00731FD9">
        <w:rPr>
          <w:rFonts w:ascii="Times New Roman" w:hAnsi="Times New Roman" w:cs="Times New Roman"/>
          <w:i/>
          <w:sz w:val="28"/>
          <w:szCs w:val="28"/>
        </w:rPr>
        <w:t>«Смена, за мной торжественным шагом марш!»</w:t>
      </w:r>
      <w:r w:rsidRPr="00731FD9">
        <w:rPr>
          <w:rFonts w:ascii="Times New Roman" w:hAnsi="Times New Roman" w:cs="Times New Roman"/>
          <w:sz w:val="28"/>
          <w:szCs w:val="28"/>
        </w:rPr>
        <w:t xml:space="preserve">. Ведет смену к специальной отметке и </w:t>
      </w:r>
      <w:r w:rsidRPr="00731FD9">
        <w:rPr>
          <w:rFonts w:ascii="Times New Roman" w:hAnsi="Times New Roman" w:cs="Times New Roman"/>
          <w:sz w:val="28"/>
          <w:szCs w:val="28"/>
        </w:rPr>
        <w:lastRenderedPageBreak/>
        <w:t xml:space="preserve">у нее подает команду: </w:t>
      </w:r>
      <w:r w:rsidRPr="00731FD9">
        <w:rPr>
          <w:rFonts w:ascii="Times New Roman" w:hAnsi="Times New Roman" w:cs="Times New Roman"/>
          <w:i/>
          <w:sz w:val="28"/>
          <w:szCs w:val="28"/>
        </w:rPr>
        <w:t xml:space="preserve">«Смена, стой! Смена, за мной походным шагом марш! </w:t>
      </w:r>
      <w:r w:rsidRPr="00731FD9">
        <w:rPr>
          <w:rFonts w:ascii="Times New Roman" w:hAnsi="Times New Roman" w:cs="Times New Roman"/>
          <w:sz w:val="28"/>
          <w:szCs w:val="28"/>
        </w:rPr>
        <w:t xml:space="preserve">(подводит смену к стоящему караулу) </w:t>
      </w:r>
      <w:r w:rsidRPr="00731FD9">
        <w:rPr>
          <w:rFonts w:ascii="Times New Roman" w:hAnsi="Times New Roman" w:cs="Times New Roman"/>
          <w:i/>
          <w:sz w:val="28"/>
          <w:szCs w:val="28"/>
        </w:rPr>
        <w:t>Смена, стой! Смена, стать в строй!»</w:t>
      </w:r>
      <w:r w:rsidRPr="00731FD9">
        <w:rPr>
          <w:rFonts w:ascii="Times New Roman" w:hAnsi="Times New Roman" w:cs="Times New Roman"/>
          <w:sz w:val="28"/>
          <w:szCs w:val="28"/>
        </w:rPr>
        <w:t xml:space="preserve"> Далее он командует и ведет караул, как и в первый день заступления на Вахту к Вечному огню.</w:t>
      </w:r>
    </w:p>
    <w:p w:rsidR="00731FD9" w:rsidRPr="00731FD9" w:rsidRDefault="00731FD9" w:rsidP="00E17430">
      <w:pPr>
        <w:spacing w:after="0" w:line="240" w:lineRule="auto"/>
        <w:ind w:firstLine="709"/>
        <w:jc w:val="both"/>
        <w:rPr>
          <w:rFonts w:ascii="Times New Roman" w:hAnsi="Times New Roman" w:cs="Times New Roman"/>
          <w:sz w:val="28"/>
          <w:szCs w:val="28"/>
        </w:rPr>
      </w:pPr>
      <w:r w:rsidRPr="00731FD9">
        <w:rPr>
          <w:rFonts w:ascii="Times New Roman" w:hAnsi="Times New Roman" w:cs="Times New Roman"/>
          <w:sz w:val="28"/>
          <w:szCs w:val="28"/>
        </w:rPr>
        <w:t xml:space="preserve">Далее начальник Поста </w:t>
      </w:r>
      <w:r w:rsidR="00E17430" w:rsidRPr="00E17430">
        <w:rPr>
          <w:rFonts w:ascii="Times New Roman" w:hAnsi="Times New Roman" w:cs="Times New Roman"/>
          <w:sz w:val="28"/>
          <w:szCs w:val="28"/>
        </w:rPr>
        <w:t>педагог дополнительного образования</w:t>
      </w:r>
      <w:r w:rsidR="00E17430">
        <w:rPr>
          <w:rFonts w:ascii="Times New Roman" w:hAnsi="Times New Roman" w:cs="Times New Roman"/>
          <w:sz w:val="28"/>
          <w:szCs w:val="28"/>
        </w:rPr>
        <w:t xml:space="preserve"> </w:t>
      </w:r>
      <w:r w:rsidR="00E17430" w:rsidRPr="00E17430">
        <w:rPr>
          <w:rFonts w:ascii="Times New Roman" w:hAnsi="Times New Roman" w:cs="Times New Roman"/>
          <w:sz w:val="28"/>
          <w:szCs w:val="28"/>
        </w:rPr>
        <w:t>клубного объединения участников Вахты Памяти</w:t>
      </w:r>
      <w:r w:rsidR="00E17430">
        <w:rPr>
          <w:rFonts w:ascii="Times New Roman" w:hAnsi="Times New Roman" w:cs="Times New Roman"/>
          <w:sz w:val="28"/>
          <w:szCs w:val="28"/>
        </w:rPr>
        <w:t xml:space="preserve"> «Отечество» </w:t>
      </w:r>
      <w:r w:rsidRPr="00731FD9">
        <w:rPr>
          <w:rFonts w:ascii="Times New Roman" w:hAnsi="Times New Roman" w:cs="Times New Roman"/>
          <w:sz w:val="28"/>
          <w:szCs w:val="28"/>
        </w:rPr>
        <w:t xml:space="preserve">подводит итоги всей Вахты, вручает благодарственные письма отличившимся, объявляет итоговую оценку караулу. После чего караул выполняет ритуал </w:t>
      </w:r>
      <w:r w:rsidRPr="00731FD9">
        <w:rPr>
          <w:rFonts w:ascii="Times New Roman" w:hAnsi="Times New Roman" w:cs="Times New Roman"/>
          <w:b/>
          <w:i/>
          <w:sz w:val="28"/>
          <w:szCs w:val="28"/>
        </w:rPr>
        <w:t>«Минута Памяти»</w:t>
      </w:r>
      <w:r w:rsidRPr="00731FD9">
        <w:rPr>
          <w:rFonts w:ascii="Times New Roman" w:hAnsi="Times New Roman" w:cs="Times New Roman"/>
          <w:sz w:val="28"/>
          <w:szCs w:val="28"/>
        </w:rPr>
        <w:t>, проходит мемориальную зону торжественным шагом как в первый день, а затем, выйдя из зоны, делает остановку и походным шагом прибывает в караульное помещение.</w:t>
      </w:r>
    </w:p>
    <w:p w:rsidR="00731FD9" w:rsidRPr="00EB7572" w:rsidRDefault="00731FD9" w:rsidP="00731FD9">
      <w:pPr>
        <w:spacing w:after="0" w:line="240" w:lineRule="auto"/>
        <w:rPr>
          <w:rFonts w:ascii="Times New Roman" w:hAnsi="Times New Roman" w:cs="Times New Roman"/>
          <w:b/>
          <w:i/>
          <w:sz w:val="24"/>
          <w:szCs w:val="24"/>
        </w:rPr>
      </w:pPr>
      <w:r w:rsidRPr="00EB7572">
        <w:rPr>
          <w:rFonts w:ascii="Times New Roman" w:hAnsi="Times New Roman" w:cs="Times New Roman"/>
          <w:b/>
          <w:i/>
          <w:sz w:val="24"/>
          <w:szCs w:val="24"/>
        </w:rPr>
        <w:t>Примечание:</w:t>
      </w:r>
    </w:p>
    <w:p w:rsidR="00731FD9" w:rsidRPr="00EB7572" w:rsidRDefault="00731FD9" w:rsidP="00731FD9">
      <w:pPr>
        <w:spacing w:after="0" w:line="240" w:lineRule="auto"/>
        <w:jc w:val="both"/>
        <w:rPr>
          <w:rFonts w:ascii="Times New Roman" w:hAnsi="Times New Roman" w:cs="Times New Roman"/>
          <w:sz w:val="24"/>
          <w:szCs w:val="24"/>
        </w:rPr>
      </w:pPr>
      <w:r w:rsidRPr="00EB7572">
        <w:rPr>
          <w:rFonts w:ascii="Times New Roman" w:hAnsi="Times New Roman" w:cs="Times New Roman"/>
          <w:sz w:val="24"/>
          <w:szCs w:val="24"/>
        </w:rPr>
        <w:t>1. Все команды, доклады учащимися произносятся громко и четко.</w:t>
      </w:r>
    </w:p>
    <w:p w:rsidR="00731FD9" w:rsidRPr="00EB7572" w:rsidRDefault="00731FD9" w:rsidP="00731FD9">
      <w:pPr>
        <w:spacing w:after="0" w:line="240" w:lineRule="auto"/>
        <w:jc w:val="both"/>
        <w:rPr>
          <w:rFonts w:ascii="Times New Roman" w:hAnsi="Times New Roman" w:cs="Times New Roman"/>
          <w:sz w:val="24"/>
          <w:szCs w:val="24"/>
        </w:rPr>
      </w:pPr>
      <w:r w:rsidRPr="00EB7572">
        <w:rPr>
          <w:rFonts w:ascii="Times New Roman" w:hAnsi="Times New Roman" w:cs="Times New Roman"/>
          <w:sz w:val="24"/>
          <w:szCs w:val="24"/>
        </w:rPr>
        <w:t>2. Подготовка караула в учебном заведении начинается с одиночной подготовки учащихся по выполнению ими ритуалов –  «Походный шаг» и «Торжественный шаг», а затем уже эти ритуалы отрабатываются в составе караула. Тем самым достигается слаженность действий всего караула и смен на Посту.</w:t>
      </w:r>
    </w:p>
    <w:p w:rsidR="00731FD9" w:rsidRPr="00731FD9" w:rsidRDefault="00731FD9" w:rsidP="00731FD9">
      <w:pPr>
        <w:spacing w:after="0" w:line="240" w:lineRule="auto"/>
        <w:jc w:val="center"/>
        <w:outlineLvl w:val="0"/>
        <w:rPr>
          <w:rFonts w:ascii="Times New Roman" w:hAnsi="Times New Roman" w:cs="Times New Roman"/>
          <w:b/>
          <w:sz w:val="28"/>
          <w:szCs w:val="28"/>
        </w:rPr>
      </w:pPr>
      <w:r w:rsidRPr="00731FD9">
        <w:rPr>
          <w:rFonts w:ascii="Times New Roman" w:hAnsi="Times New Roman" w:cs="Times New Roman"/>
          <w:b/>
          <w:sz w:val="28"/>
          <w:szCs w:val="28"/>
        </w:rPr>
        <w:t>ТОРЖЕСТВЕННАЯ КЛЯТВА</w:t>
      </w:r>
    </w:p>
    <w:p w:rsidR="00731FD9" w:rsidRPr="00731FD9" w:rsidRDefault="00731FD9" w:rsidP="00731FD9">
      <w:pPr>
        <w:spacing w:after="0" w:line="240" w:lineRule="auto"/>
        <w:jc w:val="center"/>
        <w:outlineLvl w:val="0"/>
        <w:rPr>
          <w:rFonts w:ascii="Times New Roman" w:hAnsi="Times New Roman" w:cs="Times New Roman"/>
          <w:b/>
          <w:sz w:val="28"/>
          <w:szCs w:val="28"/>
        </w:rPr>
      </w:pPr>
    </w:p>
    <w:p w:rsidR="00731FD9" w:rsidRPr="00731FD9" w:rsidRDefault="00731FD9" w:rsidP="00731FD9">
      <w:pPr>
        <w:spacing w:after="0" w:line="240" w:lineRule="auto"/>
        <w:jc w:val="center"/>
        <w:outlineLvl w:val="0"/>
        <w:rPr>
          <w:rFonts w:ascii="Times New Roman" w:hAnsi="Times New Roman" w:cs="Times New Roman"/>
          <w:b/>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Я, (ФАМИЛИЯ, ИМЯ), ЗАСТУПАЯ НА СВЯЩЕННУЮ ВАХТУ У ВЕЧНОГО ОГНЯ, ТОРЖЕСТВЕННО КЛЯНУСЬ:</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*ЧТИТЬ ПАМЯТЬ, СЛАВУ, ГЕРОИЗМ И МУЖЕСТВО УШЕДШИХ В ИСТОРИЮ ПОКОЛЕНИЙ НАШЕГО ОТЕЧЕСТВА В БОРЬБЕ ЗА СВОЮ СВОБОДУ И НЕЗАВИСИМОСТЬ;</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w:t>
      </w:r>
      <w:r w:rsidRPr="00731FD9">
        <w:rPr>
          <w:rFonts w:ascii="Times New Roman" w:hAnsi="Times New Roman" w:cs="Times New Roman"/>
          <w:sz w:val="28"/>
          <w:szCs w:val="28"/>
        </w:rPr>
        <w:tab/>
        <w:t>БЫТЬ ХРАНИТЕЛЕМ БЕССМЕРТНОГО ПОДВИГА БЕЛОРУССКОГО НАРОДА И СТАТЬ ДОСТОЙНЫМ ПРОДОЛЖАТЕЛЕМ ЕГО ЛУЧШИХ ТРАДИЦИЙ;</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w:t>
      </w:r>
      <w:r w:rsidRPr="00731FD9">
        <w:rPr>
          <w:rFonts w:ascii="Times New Roman" w:hAnsi="Times New Roman" w:cs="Times New Roman"/>
          <w:sz w:val="28"/>
          <w:szCs w:val="28"/>
        </w:rPr>
        <w:tab/>
        <w:t>БЕРЕЖНО ОТНОСИТЬСЯ К ИСТОРИЧЕСКИМ, КУЛЬТУРНЫМ, НАЦИОНАЛЬНЫМ ЦЕННОСТЯМ СВОЕЙ РОДИНЫ;</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ind w:firstLine="540"/>
        <w:jc w:val="both"/>
        <w:rPr>
          <w:rFonts w:ascii="Times New Roman" w:hAnsi="Times New Roman" w:cs="Times New Roman"/>
          <w:sz w:val="28"/>
          <w:szCs w:val="28"/>
        </w:rPr>
      </w:pPr>
      <w:r w:rsidRPr="00731FD9">
        <w:rPr>
          <w:rFonts w:ascii="Times New Roman" w:hAnsi="Times New Roman" w:cs="Times New Roman"/>
          <w:sz w:val="28"/>
          <w:szCs w:val="28"/>
        </w:rPr>
        <w:t>*НЕ СОВЕРШАТЬ САМОМУ И УДЕРЖИВАТЬ СВОИХ ТОВАРИЩЕЙ ОТ ПОСТУПКОВ, УНИЖАЮЩИХ ЧЕСТЬ И ДОСТОИНСТВО ГРАЖДАНИНА РЕСПУБЛИКИ БЕЛАРУСЬ.</w:t>
      </w:r>
    </w:p>
    <w:p w:rsidR="00731FD9" w:rsidRPr="00731FD9" w:rsidRDefault="00731FD9" w:rsidP="00731FD9">
      <w:pPr>
        <w:spacing w:after="0" w:line="240" w:lineRule="auto"/>
        <w:ind w:firstLine="540"/>
        <w:jc w:val="both"/>
        <w:rPr>
          <w:rFonts w:ascii="Times New Roman" w:hAnsi="Times New Roman" w:cs="Times New Roman"/>
          <w:sz w:val="28"/>
          <w:szCs w:val="28"/>
        </w:rPr>
      </w:pPr>
    </w:p>
    <w:p w:rsidR="00731FD9" w:rsidRPr="00731FD9" w:rsidRDefault="00731FD9" w:rsidP="00731FD9">
      <w:pPr>
        <w:spacing w:after="0" w:line="240" w:lineRule="auto"/>
        <w:rPr>
          <w:rFonts w:ascii="Times New Roman" w:hAnsi="Times New Roman" w:cs="Times New Roman"/>
          <w:sz w:val="28"/>
          <w:szCs w:val="28"/>
        </w:rPr>
      </w:pPr>
      <w:r w:rsidRPr="00731FD9">
        <w:rPr>
          <w:rFonts w:ascii="Times New Roman" w:hAnsi="Times New Roman" w:cs="Times New Roman"/>
          <w:sz w:val="28"/>
          <w:szCs w:val="28"/>
        </w:rPr>
        <w:tab/>
        <w:t>КЛЯНУСЬ!</w:t>
      </w: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E17430">
      <w:pPr>
        <w:spacing w:after="0" w:line="240" w:lineRule="auto"/>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pStyle w:val="aa"/>
        <w:outlineLvl w:val="0"/>
        <w:rPr>
          <w:i w:val="0"/>
          <w:caps/>
          <w:szCs w:val="28"/>
        </w:rPr>
      </w:pPr>
      <w:r w:rsidRPr="00731FD9">
        <w:rPr>
          <w:i w:val="0"/>
          <w:caps/>
          <w:szCs w:val="28"/>
        </w:rPr>
        <w:t xml:space="preserve">Критерии оценки результатов деятельности караулов </w:t>
      </w:r>
    </w:p>
    <w:p w:rsidR="00731FD9" w:rsidRPr="00731FD9" w:rsidRDefault="00731FD9" w:rsidP="00731FD9">
      <w:pPr>
        <w:pStyle w:val="aa"/>
        <w:rPr>
          <w:i w:val="0"/>
          <w:caps/>
          <w:szCs w:val="28"/>
        </w:rPr>
      </w:pPr>
      <w:r w:rsidRPr="00731FD9">
        <w:rPr>
          <w:i w:val="0"/>
          <w:caps/>
          <w:szCs w:val="28"/>
        </w:rPr>
        <w:t>на Почётном Посту Памяти павших за Отечество</w:t>
      </w:r>
    </w:p>
    <w:p w:rsidR="00731FD9" w:rsidRPr="00731FD9" w:rsidRDefault="00731FD9" w:rsidP="00731FD9">
      <w:pPr>
        <w:spacing w:after="0" w:line="240" w:lineRule="auto"/>
        <w:jc w:val="center"/>
        <w:rPr>
          <w:rFonts w:ascii="Times New Roman" w:hAnsi="Times New Roman" w:cs="Times New Roman"/>
          <w:b/>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6"/>
        <w:gridCol w:w="1260"/>
        <w:gridCol w:w="16"/>
        <w:gridCol w:w="8078"/>
      </w:tblGrid>
      <w:tr w:rsidR="00731FD9" w:rsidRPr="00731FD9" w:rsidTr="001C4B7E">
        <w:trPr>
          <w:trHeight w:val="528"/>
        </w:trPr>
        <w:tc>
          <w:tcPr>
            <w:tcW w:w="1136" w:type="dxa"/>
          </w:tcPr>
          <w:p w:rsidR="00731FD9" w:rsidRPr="00731FD9" w:rsidRDefault="00731FD9" w:rsidP="00731FD9">
            <w:pPr>
              <w:spacing w:after="0" w:line="240" w:lineRule="auto"/>
              <w:jc w:val="center"/>
              <w:rPr>
                <w:rFonts w:ascii="Times New Roman" w:hAnsi="Times New Roman" w:cs="Times New Roman"/>
                <w:b/>
                <w:sz w:val="28"/>
                <w:szCs w:val="28"/>
              </w:rPr>
            </w:pPr>
            <w:r w:rsidRPr="00731FD9">
              <w:rPr>
                <w:rFonts w:ascii="Times New Roman" w:hAnsi="Times New Roman" w:cs="Times New Roman"/>
                <w:b/>
                <w:sz w:val="28"/>
                <w:szCs w:val="28"/>
              </w:rPr>
              <w:t>Уровни</w:t>
            </w:r>
          </w:p>
        </w:tc>
        <w:tc>
          <w:tcPr>
            <w:tcW w:w="1260" w:type="dxa"/>
          </w:tcPr>
          <w:p w:rsidR="00731FD9" w:rsidRPr="00731FD9" w:rsidRDefault="00731FD9" w:rsidP="00731FD9">
            <w:pPr>
              <w:pStyle w:val="1"/>
              <w:rPr>
                <w:b/>
                <w:szCs w:val="28"/>
              </w:rPr>
            </w:pPr>
            <w:r w:rsidRPr="00731FD9">
              <w:rPr>
                <w:b/>
                <w:szCs w:val="28"/>
              </w:rPr>
              <w:t>Баллы</w:t>
            </w:r>
          </w:p>
        </w:tc>
        <w:tc>
          <w:tcPr>
            <w:tcW w:w="8094" w:type="dxa"/>
            <w:gridSpan w:val="2"/>
          </w:tcPr>
          <w:p w:rsidR="00731FD9" w:rsidRPr="00731FD9" w:rsidRDefault="00731FD9" w:rsidP="00731FD9">
            <w:pPr>
              <w:pStyle w:val="1"/>
              <w:ind w:right="137"/>
              <w:rPr>
                <w:b/>
                <w:szCs w:val="28"/>
              </w:rPr>
            </w:pPr>
            <w:r w:rsidRPr="00731FD9">
              <w:rPr>
                <w:b/>
                <w:szCs w:val="28"/>
              </w:rPr>
              <w:t>Показатели оценки</w:t>
            </w:r>
          </w:p>
        </w:tc>
      </w:tr>
      <w:tr w:rsidR="00731FD9" w:rsidRPr="00731FD9" w:rsidTr="001C4B7E">
        <w:trPr>
          <w:cantSplit/>
          <w:trHeight w:val="702"/>
        </w:trPr>
        <w:tc>
          <w:tcPr>
            <w:tcW w:w="1136" w:type="dxa"/>
            <w:textDirection w:val="btLr"/>
          </w:tcPr>
          <w:p w:rsidR="00731FD9" w:rsidRPr="00731FD9" w:rsidRDefault="00731FD9" w:rsidP="00731FD9">
            <w:pPr>
              <w:spacing w:after="0" w:line="240" w:lineRule="auto"/>
              <w:ind w:left="113" w:right="113"/>
              <w:jc w:val="center"/>
              <w:rPr>
                <w:rFonts w:ascii="Times New Roman" w:hAnsi="Times New Roman" w:cs="Times New Roman"/>
                <w:i/>
                <w:sz w:val="28"/>
                <w:szCs w:val="28"/>
              </w:rPr>
            </w:pPr>
            <w:r w:rsidRPr="00731FD9">
              <w:rPr>
                <w:rFonts w:ascii="Times New Roman" w:hAnsi="Times New Roman" w:cs="Times New Roman"/>
                <w:i/>
                <w:sz w:val="28"/>
                <w:szCs w:val="28"/>
              </w:rPr>
              <w:t>0-ой</w:t>
            </w:r>
          </w:p>
        </w:tc>
        <w:tc>
          <w:tcPr>
            <w:tcW w:w="1260" w:type="dxa"/>
          </w:tcPr>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rPr>
            </w:pPr>
            <w:r w:rsidRPr="00731FD9">
              <w:rPr>
                <w:rFonts w:ascii="Times New Roman" w:hAnsi="Times New Roman" w:cs="Times New Roman"/>
                <w:sz w:val="28"/>
                <w:szCs w:val="28"/>
              </w:rPr>
              <w:t>0</w:t>
            </w:r>
          </w:p>
        </w:tc>
        <w:tc>
          <w:tcPr>
            <w:tcW w:w="8094" w:type="dxa"/>
            <w:gridSpan w:val="2"/>
          </w:tcPr>
          <w:p w:rsidR="00731FD9" w:rsidRPr="00731FD9" w:rsidRDefault="00731FD9" w:rsidP="00731FD9">
            <w:pPr>
              <w:numPr>
                <w:ilvl w:val="0"/>
                <w:numId w:val="16"/>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Отсутствие караула или отказ от несения Вахты Памяти на Почётном Посту</w:t>
            </w:r>
          </w:p>
        </w:tc>
      </w:tr>
      <w:tr w:rsidR="00731FD9" w:rsidRPr="00731FD9" w:rsidTr="001C4B7E">
        <w:trPr>
          <w:cantSplit/>
          <w:trHeight w:val="2310"/>
        </w:trPr>
        <w:tc>
          <w:tcPr>
            <w:tcW w:w="1136" w:type="dxa"/>
            <w:textDirection w:val="btLr"/>
          </w:tcPr>
          <w:p w:rsidR="00731FD9" w:rsidRPr="00731FD9" w:rsidRDefault="00731FD9" w:rsidP="00731FD9">
            <w:pPr>
              <w:spacing w:after="0" w:line="240" w:lineRule="auto"/>
              <w:ind w:left="113" w:right="113"/>
              <w:jc w:val="center"/>
              <w:rPr>
                <w:rFonts w:ascii="Times New Roman" w:hAnsi="Times New Roman" w:cs="Times New Roman"/>
                <w:i/>
                <w:sz w:val="28"/>
                <w:szCs w:val="28"/>
              </w:rPr>
            </w:pPr>
            <w:r w:rsidRPr="00731FD9">
              <w:rPr>
                <w:rFonts w:ascii="Times New Roman" w:hAnsi="Times New Roman" w:cs="Times New Roman"/>
                <w:i/>
                <w:sz w:val="28"/>
                <w:szCs w:val="28"/>
              </w:rPr>
              <w:t xml:space="preserve">1-ый   низкий </w:t>
            </w:r>
          </w:p>
        </w:tc>
        <w:tc>
          <w:tcPr>
            <w:tcW w:w="1260" w:type="dxa"/>
          </w:tcPr>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rPr>
            </w:pPr>
            <w:r w:rsidRPr="00731FD9">
              <w:rPr>
                <w:rFonts w:ascii="Times New Roman" w:hAnsi="Times New Roman" w:cs="Times New Roman"/>
                <w:sz w:val="28"/>
                <w:szCs w:val="28"/>
              </w:rPr>
              <w:t>1-2</w:t>
            </w:r>
          </w:p>
        </w:tc>
        <w:tc>
          <w:tcPr>
            <w:tcW w:w="8094" w:type="dxa"/>
            <w:gridSpan w:val="2"/>
          </w:tcPr>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Практически не обладают навыками строевой подготовки и торжественных ритуалов на Почётном Посту</w:t>
            </w:r>
          </w:p>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 xml:space="preserve">Незнание и невыполнение должностных обязанностей участниками Вахты Памяти </w:t>
            </w:r>
          </w:p>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Грубое нарушение правил внутреннего распорядка и поведения в караульном помещении Почётного Поста Памяти павших за Отечество</w:t>
            </w:r>
          </w:p>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Отказ от заполнения Книги Памяти Почётного Поста или небрежное ее заполнение</w:t>
            </w:r>
          </w:p>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Неумение начальника Почётного караула организовать работу Почётного караула по принципу самоуправления</w:t>
            </w:r>
          </w:p>
        </w:tc>
      </w:tr>
      <w:tr w:rsidR="00731FD9" w:rsidRPr="00731FD9" w:rsidTr="001C4B7E">
        <w:trPr>
          <w:cantSplit/>
          <w:trHeight w:val="3099"/>
        </w:trPr>
        <w:tc>
          <w:tcPr>
            <w:tcW w:w="1136" w:type="dxa"/>
            <w:textDirection w:val="btLr"/>
          </w:tcPr>
          <w:p w:rsidR="00731FD9" w:rsidRPr="00731FD9" w:rsidRDefault="00731FD9" w:rsidP="00731FD9">
            <w:pPr>
              <w:spacing w:after="0" w:line="240" w:lineRule="auto"/>
              <w:ind w:left="113" w:right="113"/>
              <w:jc w:val="center"/>
              <w:rPr>
                <w:rFonts w:ascii="Times New Roman" w:hAnsi="Times New Roman" w:cs="Times New Roman"/>
                <w:i/>
                <w:sz w:val="28"/>
                <w:szCs w:val="28"/>
              </w:rPr>
            </w:pPr>
            <w:r w:rsidRPr="00731FD9">
              <w:rPr>
                <w:rFonts w:ascii="Times New Roman" w:hAnsi="Times New Roman" w:cs="Times New Roman"/>
                <w:i/>
                <w:sz w:val="28"/>
                <w:szCs w:val="28"/>
              </w:rPr>
              <w:t>2-ой   удовлетворительный</w:t>
            </w:r>
          </w:p>
        </w:tc>
        <w:tc>
          <w:tcPr>
            <w:tcW w:w="1260" w:type="dxa"/>
          </w:tcPr>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rPr>
            </w:pPr>
            <w:r w:rsidRPr="00731FD9">
              <w:rPr>
                <w:rFonts w:ascii="Times New Roman" w:hAnsi="Times New Roman" w:cs="Times New Roman"/>
                <w:sz w:val="28"/>
                <w:szCs w:val="28"/>
              </w:rPr>
              <w:t>3-4</w:t>
            </w:r>
          </w:p>
        </w:tc>
        <w:tc>
          <w:tcPr>
            <w:tcW w:w="8094" w:type="dxa"/>
            <w:gridSpan w:val="2"/>
          </w:tcPr>
          <w:p w:rsidR="00731FD9" w:rsidRPr="00731FD9" w:rsidRDefault="00731FD9" w:rsidP="00731FD9">
            <w:pPr>
              <w:numPr>
                <w:ilvl w:val="0"/>
                <w:numId w:val="18"/>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Наличие существенных погрешностей в строевой подготовке и при выполнении торжественных ритуалов</w:t>
            </w:r>
          </w:p>
          <w:p w:rsidR="00731FD9" w:rsidRPr="00731FD9" w:rsidRDefault="00731FD9" w:rsidP="00731FD9">
            <w:pPr>
              <w:numPr>
                <w:ilvl w:val="0"/>
                <w:numId w:val="18"/>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Слабое знание и выполнение должностных обязанностей участниками Вахты Памяти</w:t>
            </w:r>
          </w:p>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Систематическое нарушение правил внутреннего распорядка и поведения в караульном помещении Почётного Поста Памяти павших за Отечество</w:t>
            </w:r>
          </w:p>
          <w:p w:rsidR="00731FD9" w:rsidRPr="00731FD9" w:rsidRDefault="00731FD9" w:rsidP="00731FD9">
            <w:pPr>
              <w:numPr>
                <w:ilvl w:val="0"/>
                <w:numId w:val="18"/>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Несвоевременное или небрежное заполнение Книги Памяти Почётного Поста</w:t>
            </w:r>
          </w:p>
          <w:p w:rsidR="00731FD9" w:rsidRPr="00731FD9" w:rsidRDefault="00731FD9" w:rsidP="00731FD9">
            <w:pPr>
              <w:numPr>
                <w:ilvl w:val="0"/>
                <w:numId w:val="18"/>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Отсутствие достаточных навыков у начальника Почётного караула при организации работы Почётного караула по принципу самоуправления</w:t>
            </w:r>
          </w:p>
        </w:tc>
      </w:tr>
      <w:tr w:rsidR="00731FD9" w:rsidRPr="00731FD9" w:rsidTr="001C4B7E">
        <w:trPr>
          <w:cantSplit/>
          <w:trHeight w:val="1134"/>
        </w:trPr>
        <w:tc>
          <w:tcPr>
            <w:tcW w:w="1134" w:type="dxa"/>
            <w:textDirection w:val="btLr"/>
          </w:tcPr>
          <w:p w:rsidR="00731FD9" w:rsidRPr="00731FD9" w:rsidRDefault="00731FD9" w:rsidP="00731FD9">
            <w:pPr>
              <w:spacing w:after="0" w:line="240" w:lineRule="auto"/>
              <w:ind w:left="113" w:right="113"/>
              <w:jc w:val="center"/>
              <w:rPr>
                <w:rFonts w:ascii="Times New Roman" w:hAnsi="Times New Roman" w:cs="Times New Roman"/>
                <w:i/>
                <w:sz w:val="28"/>
                <w:szCs w:val="28"/>
              </w:rPr>
            </w:pPr>
            <w:r w:rsidRPr="00731FD9">
              <w:rPr>
                <w:rFonts w:ascii="Times New Roman" w:hAnsi="Times New Roman" w:cs="Times New Roman"/>
                <w:i/>
                <w:sz w:val="28"/>
                <w:szCs w:val="28"/>
              </w:rPr>
              <w:t>3-ий   средний</w:t>
            </w:r>
          </w:p>
        </w:tc>
        <w:tc>
          <w:tcPr>
            <w:tcW w:w="1276" w:type="dxa"/>
            <w:gridSpan w:val="2"/>
          </w:tcPr>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rPr>
            </w:pPr>
            <w:r w:rsidRPr="00731FD9">
              <w:rPr>
                <w:rFonts w:ascii="Times New Roman" w:hAnsi="Times New Roman" w:cs="Times New Roman"/>
                <w:sz w:val="28"/>
                <w:szCs w:val="28"/>
              </w:rPr>
              <w:t>5-6</w:t>
            </w:r>
          </w:p>
        </w:tc>
        <w:tc>
          <w:tcPr>
            <w:tcW w:w="8080" w:type="dxa"/>
          </w:tcPr>
          <w:p w:rsidR="00731FD9" w:rsidRPr="00731FD9" w:rsidRDefault="00731FD9" w:rsidP="00731FD9">
            <w:pPr>
              <w:numPr>
                <w:ilvl w:val="0"/>
                <w:numId w:val="19"/>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 xml:space="preserve">Наличие погрешностей в строевой подготовке и при выполнении торжественных ритуалов </w:t>
            </w:r>
          </w:p>
          <w:p w:rsidR="00731FD9" w:rsidRPr="00731FD9" w:rsidRDefault="00731FD9" w:rsidP="00731FD9">
            <w:pPr>
              <w:numPr>
                <w:ilvl w:val="0"/>
                <w:numId w:val="19"/>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Недостаточное знание и выполнение должностных обязанностей участниками Вахты Памяти</w:t>
            </w:r>
          </w:p>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Нарушение правил внутреннего распорядка и поведения в караульном помещении Почётного Поста Памяти павших за Отечество</w:t>
            </w:r>
          </w:p>
          <w:p w:rsidR="00731FD9" w:rsidRPr="00731FD9" w:rsidRDefault="00731FD9" w:rsidP="00731FD9">
            <w:pPr>
              <w:numPr>
                <w:ilvl w:val="0"/>
                <w:numId w:val="19"/>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Несвоевременное заполнение Книги Памяти Почётного Поста,  отсутствие творческого подхода при оформлении</w:t>
            </w:r>
          </w:p>
          <w:p w:rsidR="00731FD9" w:rsidRPr="00731FD9" w:rsidRDefault="00731FD9" w:rsidP="00731FD9">
            <w:pPr>
              <w:numPr>
                <w:ilvl w:val="0"/>
                <w:numId w:val="19"/>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Отсутствие достаточных навыков у начальника Почётного караула при организации работы Почётного караула по принципу самоуправления</w:t>
            </w:r>
          </w:p>
        </w:tc>
      </w:tr>
      <w:tr w:rsidR="00731FD9" w:rsidRPr="00731FD9" w:rsidTr="001C4B7E">
        <w:trPr>
          <w:cantSplit/>
          <w:trHeight w:val="1134"/>
        </w:trPr>
        <w:tc>
          <w:tcPr>
            <w:tcW w:w="1134" w:type="dxa"/>
            <w:textDirection w:val="btLr"/>
          </w:tcPr>
          <w:p w:rsidR="00731FD9" w:rsidRPr="00731FD9" w:rsidRDefault="00731FD9" w:rsidP="00731FD9">
            <w:pPr>
              <w:spacing w:after="0" w:line="240" w:lineRule="auto"/>
              <w:ind w:left="113" w:right="113"/>
              <w:jc w:val="center"/>
              <w:rPr>
                <w:rFonts w:ascii="Times New Roman" w:hAnsi="Times New Roman" w:cs="Times New Roman"/>
                <w:i/>
                <w:sz w:val="28"/>
                <w:szCs w:val="28"/>
              </w:rPr>
            </w:pPr>
            <w:r w:rsidRPr="00731FD9">
              <w:rPr>
                <w:rFonts w:ascii="Times New Roman" w:hAnsi="Times New Roman" w:cs="Times New Roman"/>
                <w:i/>
                <w:sz w:val="28"/>
                <w:szCs w:val="28"/>
              </w:rPr>
              <w:lastRenderedPageBreak/>
              <w:t>4-ый   достаточный</w:t>
            </w:r>
          </w:p>
        </w:tc>
        <w:tc>
          <w:tcPr>
            <w:tcW w:w="1276" w:type="dxa"/>
            <w:gridSpan w:val="2"/>
          </w:tcPr>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rPr>
            </w:pPr>
            <w:r w:rsidRPr="00731FD9">
              <w:rPr>
                <w:rFonts w:ascii="Times New Roman" w:hAnsi="Times New Roman" w:cs="Times New Roman"/>
                <w:sz w:val="28"/>
                <w:szCs w:val="28"/>
              </w:rPr>
              <w:t>7-8</w:t>
            </w:r>
          </w:p>
        </w:tc>
        <w:tc>
          <w:tcPr>
            <w:tcW w:w="8080" w:type="dxa"/>
          </w:tcPr>
          <w:p w:rsidR="00731FD9" w:rsidRPr="00731FD9" w:rsidRDefault="00731FD9" w:rsidP="00731FD9">
            <w:pPr>
              <w:numPr>
                <w:ilvl w:val="0"/>
                <w:numId w:val="20"/>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Наличие погрешностей в строевой подготовке, легко исправимых при незначительной помощи педагога</w:t>
            </w:r>
          </w:p>
          <w:p w:rsidR="00731FD9" w:rsidRPr="00731FD9" w:rsidRDefault="00731FD9" w:rsidP="00731FD9">
            <w:pPr>
              <w:numPr>
                <w:ilvl w:val="0"/>
                <w:numId w:val="20"/>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Незначительные замечания при выполнении должностных обязанностей при хорошем их знании</w:t>
            </w:r>
          </w:p>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Единичные замечания по правилам внутреннего распорядка и поведению в караульном помещении Почётного Поста Памяти павших за Отечество</w:t>
            </w:r>
          </w:p>
          <w:p w:rsidR="00731FD9" w:rsidRPr="00731FD9" w:rsidRDefault="00731FD9" w:rsidP="00731FD9">
            <w:pPr>
              <w:numPr>
                <w:ilvl w:val="0"/>
                <w:numId w:val="20"/>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Своевременное заполнение Книги Памяти Почётного Поста, творческий подход при ее оформлении.</w:t>
            </w:r>
          </w:p>
          <w:p w:rsidR="00731FD9" w:rsidRPr="00731FD9" w:rsidRDefault="00731FD9" w:rsidP="00731FD9">
            <w:pPr>
              <w:numPr>
                <w:ilvl w:val="0"/>
                <w:numId w:val="20"/>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Достаточное умение начальника Почётного караула организовать работу Почётного караула по принципу самоуправления</w:t>
            </w:r>
          </w:p>
        </w:tc>
      </w:tr>
      <w:tr w:rsidR="00731FD9" w:rsidRPr="00731FD9" w:rsidTr="001C4B7E">
        <w:trPr>
          <w:cantSplit/>
          <w:trHeight w:val="1134"/>
        </w:trPr>
        <w:tc>
          <w:tcPr>
            <w:tcW w:w="1134" w:type="dxa"/>
            <w:textDirection w:val="btLr"/>
          </w:tcPr>
          <w:p w:rsidR="00731FD9" w:rsidRPr="00731FD9" w:rsidRDefault="00731FD9" w:rsidP="00731FD9">
            <w:pPr>
              <w:spacing w:after="0" w:line="240" w:lineRule="auto"/>
              <w:ind w:left="113" w:right="113"/>
              <w:jc w:val="center"/>
              <w:rPr>
                <w:rFonts w:ascii="Times New Roman" w:hAnsi="Times New Roman" w:cs="Times New Roman"/>
                <w:i/>
                <w:sz w:val="28"/>
                <w:szCs w:val="28"/>
              </w:rPr>
            </w:pPr>
            <w:r w:rsidRPr="00731FD9">
              <w:rPr>
                <w:rFonts w:ascii="Times New Roman" w:hAnsi="Times New Roman" w:cs="Times New Roman"/>
                <w:i/>
                <w:sz w:val="28"/>
                <w:szCs w:val="28"/>
              </w:rPr>
              <w:t xml:space="preserve">5-ый   высокий </w:t>
            </w:r>
          </w:p>
        </w:tc>
        <w:tc>
          <w:tcPr>
            <w:tcW w:w="1276" w:type="dxa"/>
            <w:gridSpan w:val="2"/>
          </w:tcPr>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rPr>
            </w:pPr>
            <w:r w:rsidRPr="00731FD9">
              <w:rPr>
                <w:rFonts w:ascii="Times New Roman" w:hAnsi="Times New Roman" w:cs="Times New Roman"/>
                <w:sz w:val="28"/>
                <w:szCs w:val="28"/>
              </w:rPr>
              <w:t>9-10</w:t>
            </w:r>
          </w:p>
        </w:tc>
        <w:tc>
          <w:tcPr>
            <w:tcW w:w="8080" w:type="dxa"/>
          </w:tcPr>
          <w:p w:rsidR="00731FD9" w:rsidRPr="00731FD9" w:rsidRDefault="00731FD9" w:rsidP="00731FD9">
            <w:pPr>
              <w:numPr>
                <w:ilvl w:val="0"/>
                <w:numId w:val="21"/>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Свободное владение навыками строевой подготовки и правильное выполнение торжественных ритуалов на Почётном Посту</w:t>
            </w:r>
          </w:p>
          <w:p w:rsidR="00731FD9" w:rsidRPr="00731FD9" w:rsidRDefault="00731FD9" w:rsidP="00731FD9">
            <w:pPr>
              <w:numPr>
                <w:ilvl w:val="0"/>
                <w:numId w:val="21"/>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Знание и строгое выполнение должностных обязанностей участниками Вахты Памяти</w:t>
            </w:r>
          </w:p>
          <w:p w:rsidR="00731FD9" w:rsidRPr="00731FD9" w:rsidRDefault="00731FD9" w:rsidP="00731FD9">
            <w:pPr>
              <w:numPr>
                <w:ilvl w:val="0"/>
                <w:numId w:val="17"/>
              </w:numPr>
              <w:spacing w:after="0" w:line="240" w:lineRule="auto"/>
              <w:ind w:right="137"/>
              <w:jc w:val="both"/>
              <w:rPr>
                <w:rFonts w:ascii="Times New Roman" w:hAnsi="Times New Roman" w:cs="Times New Roman"/>
                <w:sz w:val="28"/>
                <w:szCs w:val="28"/>
              </w:rPr>
            </w:pPr>
            <w:r w:rsidRPr="00731FD9">
              <w:rPr>
                <w:rFonts w:ascii="Times New Roman" w:hAnsi="Times New Roman" w:cs="Times New Roman"/>
                <w:sz w:val="28"/>
                <w:szCs w:val="28"/>
              </w:rPr>
              <w:t>Строгое соблюдение правил внутреннего распорядка и поведения в караульном помещении Почётного Поста Памяти павших за Отечество</w:t>
            </w:r>
          </w:p>
          <w:p w:rsidR="00731FD9" w:rsidRPr="00731FD9" w:rsidRDefault="00731FD9" w:rsidP="00731FD9">
            <w:pPr>
              <w:numPr>
                <w:ilvl w:val="0"/>
                <w:numId w:val="21"/>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Своевременное заполнение Книги Памяти Почётного Поста, проявление творчества при её оформлении</w:t>
            </w:r>
          </w:p>
          <w:p w:rsidR="00731FD9" w:rsidRPr="00731FD9" w:rsidRDefault="00731FD9" w:rsidP="00731FD9">
            <w:pPr>
              <w:numPr>
                <w:ilvl w:val="0"/>
                <w:numId w:val="21"/>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Высокое умение начальника Почётного караула организовать работу Почётного караула по принципу самоуправления</w:t>
            </w:r>
          </w:p>
          <w:p w:rsidR="00731FD9" w:rsidRPr="00731FD9" w:rsidRDefault="00731FD9" w:rsidP="00731FD9">
            <w:pPr>
              <w:numPr>
                <w:ilvl w:val="0"/>
                <w:numId w:val="21"/>
              </w:numPr>
              <w:spacing w:after="0" w:line="240" w:lineRule="auto"/>
              <w:jc w:val="both"/>
              <w:rPr>
                <w:rFonts w:ascii="Times New Roman" w:hAnsi="Times New Roman" w:cs="Times New Roman"/>
                <w:sz w:val="28"/>
                <w:szCs w:val="28"/>
              </w:rPr>
            </w:pPr>
            <w:r w:rsidRPr="00731FD9">
              <w:rPr>
                <w:rFonts w:ascii="Times New Roman" w:hAnsi="Times New Roman" w:cs="Times New Roman"/>
                <w:sz w:val="28"/>
                <w:szCs w:val="28"/>
              </w:rPr>
              <w:t>Знание истории родного края</w:t>
            </w:r>
          </w:p>
        </w:tc>
      </w:tr>
    </w:tbl>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lang w:val="en-US"/>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731FD9" w:rsidRDefault="00731FD9" w:rsidP="00731FD9">
      <w:pPr>
        <w:spacing w:after="0" w:line="240" w:lineRule="auto"/>
        <w:jc w:val="center"/>
        <w:rPr>
          <w:rFonts w:ascii="Times New Roman" w:hAnsi="Times New Roman" w:cs="Times New Roman"/>
          <w:sz w:val="28"/>
          <w:szCs w:val="28"/>
        </w:rPr>
      </w:pPr>
    </w:p>
    <w:p w:rsidR="007820BD" w:rsidRPr="00731FD9" w:rsidRDefault="007820BD" w:rsidP="007820BD">
      <w:pPr>
        <w:pStyle w:val="ac"/>
        <w:outlineLvl w:val="0"/>
        <w:rPr>
          <w:rFonts w:ascii="Times New Roman" w:hAnsi="Times New Roman"/>
          <w:b/>
          <w:sz w:val="28"/>
          <w:szCs w:val="28"/>
        </w:rPr>
      </w:pPr>
      <w:r>
        <w:rPr>
          <w:rFonts w:ascii="Times New Roman" w:hAnsi="Times New Roman"/>
          <w:b/>
          <w:sz w:val="28"/>
          <w:szCs w:val="28"/>
        </w:rPr>
        <w:lastRenderedPageBreak/>
        <w:t>Подготовка почётного караула к несению Вахты Памяти на Почётном Посту Памяти павших за Отечество г. Могилёва: методические рекомендации</w:t>
      </w:r>
    </w:p>
    <w:p w:rsidR="00731FD9" w:rsidRPr="00731FD9" w:rsidRDefault="00731FD9" w:rsidP="00731FD9">
      <w:pPr>
        <w:shd w:val="clear" w:color="auto" w:fill="FFFFFF"/>
        <w:spacing w:after="0" w:line="240" w:lineRule="auto"/>
        <w:ind w:right="19"/>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right="19"/>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right="19"/>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right="19"/>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right="19"/>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right="19"/>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right="19"/>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right="19"/>
        <w:outlineLvl w:val="0"/>
        <w:rPr>
          <w:rFonts w:ascii="Times New Roman" w:hAnsi="Times New Roman" w:cs="Times New Roman"/>
          <w:b/>
          <w:color w:val="000000"/>
          <w:sz w:val="28"/>
          <w:szCs w:val="28"/>
          <w:highlight w:val="yellow"/>
        </w:rPr>
      </w:pPr>
    </w:p>
    <w:p w:rsidR="00731FD9" w:rsidRPr="00B35ABF" w:rsidRDefault="00731FD9" w:rsidP="00731FD9">
      <w:pPr>
        <w:shd w:val="clear" w:color="auto" w:fill="FFFFFF"/>
        <w:spacing w:after="0" w:line="240" w:lineRule="auto"/>
        <w:ind w:right="19"/>
        <w:outlineLvl w:val="0"/>
        <w:rPr>
          <w:rFonts w:ascii="Times New Roman" w:hAnsi="Times New Roman" w:cs="Times New Roman"/>
          <w:color w:val="000000"/>
          <w:sz w:val="28"/>
          <w:szCs w:val="28"/>
        </w:rPr>
      </w:pPr>
      <w:r w:rsidRPr="00B35ABF">
        <w:rPr>
          <w:rFonts w:ascii="Times New Roman" w:hAnsi="Times New Roman" w:cs="Times New Roman"/>
          <w:b/>
          <w:color w:val="000000"/>
          <w:sz w:val="28"/>
          <w:szCs w:val="28"/>
        </w:rPr>
        <w:t xml:space="preserve">Авторы-составители: </w:t>
      </w:r>
      <w:r w:rsidR="00B35ABF">
        <w:rPr>
          <w:rFonts w:ascii="Times New Roman" w:hAnsi="Times New Roman" w:cs="Times New Roman"/>
          <w:color w:val="000000"/>
          <w:sz w:val="28"/>
          <w:szCs w:val="28"/>
        </w:rPr>
        <w:t>Кравцова Е.Г.</w:t>
      </w:r>
    </w:p>
    <w:p w:rsidR="00731FD9" w:rsidRPr="00B35ABF" w:rsidRDefault="00731FD9" w:rsidP="00731FD9">
      <w:pPr>
        <w:shd w:val="clear" w:color="auto" w:fill="FFFFFF"/>
        <w:spacing w:after="0" w:line="240" w:lineRule="auto"/>
        <w:ind w:right="19"/>
        <w:outlineLvl w:val="0"/>
        <w:rPr>
          <w:rFonts w:ascii="Times New Roman" w:hAnsi="Times New Roman" w:cs="Times New Roman"/>
          <w:color w:val="000000"/>
          <w:sz w:val="28"/>
          <w:szCs w:val="28"/>
        </w:rPr>
      </w:pPr>
      <w:r w:rsidRPr="00B35ABF">
        <w:rPr>
          <w:rFonts w:ascii="Times New Roman" w:hAnsi="Times New Roman" w:cs="Times New Roman"/>
          <w:color w:val="000000"/>
          <w:sz w:val="28"/>
          <w:szCs w:val="28"/>
        </w:rPr>
        <w:t xml:space="preserve">                                         Марченко Н.Н.</w:t>
      </w:r>
    </w:p>
    <w:p w:rsidR="00731FD9" w:rsidRPr="00731FD9" w:rsidRDefault="00731FD9" w:rsidP="00731FD9">
      <w:pPr>
        <w:shd w:val="clear" w:color="auto" w:fill="FFFFFF"/>
        <w:spacing w:after="0" w:line="240" w:lineRule="auto"/>
        <w:ind w:left="360" w:right="19" w:hanging="360"/>
        <w:jc w:val="center"/>
        <w:outlineLvl w:val="0"/>
        <w:rPr>
          <w:rFonts w:ascii="Times New Roman" w:hAnsi="Times New Roman" w:cs="Times New Roman"/>
          <w:b/>
          <w:color w:val="000000"/>
          <w:sz w:val="28"/>
          <w:szCs w:val="28"/>
          <w:highlight w:val="yellow"/>
        </w:rPr>
      </w:pPr>
    </w:p>
    <w:p w:rsidR="00731FD9" w:rsidRPr="00B35ABF" w:rsidRDefault="00731FD9" w:rsidP="00731FD9">
      <w:pPr>
        <w:shd w:val="clear" w:color="auto" w:fill="FFFFFF"/>
        <w:spacing w:after="0" w:line="240" w:lineRule="auto"/>
        <w:ind w:left="360" w:right="19" w:hanging="360"/>
        <w:jc w:val="both"/>
        <w:outlineLvl w:val="0"/>
        <w:rPr>
          <w:rFonts w:ascii="Times New Roman" w:hAnsi="Times New Roman" w:cs="Times New Roman"/>
          <w:color w:val="000000"/>
          <w:sz w:val="28"/>
          <w:szCs w:val="28"/>
        </w:rPr>
      </w:pPr>
      <w:r w:rsidRPr="00B35ABF">
        <w:rPr>
          <w:rFonts w:ascii="Times New Roman" w:hAnsi="Times New Roman" w:cs="Times New Roman"/>
          <w:b/>
          <w:color w:val="000000"/>
          <w:sz w:val="28"/>
          <w:szCs w:val="28"/>
        </w:rPr>
        <w:t>Корректор:</w:t>
      </w:r>
      <w:r w:rsidRPr="00B35ABF">
        <w:rPr>
          <w:rFonts w:ascii="Times New Roman" w:hAnsi="Times New Roman" w:cs="Times New Roman"/>
          <w:color w:val="000000"/>
          <w:sz w:val="28"/>
          <w:szCs w:val="28"/>
        </w:rPr>
        <w:t xml:space="preserve">  Ядрова Н.И.</w:t>
      </w:r>
    </w:p>
    <w:p w:rsidR="00B35ABF" w:rsidRPr="00B35ABF" w:rsidRDefault="00B35ABF" w:rsidP="00731FD9">
      <w:pPr>
        <w:shd w:val="clear" w:color="auto" w:fill="FFFFFF"/>
        <w:spacing w:after="0" w:line="240" w:lineRule="auto"/>
        <w:ind w:left="360" w:right="19" w:hanging="360"/>
        <w:jc w:val="both"/>
        <w:outlineLvl w:val="0"/>
        <w:rPr>
          <w:rFonts w:ascii="Times New Roman" w:hAnsi="Times New Roman" w:cs="Times New Roman"/>
          <w:color w:val="000000"/>
          <w:sz w:val="28"/>
          <w:szCs w:val="28"/>
        </w:rPr>
      </w:pPr>
    </w:p>
    <w:p w:rsidR="00731FD9" w:rsidRPr="00B35ABF" w:rsidRDefault="00731FD9" w:rsidP="00731FD9">
      <w:pPr>
        <w:shd w:val="clear" w:color="auto" w:fill="FFFFFF"/>
        <w:spacing w:after="0" w:line="240" w:lineRule="auto"/>
        <w:ind w:left="360" w:right="19" w:hanging="360"/>
        <w:jc w:val="both"/>
        <w:outlineLvl w:val="0"/>
        <w:rPr>
          <w:rFonts w:ascii="Times New Roman" w:hAnsi="Times New Roman" w:cs="Times New Roman"/>
          <w:color w:val="000000"/>
          <w:sz w:val="28"/>
          <w:szCs w:val="28"/>
        </w:rPr>
      </w:pPr>
      <w:r w:rsidRPr="00B35ABF">
        <w:rPr>
          <w:rFonts w:ascii="Times New Roman" w:hAnsi="Times New Roman" w:cs="Times New Roman"/>
          <w:b/>
          <w:color w:val="000000"/>
          <w:sz w:val="28"/>
          <w:szCs w:val="28"/>
        </w:rPr>
        <w:t>Компьютерная вёрстка:</w:t>
      </w:r>
      <w:r w:rsidRPr="00B35ABF">
        <w:rPr>
          <w:rFonts w:ascii="Times New Roman" w:hAnsi="Times New Roman" w:cs="Times New Roman"/>
          <w:color w:val="000000"/>
          <w:sz w:val="28"/>
          <w:szCs w:val="28"/>
        </w:rPr>
        <w:t xml:space="preserve">  Кравцова Е.Г.</w:t>
      </w:r>
    </w:p>
    <w:p w:rsidR="00731FD9" w:rsidRPr="00731FD9" w:rsidRDefault="00731FD9" w:rsidP="00731FD9">
      <w:pPr>
        <w:shd w:val="clear" w:color="auto" w:fill="FFFFFF"/>
        <w:spacing w:after="0" w:line="240" w:lineRule="auto"/>
        <w:ind w:left="360" w:right="19" w:hanging="360"/>
        <w:jc w:val="center"/>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left="360" w:right="19" w:hanging="360"/>
        <w:jc w:val="center"/>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left="360" w:right="19" w:hanging="360"/>
        <w:jc w:val="center"/>
        <w:outlineLvl w:val="0"/>
        <w:rPr>
          <w:rFonts w:ascii="Times New Roman" w:hAnsi="Times New Roman" w:cs="Times New Roman"/>
          <w:b/>
          <w:color w:val="000000"/>
          <w:sz w:val="28"/>
          <w:szCs w:val="28"/>
          <w:highlight w:val="yellow"/>
        </w:rPr>
      </w:pPr>
    </w:p>
    <w:p w:rsidR="00731FD9" w:rsidRPr="00731FD9" w:rsidRDefault="00731FD9"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731FD9" w:rsidRPr="00731FD9" w:rsidRDefault="00731FD9"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731FD9" w:rsidRPr="00731FD9" w:rsidRDefault="00731FD9"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731FD9" w:rsidRDefault="00731FD9"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Pr="00731FD9" w:rsidRDefault="00B35ABF" w:rsidP="00731FD9">
      <w:pPr>
        <w:shd w:val="clear" w:color="auto" w:fill="FFFFFF"/>
        <w:spacing w:after="0" w:line="240" w:lineRule="auto"/>
        <w:ind w:right="17"/>
        <w:outlineLvl w:val="0"/>
        <w:rPr>
          <w:rFonts w:ascii="Times New Roman" w:hAnsi="Times New Roman" w:cs="Times New Roman"/>
          <w:color w:val="000000"/>
          <w:sz w:val="28"/>
          <w:szCs w:val="28"/>
          <w:highlight w:val="yellow"/>
        </w:rPr>
      </w:pPr>
    </w:p>
    <w:p w:rsidR="00B35ABF" w:rsidRDefault="00B35ABF" w:rsidP="00B35ABF">
      <w:pPr>
        <w:spacing w:after="0" w:line="240" w:lineRule="auto"/>
        <w:outlineLvl w:val="0"/>
        <w:rPr>
          <w:rFonts w:ascii="Times New Roman" w:hAnsi="Times New Roman" w:cs="Times New Roman"/>
          <w:sz w:val="28"/>
          <w:szCs w:val="28"/>
        </w:rPr>
      </w:pPr>
      <w:r w:rsidRPr="00731FD9">
        <w:rPr>
          <w:rFonts w:ascii="Times New Roman" w:hAnsi="Times New Roman" w:cs="Times New Roman"/>
          <w:sz w:val="28"/>
          <w:szCs w:val="28"/>
        </w:rPr>
        <w:t>Государственное учрежде</w:t>
      </w:r>
      <w:r>
        <w:rPr>
          <w:rFonts w:ascii="Times New Roman" w:hAnsi="Times New Roman" w:cs="Times New Roman"/>
          <w:sz w:val="28"/>
          <w:szCs w:val="28"/>
        </w:rPr>
        <w:t>ние дополнительного образования</w:t>
      </w:r>
    </w:p>
    <w:p w:rsidR="00B35ABF" w:rsidRPr="00731FD9" w:rsidRDefault="00B35ABF" w:rsidP="00B35ABF">
      <w:pPr>
        <w:spacing w:after="0" w:line="240" w:lineRule="auto"/>
        <w:outlineLvl w:val="0"/>
        <w:rPr>
          <w:rFonts w:ascii="Times New Roman" w:hAnsi="Times New Roman" w:cs="Times New Roman"/>
          <w:sz w:val="28"/>
          <w:szCs w:val="28"/>
        </w:rPr>
      </w:pPr>
      <w:r w:rsidRPr="00731FD9">
        <w:rPr>
          <w:rFonts w:ascii="Times New Roman" w:hAnsi="Times New Roman" w:cs="Times New Roman"/>
          <w:sz w:val="28"/>
          <w:szCs w:val="28"/>
        </w:rPr>
        <w:t>«Многопрофильный центр по работе с детьми и молодёжью</w:t>
      </w:r>
    </w:p>
    <w:p w:rsidR="00731FD9" w:rsidRDefault="00B35ABF" w:rsidP="00B35ABF">
      <w:pPr>
        <w:spacing w:after="0" w:line="240" w:lineRule="auto"/>
        <w:outlineLvl w:val="0"/>
        <w:rPr>
          <w:rFonts w:ascii="Times New Roman" w:hAnsi="Times New Roman" w:cs="Times New Roman"/>
          <w:sz w:val="28"/>
          <w:szCs w:val="28"/>
        </w:rPr>
      </w:pPr>
      <w:r w:rsidRPr="00731FD9">
        <w:rPr>
          <w:rFonts w:ascii="Times New Roman" w:hAnsi="Times New Roman" w:cs="Times New Roman"/>
          <w:sz w:val="28"/>
          <w:szCs w:val="28"/>
        </w:rPr>
        <w:t>«Юность» г. Могилева»</w:t>
      </w:r>
    </w:p>
    <w:p w:rsidR="00B35ABF" w:rsidRDefault="00B35ABF" w:rsidP="00B35ABF">
      <w:pPr>
        <w:spacing w:after="0" w:line="240" w:lineRule="auto"/>
        <w:outlineLvl w:val="0"/>
        <w:rPr>
          <w:rFonts w:ascii="Times New Roman" w:hAnsi="Times New Roman" w:cs="Times New Roman"/>
          <w:sz w:val="28"/>
          <w:szCs w:val="28"/>
        </w:rPr>
      </w:pPr>
    </w:p>
    <w:p w:rsidR="00B35ABF" w:rsidRPr="00B35ABF" w:rsidRDefault="00B35ABF" w:rsidP="00B35ABF">
      <w:pPr>
        <w:spacing w:after="0" w:line="240" w:lineRule="auto"/>
        <w:outlineLvl w:val="0"/>
        <w:rPr>
          <w:rFonts w:ascii="Times New Roman" w:hAnsi="Times New Roman" w:cs="Times New Roman"/>
          <w:sz w:val="28"/>
          <w:szCs w:val="28"/>
        </w:rPr>
      </w:pPr>
    </w:p>
    <w:p w:rsidR="00731FD9" w:rsidRPr="00731FD9" w:rsidRDefault="00B35ABF" w:rsidP="00731FD9">
      <w:pPr>
        <w:shd w:val="clear" w:color="auto" w:fill="FFFFFF"/>
        <w:spacing w:after="0" w:line="240" w:lineRule="auto"/>
        <w:ind w:right="17"/>
        <w:outlineLvl w:val="0"/>
        <w:rPr>
          <w:rFonts w:ascii="Times New Roman" w:hAnsi="Times New Roman" w:cs="Times New Roman"/>
          <w:color w:val="000000"/>
          <w:sz w:val="28"/>
          <w:szCs w:val="28"/>
        </w:rPr>
      </w:pPr>
      <w:r>
        <w:rPr>
          <w:rFonts w:ascii="Times New Roman" w:hAnsi="Times New Roman" w:cs="Times New Roman"/>
          <w:color w:val="000000"/>
          <w:sz w:val="28"/>
          <w:szCs w:val="28"/>
        </w:rPr>
        <w:t>77-15-66, пер.</w:t>
      </w:r>
      <w:r w:rsidR="00570EB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Буянова, 5</w:t>
      </w:r>
    </w:p>
    <w:p w:rsidR="00731FD9" w:rsidRPr="00613F66" w:rsidRDefault="00731FD9" w:rsidP="00731FD9">
      <w:pPr>
        <w:spacing w:after="0" w:line="240" w:lineRule="auto"/>
        <w:jc w:val="center"/>
        <w:outlineLvl w:val="0"/>
        <w:rPr>
          <w:rFonts w:ascii="Times New Roman" w:hAnsi="Times New Roman" w:cs="Times New Roman"/>
          <w:b/>
          <w:sz w:val="28"/>
          <w:szCs w:val="28"/>
        </w:rPr>
      </w:pPr>
    </w:p>
    <w:p w:rsidR="00731FD9" w:rsidRPr="00731FD9" w:rsidRDefault="00731FD9" w:rsidP="00731FD9">
      <w:pPr>
        <w:spacing w:after="0" w:line="240" w:lineRule="auto"/>
        <w:jc w:val="center"/>
        <w:rPr>
          <w:rFonts w:ascii="Times New Roman" w:hAnsi="Times New Roman" w:cs="Times New Roman"/>
          <w:sz w:val="28"/>
          <w:szCs w:val="28"/>
        </w:rPr>
      </w:pPr>
    </w:p>
    <w:p w:rsidR="005865A7" w:rsidRPr="00731FD9" w:rsidRDefault="005865A7" w:rsidP="00731FD9">
      <w:pPr>
        <w:spacing w:after="0" w:line="240" w:lineRule="auto"/>
        <w:rPr>
          <w:rFonts w:ascii="Times New Roman" w:hAnsi="Times New Roman" w:cs="Times New Roman"/>
          <w:sz w:val="28"/>
          <w:szCs w:val="28"/>
        </w:rPr>
      </w:pPr>
    </w:p>
    <w:sectPr w:rsidR="005865A7" w:rsidRPr="00731FD9" w:rsidSect="001C4B7E">
      <w:footerReference w:type="default" r:id="rId23"/>
      <w:pgSz w:w="11906" w:h="16838"/>
      <w:pgMar w:top="709" w:right="566" w:bottom="851" w:left="719" w:header="709" w:footer="709" w:gutter="0"/>
      <w:cols w:space="14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410" w:rsidRDefault="00B77410">
      <w:pPr>
        <w:spacing w:after="0" w:line="240" w:lineRule="auto"/>
      </w:pPr>
      <w:r>
        <w:separator/>
      </w:r>
    </w:p>
  </w:endnote>
  <w:endnote w:type="continuationSeparator" w:id="0">
    <w:p w:rsidR="00B77410" w:rsidRDefault="00B77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B7E" w:rsidRDefault="002A1FAD">
    <w:pPr>
      <w:pStyle w:val="a3"/>
      <w:jc w:val="center"/>
    </w:pPr>
    <w:r>
      <w:fldChar w:fldCharType="begin"/>
    </w:r>
    <w:r w:rsidR="001C4B7E">
      <w:instrText xml:space="preserve"> PAGE   \* MERGEFORMAT </w:instrText>
    </w:r>
    <w:r>
      <w:fldChar w:fldCharType="separate"/>
    </w:r>
    <w:r w:rsidR="005C7392">
      <w:rPr>
        <w:noProof/>
      </w:rPr>
      <w:t>30</w:t>
    </w:r>
    <w:r>
      <w:fldChar w:fldCharType="end"/>
    </w:r>
  </w:p>
  <w:p w:rsidR="001C4B7E" w:rsidRDefault="001C4B7E" w:rsidP="001C4B7E">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410" w:rsidRDefault="00B77410">
      <w:pPr>
        <w:spacing w:after="0" w:line="240" w:lineRule="auto"/>
      </w:pPr>
      <w:r>
        <w:separator/>
      </w:r>
    </w:p>
  </w:footnote>
  <w:footnote w:type="continuationSeparator" w:id="0">
    <w:p w:rsidR="00B77410" w:rsidRDefault="00B774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DD0FBBE"/>
    <w:lvl w:ilvl="0">
      <w:numFmt w:val="bullet"/>
      <w:lvlText w:val="*"/>
      <w:lvlJc w:val="left"/>
    </w:lvl>
  </w:abstractNum>
  <w:abstractNum w:abstractNumId="1">
    <w:nsid w:val="076155D5"/>
    <w:multiLevelType w:val="singleLevel"/>
    <w:tmpl w:val="89BC88DE"/>
    <w:lvl w:ilvl="0">
      <w:start w:val="4"/>
      <w:numFmt w:val="decimal"/>
      <w:lvlText w:val="%1."/>
      <w:legacy w:legacy="1" w:legacySpace="0" w:legacyIndent="202"/>
      <w:lvlJc w:val="left"/>
      <w:rPr>
        <w:rFonts w:ascii="Times New Roman" w:hAnsi="Times New Roman" w:cs="Times New Roman" w:hint="default"/>
        <w:b/>
        <w:i w:val="0"/>
      </w:rPr>
    </w:lvl>
  </w:abstractNum>
  <w:abstractNum w:abstractNumId="2">
    <w:nsid w:val="0B707D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D3F6660"/>
    <w:multiLevelType w:val="hybridMultilevel"/>
    <w:tmpl w:val="60147C66"/>
    <w:lvl w:ilvl="0" w:tplc="04190001">
      <w:start w:val="1"/>
      <w:numFmt w:val="bullet"/>
      <w:lvlText w:val=""/>
      <w:lvlJc w:val="left"/>
      <w:pPr>
        <w:ind w:left="-5092" w:hanging="360"/>
      </w:pPr>
      <w:rPr>
        <w:rFonts w:ascii="Symbol" w:hAnsi="Symbol" w:hint="default"/>
      </w:rPr>
    </w:lvl>
    <w:lvl w:ilvl="1" w:tplc="04190003" w:tentative="1">
      <w:start w:val="1"/>
      <w:numFmt w:val="bullet"/>
      <w:lvlText w:val="o"/>
      <w:lvlJc w:val="left"/>
      <w:pPr>
        <w:ind w:left="-4372" w:hanging="360"/>
      </w:pPr>
      <w:rPr>
        <w:rFonts w:ascii="Courier New" w:hAnsi="Courier New" w:cs="Courier New" w:hint="default"/>
      </w:rPr>
    </w:lvl>
    <w:lvl w:ilvl="2" w:tplc="04190005" w:tentative="1">
      <w:start w:val="1"/>
      <w:numFmt w:val="bullet"/>
      <w:lvlText w:val=""/>
      <w:lvlJc w:val="left"/>
      <w:pPr>
        <w:ind w:left="-365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2212" w:hanging="360"/>
      </w:pPr>
      <w:rPr>
        <w:rFonts w:ascii="Courier New" w:hAnsi="Courier New" w:cs="Courier New" w:hint="default"/>
      </w:rPr>
    </w:lvl>
    <w:lvl w:ilvl="5" w:tplc="04190005" w:tentative="1">
      <w:start w:val="1"/>
      <w:numFmt w:val="bullet"/>
      <w:lvlText w:val=""/>
      <w:lvlJc w:val="left"/>
      <w:pPr>
        <w:ind w:left="-1492" w:hanging="360"/>
      </w:pPr>
      <w:rPr>
        <w:rFonts w:ascii="Wingdings" w:hAnsi="Wingdings" w:hint="default"/>
      </w:rPr>
    </w:lvl>
    <w:lvl w:ilvl="6" w:tplc="04190001" w:tentative="1">
      <w:start w:val="1"/>
      <w:numFmt w:val="bullet"/>
      <w:lvlText w:val=""/>
      <w:lvlJc w:val="left"/>
      <w:pPr>
        <w:ind w:left="-772" w:hanging="360"/>
      </w:pPr>
      <w:rPr>
        <w:rFonts w:ascii="Symbol" w:hAnsi="Symbol" w:hint="default"/>
      </w:rPr>
    </w:lvl>
    <w:lvl w:ilvl="7" w:tplc="04190003" w:tentative="1">
      <w:start w:val="1"/>
      <w:numFmt w:val="bullet"/>
      <w:lvlText w:val="o"/>
      <w:lvlJc w:val="left"/>
      <w:pPr>
        <w:ind w:left="-52" w:hanging="360"/>
      </w:pPr>
      <w:rPr>
        <w:rFonts w:ascii="Courier New" w:hAnsi="Courier New" w:cs="Courier New" w:hint="default"/>
      </w:rPr>
    </w:lvl>
    <w:lvl w:ilvl="8" w:tplc="04190005" w:tentative="1">
      <w:start w:val="1"/>
      <w:numFmt w:val="bullet"/>
      <w:lvlText w:val=""/>
      <w:lvlJc w:val="left"/>
      <w:pPr>
        <w:ind w:left="668" w:hanging="360"/>
      </w:pPr>
      <w:rPr>
        <w:rFonts w:ascii="Wingdings" w:hAnsi="Wingdings" w:hint="default"/>
      </w:rPr>
    </w:lvl>
  </w:abstractNum>
  <w:abstractNum w:abstractNumId="4">
    <w:nsid w:val="0FAF65D3"/>
    <w:multiLevelType w:val="hybridMultilevel"/>
    <w:tmpl w:val="263E61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78036B6"/>
    <w:multiLevelType w:val="hybridMultilevel"/>
    <w:tmpl w:val="966057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833206C"/>
    <w:multiLevelType w:val="hybridMultilevel"/>
    <w:tmpl w:val="15860078"/>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7">
    <w:nsid w:val="1874434B"/>
    <w:multiLevelType w:val="hybridMultilevel"/>
    <w:tmpl w:val="0E6469F0"/>
    <w:lvl w:ilvl="0" w:tplc="04190001">
      <w:start w:val="1"/>
      <w:numFmt w:val="bullet"/>
      <w:lvlText w:val=""/>
      <w:lvlJc w:val="left"/>
      <w:pPr>
        <w:tabs>
          <w:tab w:val="num" w:pos="360"/>
        </w:tabs>
        <w:ind w:left="360" w:hanging="360"/>
      </w:pPr>
      <w:rPr>
        <w:rFonts w:ascii="Symbol" w:hAnsi="Symbol" w:hint="default"/>
        <w:b/>
        <w:color w:val="000000"/>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8E121B0"/>
    <w:multiLevelType w:val="multilevel"/>
    <w:tmpl w:val="E6088248"/>
    <w:lvl w:ilvl="0">
      <w:start w:val="1"/>
      <w:numFmt w:val="decimal"/>
      <w:lvlText w:val="%1."/>
      <w:lvlJc w:val="left"/>
      <w:pPr>
        <w:tabs>
          <w:tab w:val="num" w:pos="420"/>
        </w:tabs>
        <w:ind w:left="420" w:hanging="420"/>
      </w:pPr>
      <w:rPr>
        <w:rFonts w:hint="default"/>
        <w:b/>
        <w:color w:val="00000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1AFF52F9"/>
    <w:multiLevelType w:val="hybridMultilevel"/>
    <w:tmpl w:val="42F8B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1D20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22AE21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27923BEF"/>
    <w:multiLevelType w:val="hybridMultilevel"/>
    <w:tmpl w:val="058AE7A0"/>
    <w:lvl w:ilvl="0" w:tplc="DA0A74F0">
      <w:numFmt w:val="bullet"/>
      <w:lvlText w:val="-"/>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C742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70F79DD"/>
    <w:multiLevelType w:val="hybridMultilevel"/>
    <w:tmpl w:val="AA8082E2"/>
    <w:lvl w:ilvl="0" w:tplc="5EC04DA2">
      <w:start w:val="1"/>
      <w:numFmt w:val="upperRoman"/>
      <w:lvlText w:val="%1."/>
      <w:lvlJc w:val="left"/>
      <w:pPr>
        <w:tabs>
          <w:tab w:val="num" w:pos="749"/>
        </w:tabs>
        <w:ind w:left="749" w:hanging="720"/>
      </w:pPr>
      <w:rPr>
        <w:rFonts w:hint="default"/>
      </w:rPr>
    </w:lvl>
    <w:lvl w:ilvl="1" w:tplc="04190019" w:tentative="1">
      <w:start w:val="1"/>
      <w:numFmt w:val="lowerLetter"/>
      <w:lvlText w:val="%2."/>
      <w:lvlJc w:val="left"/>
      <w:pPr>
        <w:tabs>
          <w:tab w:val="num" w:pos="1109"/>
        </w:tabs>
        <w:ind w:left="1109" w:hanging="360"/>
      </w:pPr>
    </w:lvl>
    <w:lvl w:ilvl="2" w:tplc="0419001B" w:tentative="1">
      <w:start w:val="1"/>
      <w:numFmt w:val="lowerRoman"/>
      <w:lvlText w:val="%3."/>
      <w:lvlJc w:val="right"/>
      <w:pPr>
        <w:tabs>
          <w:tab w:val="num" w:pos="1829"/>
        </w:tabs>
        <w:ind w:left="1829" w:hanging="180"/>
      </w:pPr>
    </w:lvl>
    <w:lvl w:ilvl="3" w:tplc="0419000F" w:tentative="1">
      <w:start w:val="1"/>
      <w:numFmt w:val="decimal"/>
      <w:lvlText w:val="%4."/>
      <w:lvlJc w:val="left"/>
      <w:pPr>
        <w:tabs>
          <w:tab w:val="num" w:pos="2549"/>
        </w:tabs>
        <w:ind w:left="2549" w:hanging="360"/>
      </w:pPr>
    </w:lvl>
    <w:lvl w:ilvl="4" w:tplc="04190019" w:tentative="1">
      <w:start w:val="1"/>
      <w:numFmt w:val="lowerLetter"/>
      <w:lvlText w:val="%5."/>
      <w:lvlJc w:val="left"/>
      <w:pPr>
        <w:tabs>
          <w:tab w:val="num" w:pos="3269"/>
        </w:tabs>
        <w:ind w:left="3269" w:hanging="360"/>
      </w:pPr>
    </w:lvl>
    <w:lvl w:ilvl="5" w:tplc="0419001B" w:tentative="1">
      <w:start w:val="1"/>
      <w:numFmt w:val="lowerRoman"/>
      <w:lvlText w:val="%6."/>
      <w:lvlJc w:val="right"/>
      <w:pPr>
        <w:tabs>
          <w:tab w:val="num" w:pos="3989"/>
        </w:tabs>
        <w:ind w:left="3989" w:hanging="180"/>
      </w:pPr>
    </w:lvl>
    <w:lvl w:ilvl="6" w:tplc="0419000F" w:tentative="1">
      <w:start w:val="1"/>
      <w:numFmt w:val="decimal"/>
      <w:lvlText w:val="%7."/>
      <w:lvlJc w:val="left"/>
      <w:pPr>
        <w:tabs>
          <w:tab w:val="num" w:pos="4709"/>
        </w:tabs>
        <w:ind w:left="4709" w:hanging="360"/>
      </w:pPr>
    </w:lvl>
    <w:lvl w:ilvl="7" w:tplc="04190019" w:tentative="1">
      <w:start w:val="1"/>
      <w:numFmt w:val="lowerLetter"/>
      <w:lvlText w:val="%8."/>
      <w:lvlJc w:val="left"/>
      <w:pPr>
        <w:tabs>
          <w:tab w:val="num" w:pos="5429"/>
        </w:tabs>
        <w:ind w:left="5429" w:hanging="360"/>
      </w:pPr>
    </w:lvl>
    <w:lvl w:ilvl="8" w:tplc="0419001B" w:tentative="1">
      <w:start w:val="1"/>
      <w:numFmt w:val="lowerRoman"/>
      <w:lvlText w:val="%9."/>
      <w:lvlJc w:val="right"/>
      <w:pPr>
        <w:tabs>
          <w:tab w:val="num" w:pos="6149"/>
        </w:tabs>
        <w:ind w:left="6149" w:hanging="180"/>
      </w:pPr>
    </w:lvl>
  </w:abstractNum>
  <w:abstractNum w:abstractNumId="15">
    <w:nsid w:val="3B6D71F0"/>
    <w:multiLevelType w:val="multilevel"/>
    <w:tmpl w:val="A1A823E6"/>
    <w:lvl w:ilvl="0">
      <w:start w:val="1"/>
      <w:numFmt w:val="decimal"/>
      <w:lvlText w:val="%1."/>
      <w:lvlJc w:val="left"/>
      <w:pPr>
        <w:ind w:left="-5877" w:hanging="360"/>
      </w:pPr>
      <w:rPr>
        <w:rFonts w:hint="default"/>
        <w:b/>
      </w:rPr>
    </w:lvl>
    <w:lvl w:ilvl="1">
      <w:start w:val="1"/>
      <w:numFmt w:val="decimal"/>
      <w:isLgl/>
      <w:lvlText w:val="%1.%2."/>
      <w:lvlJc w:val="left"/>
      <w:pPr>
        <w:ind w:left="-5517" w:hanging="360"/>
      </w:pPr>
      <w:rPr>
        <w:rFonts w:hint="default"/>
      </w:rPr>
    </w:lvl>
    <w:lvl w:ilvl="2">
      <w:start w:val="1"/>
      <w:numFmt w:val="decimal"/>
      <w:isLgl/>
      <w:lvlText w:val="%1.%2.%3."/>
      <w:lvlJc w:val="left"/>
      <w:pPr>
        <w:ind w:left="-4797" w:hanging="720"/>
      </w:pPr>
      <w:rPr>
        <w:rFonts w:hint="default"/>
      </w:rPr>
    </w:lvl>
    <w:lvl w:ilvl="3">
      <w:start w:val="1"/>
      <w:numFmt w:val="decimal"/>
      <w:isLgl/>
      <w:lvlText w:val="%1.%2.%3.%4."/>
      <w:lvlJc w:val="left"/>
      <w:pPr>
        <w:ind w:left="-4437" w:hanging="720"/>
      </w:pPr>
      <w:rPr>
        <w:rFonts w:hint="default"/>
      </w:rPr>
    </w:lvl>
    <w:lvl w:ilvl="4">
      <w:start w:val="1"/>
      <w:numFmt w:val="decimal"/>
      <w:isLgl/>
      <w:lvlText w:val="%1.%2.%3.%4.%5."/>
      <w:lvlJc w:val="left"/>
      <w:pPr>
        <w:ind w:left="-3717" w:hanging="1080"/>
      </w:pPr>
      <w:rPr>
        <w:rFonts w:hint="default"/>
      </w:rPr>
    </w:lvl>
    <w:lvl w:ilvl="5">
      <w:start w:val="1"/>
      <w:numFmt w:val="decimal"/>
      <w:isLgl/>
      <w:lvlText w:val="%1.%2.%3.%4.%5.%6."/>
      <w:lvlJc w:val="left"/>
      <w:pPr>
        <w:ind w:left="-3357" w:hanging="108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2277" w:hanging="1440"/>
      </w:pPr>
      <w:rPr>
        <w:rFonts w:hint="default"/>
      </w:rPr>
    </w:lvl>
    <w:lvl w:ilvl="8">
      <w:start w:val="1"/>
      <w:numFmt w:val="decimal"/>
      <w:isLgl/>
      <w:lvlText w:val="%1.%2.%3.%4.%5.%6.%7.%8.%9."/>
      <w:lvlJc w:val="left"/>
      <w:pPr>
        <w:ind w:left="-1557" w:hanging="1800"/>
      </w:pPr>
      <w:rPr>
        <w:rFonts w:hint="default"/>
      </w:rPr>
    </w:lvl>
  </w:abstractNum>
  <w:abstractNum w:abstractNumId="16">
    <w:nsid w:val="3C3F6E53"/>
    <w:multiLevelType w:val="hybridMultilevel"/>
    <w:tmpl w:val="66A2AA48"/>
    <w:lvl w:ilvl="0" w:tplc="16C4B766">
      <w:start w:val="1"/>
      <w:numFmt w:val="decimal"/>
      <w:lvlText w:val="%1."/>
      <w:lvlJc w:val="left"/>
      <w:pPr>
        <w:tabs>
          <w:tab w:val="num" w:pos="360"/>
        </w:tabs>
        <w:ind w:left="360" w:hanging="360"/>
      </w:pPr>
      <w:rPr>
        <w:rFonts w:cs="Times New Roman"/>
        <w:b/>
        <w:sz w:val="28"/>
        <w:szCs w:val="28"/>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403A2FF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42CC562E"/>
    <w:multiLevelType w:val="hybridMultilevel"/>
    <w:tmpl w:val="E4AADF4C"/>
    <w:lvl w:ilvl="0" w:tplc="DA0A74F0">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F053281"/>
    <w:multiLevelType w:val="hybridMultilevel"/>
    <w:tmpl w:val="4490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116CB8"/>
    <w:multiLevelType w:val="hybridMultilevel"/>
    <w:tmpl w:val="278A31AE"/>
    <w:lvl w:ilvl="0" w:tplc="45D2E51A">
      <w:start w:val="1"/>
      <w:numFmt w:val="decimal"/>
      <w:lvlText w:val="%1."/>
      <w:legacy w:legacy="1" w:legacySpace="0" w:legacyIndent="212"/>
      <w:lvlJc w:val="left"/>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20A16F0"/>
    <w:multiLevelType w:val="hybridMultilevel"/>
    <w:tmpl w:val="5DF62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68D2324"/>
    <w:multiLevelType w:val="singleLevel"/>
    <w:tmpl w:val="45D2E51A"/>
    <w:lvl w:ilvl="0">
      <w:start w:val="1"/>
      <w:numFmt w:val="decimal"/>
      <w:lvlText w:val="%1."/>
      <w:legacy w:legacy="1" w:legacySpace="0" w:legacyIndent="212"/>
      <w:lvlJc w:val="left"/>
      <w:rPr>
        <w:rFonts w:ascii="Times New Roman" w:hAnsi="Times New Roman" w:cs="Times New Roman" w:hint="default"/>
        <w:b/>
      </w:rPr>
    </w:lvl>
  </w:abstractNum>
  <w:abstractNum w:abstractNumId="23">
    <w:nsid w:val="56E66C88"/>
    <w:multiLevelType w:val="singleLevel"/>
    <w:tmpl w:val="C7CE9FB0"/>
    <w:lvl w:ilvl="0">
      <w:start w:val="1"/>
      <w:numFmt w:val="decimal"/>
      <w:lvlText w:val="%1."/>
      <w:legacy w:legacy="1" w:legacySpace="0" w:legacyIndent="202"/>
      <w:lvlJc w:val="left"/>
      <w:rPr>
        <w:rFonts w:ascii="Times New Roman" w:hAnsi="Times New Roman" w:cs="Times New Roman" w:hint="default"/>
        <w:b/>
        <w:i w:val="0"/>
      </w:rPr>
    </w:lvl>
  </w:abstractNum>
  <w:abstractNum w:abstractNumId="24">
    <w:nsid w:val="5DFA05C0"/>
    <w:multiLevelType w:val="hybridMultilevel"/>
    <w:tmpl w:val="E6088248"/>
    <w:lvl w:ilvl="0" w:tplc="6516561C">
      <w:start w:val="1"/>
      <w:numFmt w:val="decimal"/>
      <w:lvlText w:val="%1."/>
      <w:lvlJc w:val="left"/>
      <w:pPr>
        <w:tabs>
          <w:tab w:val="num" w:pos="420"/>
        </w:tabs>
        <w:ind w:left="420" w:hanging="420"/>
      </w:pPr>
      <w:rPr>
        <w:rFonts w:hint="default"/>
        <w:b/>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615679CF"/>
    <w:multiLevelType w:val="hybridMultilevel"/>
    <w:tmpl w:val="95160D6E"/>
    <w:lvl w:ilvl="0" w:tplc="DA0A74F0">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09B3C44"/>
    <w:multiLevelType w:val="hybridMultilevel"/>
    <w:tmpl w:val="69B021CC"/>
    <w:lvl w:ilvl="0" w:tplc="71A8DEC2">
      <w:start w:val="65535"/>
      <w:numFmt w:val="bullet"/>
      <w:lvlText w:val="-"/>
      <w:legacy w:legacy="1" w:legacySpace="0" w:legacyIndent="12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1871A17"/>
    <w:multiLevelType w:val="hybridMultilevel"/>
    <w:tmpl w:val="ECC03D70"/>
    <w:lvl w:ilvl="0" w:tplc="80500F6A">
      <w:start w:val="6"/>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4C338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787B50FD"/>
    <w:multiLevelType w:val="hybridMultilevel"/>
    <w:tmpl w:val="5AD61856"/>
    <w:lvl w:ilvl="0" w:tplc="DA0A74F0">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9016734"/>
    <w:multiLevelType w:val="hybridMultilevel"/>
    <w:tmpl w:val="11AA1EE4"/>
    <w:lvl w:ilvl="0" w:tplc="2D1AA5C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7FAE0003"/>
    <w:multiLevelType w:val="singleLevel"/>
    <w:tmpl w:val="BB346E84"/>
    <w:lvl w:ilvl="0">
      <w:start w:val="5"/>
      <w:numFmt w:val="decimal"/>
      <w:lvlText w:val="%1."/>
      <w:legacy w:legacy="1" w:legacySpace="0" w:legacyIndent="240"/>
      <w:lvlJc w:val="left"/>
      <w:rPr>
        <w:rFonts w:ascii="Times New Roman" w:hAnsi="Times New Roman" w:cs="Times New Roman" w:hint="default"/>
        <w:b/>
        <w:sz w:val="24"/>
        <w:szCs w:val="24"/>
      </w:rPr>
    </w:lvl>
  </w:abstractNum>
  <w:num w:numId="1">
    <w:abstractNumId w:val="18"/>
  </w:num>
  <w:num w:numId="2">
    <w:abstractNumId w:val="29"/>
  </w:num>
  <w:num w:numId="3">
    <w:abstractNumId w:val="24"/>
  </w:num>
  <w:num w:numId="4">
    <w:abstractNumId w:val="12"/>
  </w:num>
  <w:num w:numId="5">
    <w:abstractNumId w:val="27"/>
  </w:num>
  <w:num w:numId="6">
    <w:abstractNumId w:val="23"/>
  </w:num>
  <w:num w:numId="7">
    <w:abstractNumId w:val="1"/>
  </w:num>
  <w:num w:numId="8">
    <w:abstractNumId w:val="22"/>
  </w:num>
  <w:num w:numId="9">
    <w:abstractNumId w:val="31"/>
  </w:num>
  <w:num w:numId="10">
    <w:abstractNumId w:val="0"/>
    <w:lvlOverride w:ilvl="0">
      <w:lvl w:ilvl="0">
        <w:start w:val="65535"/>
        <w:numFmt w:val="bullet"/>
        <w:lvlText w:val="-"/>
        <w:legacy w:legacy="1" w:legacySpace="0" w:legacyIndent="100"/>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12">
    <w:abstractNumId w:val="25"/>
  </w:num>
  <w:num w:numId="13">
    <w:abstractNumId w:val="26"/>
  </w:num>
  <w:num w:numId="14">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6">
    <w:abstractNumId w:val="28"/>
  </w:num>
  <w:num w:numId="17">
    <w:abstractNumId w:val="2"/>
  </w:num>
  <w:num w:numId="18">
    <w:abstractNumId w:val="10"/>
  </w:num>
  <w:num w:numId="19">
    <w:abstractNumId w:val="17"/>
  </w:num>
  <w:num w:numId="20">
    <w:abstractNumId w:val="13"/>
  </w:num>
  <w:num w:numId="21">
    <w:abstractNumId w:val="11"/>
  </w:num>
  <w:num w:numId="22">
    <w:abstractNumId w:val="20"/>
  </w:num>
  <w:num w:numId="23">
    <w:abstractNumId w:val="30"/>
  </w:num>
  <w:num w:numId="24">
    <w:abstractNumId w:val="14"/>
  </w:num>
  <w:num w:numId="25">
    <w:abstractNumId w:val="6"/>
  </w:num>
  <w:num w:numId="26">
    <w:abstractNumId w:val="8"/>
  </w:num>
  <w:num w:numId="27">
    <w:abstractNumId w:val="7"/>
  </w:num>
  <w:num w:numId="28">
    <w:abstractNumId w:val="5"/>
  </w:num>
  <w:num w:numId="29">
    <w:abstractNumId w:val="21"/>
  </w:num>
  <w:num w:numId="30">
    <w:abstractNumId w:val="4"/>
  </w:num>
  <w:num w:numId="31">
    <w:abstractNumId w:val="15"/>
  </w:num>
  <w:num w:numId="32">
    <w:abstractNumId w:val="3"/>
  </w:num>
  <w:num w:numId="33">
    <w:abstractNumId w:val="16"/>
  </w:num>
  <w:num w:numId="34">
    <w:abstractNumId w:val="9"/>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731FD9"/>
    <w:rsid w:val="00055406"/>
    <w:rsid w:val="000717F0"/>
    <w:rsid w:val="00135D19"/>
    <w:rsid w:val="0016559E"/>
    <w:rsid w:val="001B384D"/>
    <w:rsid w:val="001C4B7E"/>
    <w:rsid w:val="001F5E23"/>
    <w:rsid w:val="00202C92"/>
    <w:rsid w:val="0020314E"/>
    <w:rsid w:val="0024585C"/>
    <w:rsid w:val="002646B2"/>
    <w:rsid w:val="002A1FAD"/>
    <w:rsid w:val="002C0344"/>
    <w:rsid w:val="00360E26"/>
    <w:rsid w:val="00363A90"/>
    <w:rsid w:val="003B60B1"/>
    <w:rsid w:val="003D5299"/>
    <w:rsid w:val="003E150C"/>
    <w:rsid w:val="00401751"/>
    <w:rsid w:val="00451C05"/>
    <w:rsid w:val="004C281D"/>
    <w:rsid w:val="00567B57"/>
    <w:rsid w:val="00570EBB"/>
    <w:rsid w:val="005865A7"/>
    <w:rsid w:val="005A68F8"/>
    <w:rsid w:val="005C7392"/>
    <w:rsid w:val="005F51C2"/>
    <w:rsid w:val="00613F66"/>
    <w:rsid w:val="006172B2"/>
    <w:rsid w:val="00731FD9"/>
    <w:rsid w:val="007505B1"/>
    <w:rsid w:val="00757177"/>
    <w:rsid w:val="007820BD"/>
    <w:rsid w:val="0082151A"/>
    <w:rsid w:val="00857936"/>
    <w:rsid w:val="008C2789"/>
    <w:rsid w:val="008D69F8"/>
    <w:rsid w:val="009C58AB"/>
    <w:rsid w:val="00A00762"/>
    <w:rsid w:val="00A912B8"/>
    <w:rsid w:val="00AC6BCE"/>
    <w:rsid w:val="00B17A1A"/>
    <w:rsid w:val="00B34BAD"/>
    <w:rsid w:val="00B35ABF"/>
    <w:rsid w:val="00B77410"/>
    <w:rsid w:val="00B778D4"/>
    <w:rsid w:val="00BC0B33"/>
    <w:rsid w:val="00BE3DB2"/>
    <w:rsid w:val="00C15421"/>
    <w:rsid w:val="00C330D7"/>
    <w:rsid w:val="00CD4518"/>
    <w:rsid w:val="00CE0948"/>
    <w:rsid w:val="00CF4BA0"/>
    <w:rsid w:val="00D81D7C"/>
    <w:rsid w:val="00DE713B"/>
    <w:rsid w:val="00E02182"/>
    <w:rsid w:val="00E17430"/>
    <w:rsid w:val="00E37AC6"/>
    <w:rsid w:val="00E736E9"/>
    <w:rsid w:val="00EB7572"/>
    <w:rsid w:val="00F16573"/>
    <w:rsid w:val="00F638B9"/>
    <w:rsid w:val="00F71BCC"/>
    <w:rsid w:val="00FB43F9"/>
    <w:rsid w:val="00FF46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518"/>
  </w:style>
  <w:style w:type="paragraph" w:styleId="1">
    <w:name w:val="heading 1"/>
    <w:basedOn w:val="a"/>
    <w:next w:val="a"/>
    <w:link w:val="10"/>
    <w:qFormat/>
    <w:rsid w:val="00731FD9"/>
    <w:pPr>
      <w:keepNext/>
      <w:spacing w:after="0" w:line="240" w:lineRule="auto"/>
      <w:jc w:val="center"/>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1FD9"/>
    <w:rPr>
      <w:rFonts w:ascii="Times New Roman" w:eastAsia="Times New Roman" w:hAnsi="Times New Roman" w:cs="Times New Roman"/>
      <w:sz w:val="28"/>
      <w:szCs w:val="20"/>
    </w:rPr>
  </w:style>
  <w:style w:type="paragraph" w:styleId="a3">
    <w:name w:val="footer"/>
    <w:basedOn w:val="a"/>
    <w:link w:val="a4"/>
    <w:uiPriority w:val="99"/>
    <w:rsid w:val="00731FD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uiPriority w:val="99"/>
    <w:rsid w:val="00731FD9"/>
    <w:rPr>
      <w:rFonts w:ascii="Times New Roman" w:eastAsia="Times New Roman" w:hAnsi="Times New Roman" w:cs="Times New Roman"/>
      <w:sz w:val="20"/>
      <w:szCs w:val="20"/>
    </w:rPr>
  </w:style>
  <w:style w:type="paragraph" w:styleId="a5">
    <w:name w:val="header"/>
    <w:basedOn w:val="a"/>
    <w:link w:val="a6"/>
    <w:rsid w:val="00731FD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rsid w:val="00731FD9"/>
    <w:rPr>
      <w:rFonts w:ascii="Times New Roman" w:eastAsia="Times New Roman" w:hAnsi="Times New Roman" w:cs="Times New Roman"/>
      <w:sz w:val="20"/>
      <w:szCs w:val="20"/>
    </w:rPr>
  </w:style>
  <w:style w:type="character" w:styleId="a7">
    <w:name w:val="page number"/>
    <w:basedOn w:val="a0"/>
    <w:rsid w:val="00731FD9"/>
  </w:style>
  <w:style w:type="paragraph" w:styleId="a8">
    <w:name w:val="Document Map"/>
    <w:basedOn w:val="a"/>
    <w:link w:val="a9"/>
    <w:semiHidden/>
    <w:rsid w:val="00731FD9"/>
    <w:pPr>
      <w:widowControl w:val="0"/>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a9">
    <w:name w:val="Схема документа Знак"/>
    <w:basedOn w:val="a0"/>
    <w:link w:val="a8"/>
    <w:semiHidden/>
    <w:rsid w:val="00731FD9"/>
    <w:rPr>
      <w:rFonts w:ascii="Tahoma" w:eastAsia="Times New Roman" w:hAnsi="Tahoma" w:cs="Tahoma"/>
      <w:sz w:val="20"/>
      <w:szCs w:val="20"/>
      <w:shd w:val="clear" w:color="auto" w:fill="000080"/>
    </w:rPr>
  </w:style>
  <w:style w:type="paragraph" w:styleId="aa">
    <w:name w:val="Title"/>
    <w:basedOn w:val="a"/>
    <w:link w:val="ab"/>
    <w:qFormat/>
    <w:rsid w:val="00731FD9"/>
    <w:pPr>
      <w:spacing w:after="0" w:line="240" w:lineRule="auto"/>
      <w:jc w:val="center"/>
    </w:pPr>
    <w:rPr>
      <w:rFonts w:ascii="Times New Roman" w:eastAsia="Times New Roman" w:hAnsi="Times New Roman" w:cs="Times New Roman"/>
      <w:b/>
      <w:i/>
      <w:sz w:val="28"/>
      <w:szCs w:val="20"/>
    </w:rPr>
  </w:style>
  <w:style w:type="character" w:customStyle="1" w:styleId="ab">
    <w:name w:val="Название Знак"/>
    <w:basedOn w:val="a0"/>
    <w:link w:val="aa"/>
    <w:rsid w:val="00731FD9"/>
    <w:rPr>
      <w:rFonts w:ascii="Times New Roman" w:eastAsia="Times New Roman" w:hAnsi="Times New Roman" w:cs="Times New Roman"/>
      <w:b/>
      <w:i/>
      <w:sz w:val="28"/>
      <w:szCs w:val="20"/>
    </w:rPr>
  </w:style>
  <w:style w:type="paragraph" w:styleId="ac">
    <w:name w:val="No Spacing"/>
    <w:qFormat/>
    <w:rsid w:val="00731FD9"/>
    <w:pPr>
      <w:spacing w:after="0" w:line="240" w:lineRule="auto"/>
    </w:pPr>
    <w:rPr>
      <w:rFonts w:ascii="Calibri" w:eastAsia="Calibri" w:hAnsi="Calibri" w:cs="Times New Roman"/>
      <w:lang w:eastAsia="en-US"/>
    </w:rPr>
  </w:style>
  <w:style w:type="paragraph" w:styleId="ad">
    <w:name w:val="List Paragraph"/>
    <w:basedOn w:val="a"/>
    <w:uiPriority w:val="34"/>
    <w:qFormat/>
    <w:rsid w:val="00731FD9"/>
    <w:pPr>
      <w:ind w:left="720"/>
      <w:contextualSpacing/>
    </w:pPr>
    <w:rPr>
      <w:rFonts w:ascii="Calibri" w:eastAsia="Times New Roman" w:hAnsi="Calibri" w:cs="Times New Roman"/>
    </w:rPr>
  </w:style>
  <w:style w:type="paragraph" w:customStyle="1" w:styleId="2">
    <w:name w:val="2"/>
    <w:basedOn w:val="a"/>
    <w:link w:val="20"/>
    <w:autoRedefine/>
    <w:uiPriority w:val="99"/>
    <w:rsid w:val="001C4B7E"/>
    <w:pPr>
      <w:tabs>
        <w:tab w:val="left" w:pos="900"/>
      </w:tabs>
      <w:spacing w:after="0" w:line="240" w:lineRule="auto"/>
      <w:ind w:firstLine="902"/>
      <w:jc w:val="both"/>
    </w:pPr>
    <w:rPr>
      <w:rFonts w:ascii="Times New Roman" w:eastAsia="Times New Roman" w:hAnsi="Times New Roman" w:cs="Times New Roman"/>
      <w:sz w:val="28"/>
      <w:szCs w:val="28"/>
    </w:rPr>
  </w:style>
  <w:style w:type="character" w:customStyle="1" w:styleId="20">
    <w:name w:val="2 Знак"/>
    <w:link w:val="2"/>
    <w:uiPriority w:val="99"/>
    <w:locked/>
    <w:rsid w:val="001C4B7E"/>
    <w:rPr>
      <w:rFonts w:ascii="Times New Roman" w:eastAsia="Times New Roman" w:hAnsi="Times New Roman" w:cs="Times New Roman"/>
      <w:sz w:val="28"/>
      <w:szCs w:val="28"/>
    </w:rPr>
  </w:style>
  <w:style w:type="character" w:customStyle="1" w:styleId="apple-converted-space">
    <w:name w:val="apple-converted-space"/>
    <w:basedOn w:val="a0"/>
    <w:rsid w:val="00731FD9"/>
  </w:style>
  <w:style w:type="paragraph" w:styleId="ae">
    <w:name w:val="Body Text Indent"/>
    <w:basedOn w:val="a"/>
    <w:link w:val="af"/>
    <w:uiPriority w:val="99"/>
    <w:semiHidden/>
    <w:rsid w:val="00731FD9"/>
    <w:pPr>
      <w:spacing w:after="0" w:line="240" w:lineRule="auto"/>
      <w:ind w:firstLine="360"/>
      <w:jc w:val="both"/>
    </w:pPr>
    <w:rPr>
      <w:rFonts w:ascii="Times New Roman" w:eastAsia="Times New Roman" w:hAnsi="Times New Roman" w:cs="Times New Roman"/>
      <w:sz w:val="28"/>
      <w:szCs w:val="20"/>
    </w:rPr>
  </w:style>
  <w:style w:type="character" w:customStyle="1" w:styleId="af">
    <w:name w:val="Основной текст с отступом Знак"/>
    <w:basedOn w:val="a0"/>
    <w:link w:val="ae"/>
    <w:uiPriority w:val="99"/>
    <w:semiHidden/>
    <w:rsid w:val="00731FD9"/>
    <w:rPr>
      <w:rFonts w:ascii="Times New Roman" w:eastAsia="Times New Roman" w:hAnsi="Times New Roman" w:cs="Times New Roman"/>
      <w:sz w:val="28"/>
      <w:szCs w:val="20"/>
    </w:rPr>
  </w:style>
  <w:style w:type="table" w:styleId="af0">
    <w:name w:val="Table Grid"/>
    <w:basedOn w:val="a1"/>
    <w:uiPriority w:val="59"/>
    <w:rsid w:val="00B35A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uiPriority w:val="99"/>
    <w:semiHidden/>
    <w:unhideWhenUsed/>
    <w:rsid w:val="00C1542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154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1BD40-CF2C-4FD6-B828-E4716177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7827</Words>
  <Characters>44617</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dc:creator>
  <cp:lastModifiedBy>ZavuchVR</cp:lastModifiedBy>
  <cp:revision>2</cp:revision>
  <cp:lastPrinted>2016-11-30T09:47:00Z</cp:lastPrinted>
  <dcterms:created xsi:type="dcterms:W3CDTF">2021-11-25T05:46:00Z</dcterms:created>
  <dcterms:modified xsi:type="dcterms:W3CDTF">2021-11-25T05:46:00Z</dcterms:modified>
</cp:coreProperties>
</file>